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DB" w:rsidRDefault="00C372DB">
      <w:pPr>
        <w:pStyle w:val="a7"/>
        <w:widowControl w:val="0"/>
        <w:spacing w:before="0" w:beforeAutospacing="0" w:after="0" w:afterAutospacing="0"/>
        <w:jc w:val="center"/>
        <w:rPr>
          <w:b/>
          <w:bCs/>
          <w:sz w:val="96"/>
          <w:szCs w:val="18"/>
        </w:rPr>
      </w:pPr>
    </w:p>
    <w:p w:rsidR="00C372DB" w:rsidRDefault="00C372DB">
      <w:pPr>
        <w:pStyle w:val="a7"/>
        <w:widowControl w:val="0"/>
        <w:spacing w:before="0" w:beforeAutospacing="0" w:after="0" w:afterAutospacing="0"/>
        <w:jc w:val="center"/>
        <w:rPr>
          <w:b/>
          <w:bCs/>
          <w:sz w:val="96"/>
          <w:szCs w:val="18"/>
        </w:rPr>
      </w:pPr>
    </w:p>
    <w:p w:rsidR="00C372DB" w:rsidRDefault="00C372DB">
      <w:pPr>
        <w:pStyle w:val="a7"/>
        <w:widowControl w:val="0"/>
        <w:spacing w:before="0" w:beforeAutospacing="0" w:after="0" w:afterAutospacing="0"/>
        <w:jc w:val="center"/>
        <w:rPr>
          <w:b/>
          <w:bCs/>
          <w:sz w:val="96"/>
          <w:szCs w:val="18"/>
        </w:rPr>
      </w:pPr>
    </w:p>
    <w:p w:rsidR="00C372DB" w:rsidRDefault="00C372DB">
      <w:pPr>
        <w:pStyle w:val="a7"/>
        <w:widowControl w:val="0"/>
        <w:spacing w:before="0" w:beforeAutospacing="0" w:after="0" w:afterAutospacing="0"/>
        <w:jc w:val="center"/>
        <w:rPr>
          <w:b/>
          <w:bCs/>
          <w:sz w:val="96"/>
          <w:szCs w:val="18"/>
        </w:rPr>
      </w:pPr>
    </w:p>
    <w:p w:rsidR="00C372DB" w:rsidRDefault="00C372DB">
      <w:pPr>
        <w:pStyle w:val="a7"/>
        <w:widowControl w:val="0"/>
        <w:spacing w:before="0" w:beforeAutospacing="0" w:after="0" w:afterAutospacing="0"/>
        <w:jc w:val="center"/>
        <w:rPr>
          <w:b/>
          <w:bCs/>
          <w:sz w:val="96"/>
          <w:szCs w:val="18"/>
        </w:rPr>
      </w:pPr>
    </w:p>
    <w:p w:rsidR="00C372DB" w:rsidRDefault="00C372DB">
      <w:pPr>
        <w:pStyle w:val="a7"/>
        <w:widowControl w:val="0"/>
        <w:spacing w:before="0" w:beforeAutospacing="0" w:after="0" w:afterAutospacing="0"/>
        <w:jc w:val="center"/>
        <w:rPr>
          <w:b/>
          <w:bCs/>
          <w:sz w:val="96"/>
          <w:szCs w:val="18"/>
        </w:rPr>
      </w:pPr>
    </w:p>
    <w:p w:rsidR="00C372DB" w:rsidRDefault="00C372DB">
      <w:pPr>
        <w:pStyle w:val="a7"/>
        <w:widowControl w:val="0"/>
        <w:spacing w:before="0" w:beforeAutospacing="0" w:after="0" w:afterAutospacing="0"/>
        <w:jc w:val="center"/>
        <w:rPr>
          <w:b/>
          <w:bCs/>
          <w:sz w:val="96"/>
          <w:szCs w:val="18"/>
        </w:rPr>
      </w:pPr>
    </w:p>
    <w:p w:rsidR="00C372DB" w:rsidRDefault="00BE1C2A">
      <w:pPr>
        <w:pStyle w:val="a7"/>
        <w:widowControl w:val="0"/>
        <w:spacing w:before="0" w:beforeAutospacing="0" w:after="0" w:afterAutospacing="0" w:line="240" w:lineRule="auto"/>
        <w:jc w:val="center"/>
        <w:rPr>
          <w:b/>
          <w:bCs/>
          <w:sz w:val="72"/>
          <w:szCs w:val="36"/>
        </w:rPr>
      </w:pPr>
      <w:r>
        <w:rPr>
          <w:rFonts w:hint="eastAsia"/>
          <w:b/>
          <w:bCs/>
          <w:sz w:val="72"/>
          <w:szCs w:val="36"/>
        </w:rPr>
        <w:t>克</w:t>
      </w:r>
      <w:proofErr w:type="gramStart"/>
      <w:r>
        <w:rPr>
          <w:rFonts w:hint="eastAsia"/>
          <w:b/>
          <w:bCs/>
          <w:sz w:val="72"/>
          <w:szCs w:val="36"/>
        </w:rPr>
        <w:t>旗经棚职业</w:t>
      </w:r>
      <w:proofErr w:type="gramEnd"/>
      <w:r>
        <w:rPr>
          <w:rFonts w:hint="eastAsia"/>
          <w:b/>
          <w:bCs/>
          <w:sz w:val="72"/>
          <w:szCs w:val="36"/>
        </w:rPr>
        <w:t>中学</w:t>
      </w:r>
    </w:p>
    <w:p w:rsidR="00C372DB" w:rsidRDefault="00C372DB">
      <w:pPr>
        <w:pStyle w:val="a7"/>
        <w:widowControl w:val="0"/>
        <w:spacing w:before="0" w:beforeAutospacing="0" w:after="0" w:afterAutospacing="0" w:line="240" w:lineRule="auto"/>
        <w:jc w:val="center"/>
        <w:rPr>
          <w:b/>
          <w:bCs/>
          <w:sz w:val="72"/>
          <w:szCs w:val="36"/>
        </w:rPr>
      </w:pPr>
    </w:p>
    <w:p w:rsidR="00C372DB" w:rsidRDefault="00BE1C2A">
      <w:pPr>
        <w:pStyle w:val="a7"/>
        <w:widowControl w:val="0"/>
        <w:spacing w:before="0" w:beforeAutospacing="0" w:after="0" w:afterAutospacing="0" w:line="240" w:lineRule="auto"/>
        <w:jc w:val="center"/>
        <w:rPr>
          <w:b/>
          <w:bCs/>
          <w:sz w:val="72"/>
          <w:szCs w:val="36"/>
        </w:rPr>
      </w:pPr>
      <w:r>
        <w:rPr>
          <w:rFonts w:hint="eastAsia"/>
          <w:b/>
          <w:bCs/>
          <w:sz w:val="72"/>
          <w:szCs w:val="36"/>
        </w:rPr>
        <w:t>2020年度质量报告</w:t>
      </w: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jc w:val="center"/>
        <w:rPr>
          <w:b/>
          <w:bCs/>
          <w:sz w:val="44"/>
          <w:szCs w:val="18"/>
        </w:rPr>
      </w:pPr>
    </w:p>
    <w:p w:rsidR="00C372DB" w:rsidRDefault="00C372DB">
      <w:pPr>
        <w:pStyle w:val="a7"/>
        <w:widowControl w:val="0"/>
        <w:spacing w:before="0" w:beforeAutospacing="0" w:after="0" w:afterAutospacing="0"/>
        <w:rPr>
          <w:b/>
          <w:bCs/>
          <w:sz w:val="44"/>
          <w:szCs w:val="18"/>
        </w:rPr>
        <w:sectPr w:rsidR="00C372DB">
          <w:headerReference w:type="default" r:id="rId7"/>
          <w:footerReference w:type="default" r:id="rId8"/>
          <w:pgSz w:w="11906" w:h="16838"/>
          <w:pgMar w:top="1701" w:right="1418" w:bottom="1418" w:left="1701" w:header="851" w:footer="992" w:gutter="0"/>
          <w:pgNumType w:start="1"/>
          <w:cols w:space="425"/>
          <w:docGrid w:type="lines" w:linePitch="312"/>
        </w:sectPr>
      </w:pPr>
    </w:p>
    <w:p w:rsidR="00C372DB" w:rsidRDefault="00BE1C2A">
      <w:pPr>
        <w:pStyle w:val="a7"/>
        <w:widowControl w:val="0"/>
        <w:spacing w:before="0" w:beforeAutospacing="0" w:after="0" w:afterAutospacing="0"/>
        <w:jc w:val="center"/>
        <w:rPr>
          <w:rFonts w:ascii="黑体" w:eastAsia="黑体" w:hAnsi="黑体"/>
          <w:bCs/>
          <w:sz w:val="36"/>
          <w:szCs w:val="36"/>
        </w:rPr>
      </w:pPr>
      <w:r>
        <w:rPr>
          <w:rFonts w:ascii="黑体" w:eastAsia="黑体" w:hAnsi="黑体" w:hint="eastAsia"/>
          <w:bCs/>
          <w:sz w:val="36"/>
          <w:szCs w:val="36"/>
        </w:rPr>
        <w:lastRenderedPageBreak/>
        <w:t>目录</w:t>
      </w:r>
    </w:p>
    <w:p w:rsidR="00C372DB" w:rsidRDefault="00C372DB">
      <w:pPr>
        <w:pStyle w:val="a7"/>
        <w:widowControl w:val="0"/>
        <w:spacing w:before="0" w:beforeAutospacing="0" w:after="0" w:afterAutospacing="0"/>
        <w:jc w:val="center"/>
        <w:rPr>
          <w:rFonts w:ascii="黑体" w:eastAsia="黑体" w:hAnsi="黑体"/>
          <w:bCs/>
          <w:sz w:val="36"/>
          <w:szCs w:val="36"/>
        </w:rPr>
      </w:pPr>
    </w:p>
    <w:p w:rsidR="00C372DB" w:rsidRDefault="00BE1C2A">
      <w:pPr>
        <w:pStyle w:val="a7"/>
        <w:widowControl w:val="0"/>
        <w:spacing w:before="0" w:beforeAutospacing="0" w:after="0" w:afterAutospacing="0"/>
        <w:jc w:val="both"/>
        <w:rPr>
          <w:rFonts w:ascii="黑体" w:eastAsia="黑体"/>
          <w:sz w:val="18"/>
          <w:szCs w:val="18"/>
        </w:rPr>
      </w:pPr>
      <w:r>
        <w:rPr>
          <w:rFonts w:ascii="黑体" w:eastAsia="黑体" w:hAnsi="黑体" w:hint="eastAsia"/>
          <w:bCs/>
        </w:rPr>
        <w:t>第一部分</w:t>
      </w:r>
      <w:r>
        <w:rPr>
          <w:rFonts w:ascii="黑体" w:eastAsia="黑体" w:hAnsi="黑体"/>
          <w:bCs/>
        </w:rPr>
        <w:t xml:space="preserve">    </w:t>
      </w:r>
      <w:r>
        <w:rPr>
          <w:rFonts w:ascii="黑体" w:eastAsia="黑体" w:hAnsi="黑体" w:hint="eastAsia"/>
          <w:bCs/>
        </w:rPr>
        <w:t>学校情况</w:t>
      </w:r>
      <w:r>
        <w:rPr>
          <w:rFonts w:hint="eastAsia"/>
          <w:bCs/>
        </w:rPr>
        <w:t>……</w:t>
      </w:r>
      <w:proofErr w:type="gramStart"/>
      <w:r>
        <w:rPr>
          <w:rFonts w:hint="eastAsia"/>
          <w:bCs/>
        </w:rPr>
        <w:t>……………………………………………………………</w:t>
      </w:r>
      <w:proofErr w:type="gramEnd"/>
      <w:r>
        <w:rPr>
          <w:bCs/>
        </w:rPr>
        <w:t>1</w:t>
      </w:r>
    </w:p>
    <w:p w:rsidR="00C372DB" w:rsidRDefault="00BE1C2A">
      <w:pPr>
        <w:pStyle w:val="a7"/>
        <w:widowControl w:val="0"/>
        <w:adjustRightInd w:val="0"/>
        <w:spacing w:before="0" w:beforeAutospacing="0" w:after="0" w:afterAutospacing="0"/>
        <w:ind w:firstLineChars="700" w:firstLine="1680"/>
      </w:pPr>
      <w:r>
        <w:t xml:space="preserve">1.1   </w:t>
      </w:r>
      <w:r>
        <w:rPr>
          <w:rFonts w:hint="eastAsia"/>
        </w:rPr>
        <w:t>学校概况……</w:t>
      </w:r>
      <w:proofErr w:type="gramStart"/>
      <w:r>
        <w:rPr>
          <w:rFonts w:hint="eastAsia"/>
        </w:rPr>
        <w:t>……………………………………………………</w:t>
      </w:r>
      <w:proofErr w:type="gramEnd"/>
      <w:r>
        <w:t>1</w:t>
      </w:r>
    </w:p>
    <w:p w:rsidR="00C372DB" w:rsidRDefault="00BE1C2A">
      <w:pPr>
        <w:pStyle w:val="a7"/>
        <w:widowControl w:val="0"/>
        <w:adjustRightInd w:val="0"/>
        <w:spacing w:before="0" w:beforeAutospacing="0" w:after="0" w:afterAutospacing="0"/>
        <w:ind w:firstLineChars="1000" w:firstLine="2400"/>
      </w:pPr>
      <w:r>
        <w:t>1.1.1</w:t>
      </w:r>
      <w:r>
        <w:rPr>
          <w:rFonts w:hint="eastAsia"/>
        </w:rPr>
        <w:t>学校简介</w:t>
      </w:r>
    </w:p>
    <w:p w:rsidR="00C372DB" w:rsidRDefault="00BE1C2A">
      <w:pPr>
        <w:pStyle w:val="a7"/>
        <w:widowControl w:val="0"/>
        <w:adjustRightInd w:val="0"/>
        <w:spacing w:before="0" w:beforeAutospacing="0" w:after="0" w:afterAutospacing="0"/>
        <w:ind w:firstLineChars="1000" w:firstLine="2400"/>
      </w:pPr>
      <w:r>
        <w:t>1.1.2</w:t>
      </w:r>
      <w:r>
        <w:rPr>
          <w:rFonts w:hint="eastAsia"/>
        </w:rPr>
        <w:t>办学资源</w:t>
      </w:r>
    </w:p>
    <w:p w:rsidR="00C372DB" w:rsidRDefault="00BE1C2A">
      <w:pPr>
        <w:pStyle w:val="a7"/>
        <w:widowControl w:val="0"/>
        <w:adjustRightInd w:val="0"/>
        <w:spacing w:before="0" w:beforeAutospacing="0" w:after="0" w:afterAutospacing="0"/>
        <w:ind w:firstLineChars="700" w:firstLine="1680"/>
      </w:pPr>
      <w:r>
        <w:t xml:space="preserve">1.2   </w:t>
      </w:r>
      <w:r>
        <w:rPr>
          <w:rFonts w:hint="eastAsia"/>
        </w:rPr>
        <w:t>学生情况……</w:t>
      </w:r>
      <w:proofErr w:type="gramStart"/>
      <w:r>
        <w:rPr>
          <w:rFonts w:hint="eastAsia"/>
        </w:rPr>
        <w:t>……………………………………………………</w:t>
      </w:r>
      <w:proofErr w:type="gramEnd"/>
      <w:r>
        <w:t>1</w:t>
      </w:r>
    </w:p>
    <w:p w:rsidR="00C372DB" w:rsidRDefault="00BE1C2A">
      <w:pPr>
        <w:pStyle w:val="a7"/>
        <w:widowControl w:val="0"/>
        <w:adjustRightInd w:val="0"/>
        <w:spacing w:before="0" w:beforeAutospacing="0" w:after="0" w:afterAutospacing="0"/>
        <w:ind w:firstLineChars="1000" w:firstLine="2400"/>
      </w:pPr>
      <w:r>
        <w:t>1.2.1</w:t>
      </w:r>
      <w:r>
        <w:rPr>
          <w:rFonts w:hint="eastAsia"/>
        </w:rPr>
        <w:t>学生规模</w:t>
      </w:r>
    </w:p>
    <w:p w:rsidR="00C372DB" w:rsidRDefault="00BE1C2A">
      <w:pPr>
        <w:pStyle w:val="a7"/>
        <w:widowControl w:val="0"/>
        <w:adjustRightInd w:val="0"/>
        <w:spacing w:before="0" w:beforeAutospacing="0" w:after="0" w:afterAutospacing="0"/>
        <w:ind w:firstLineChars="1000" w:firstLine="2400"/>
      </w:pPr>
      <w:r>
        <w:t>1.2.2</w:t>
      </w:r>
      <w:r>
        <w:rPr>
          <w:rFonts w:hint="eastAsia"/>
        </w:rPr>
        <w:t>学生结构</w:t>
      </w:r>
    </w:p>
    <w:p w:rsidR="00C372DB" w:rsidRDefault="00BE1C2A">
      <w:pPr>
        <w:pStyle w:val="a7"/>
        <w:widowControl w:val="0"/>
        <w:adjustRightInd w:val="0"/>
        <w:spacing w:before="0" w:beforeAutospacing="0" w:after="0" w:afterAutospacing="0"/>
        <w:ind w:firstLineChars="700" w:firstLine="1680"/>
      </w:pPr>
      <w:r>
        <w:t xml:space="preserve">1.3   </w:t>
      </w:r>
      <w:r>
        <w:rPr>
          <w:rFonts w:hint="eastAsia"/>
        </w:rPr>
        <w:t>教师队伍……</w:t>
      </w:r>
      <w:proofErr w:type="gramStart"/>
      <w:r>
        <w:rPr>
          <w:rFonts w:hint="eastAsia"/>
        </w:rPr>
        <w:t>……………………………………………………</w:t>
      </w:r>
      <w:proofErr w:type="gramEnd"/>
      <w:r>
        <w:t>2</w:t>
      </w:r>
    </w:p>
    <w:p w:rsidR="00C372DB" w:rsidRDefault="00BE1C2A">
      <w:pPr>
        <w:pStyle w:val="a7"/>
        <w:widowControl w:val="0"/>
        <w:adjustRightInd w:val="0"/>
        <w:spacing w:before="0" w:beforeAutospacing="0" w:after="0" w:afterAutospacing="0"/>
        <w:ind w:firstLineChars="700" w:firstLine="1680"/>
      </w:pPr>
      <w:r>
        <w:t xml:space="preserve">      1.3.1</w:t>
      </w:r>
      <w:r>
        <w:rPr>
          <w:rFonts w:hint="eastAsia"/>
        </w:rPr>
        <w:t>师资队伍总体结构</w:t>
      </w:r>
    </w:p>
    <w:p w:rsidR="00C372DB" w:rsidRDefault="00BE1C2A">
      <w:pPr>
        <w:pStyle w:val="a7"/>
        <w:widowControl w:val="0"/>
        <w:adjustRightInd w:val="0"/>
        <w:spacing w:before="0" w:beforeAutospacing="0" w:after="0" w:afterAutospacing="0"/>
        <w:ind w:firstLineChars="700" w:firstLine="1680"/>
      </w:pPr>
      <w:r>
        <w:t xml:space="preserve">      1.3.2</w:t>
      </w:r>
      <w:r>
        <w:rPr>
          <w:rFonts w:hint="eastAsia"/>
        </w:rPr>
        <w:t>专任教师学历结构和职称结构</w:t>
      </w:r>
    </w:p>
    <w:p w:rsidR="00C372DB" w:rsidRDefault="00BE1C2A">
      <w:pPr>
        <w:pStyle w:val="a7"/>
        <w:widowControl w:val="0"/>
        <w:adjustRightInd w:val="0"/>
        <w:spacing w:before="0" w:beforeAutospacing="0" w:after="0" w:afterAutospacing="0"/>
        <w:ind w:firstLineChars="700" w:firstLine="1680"/>
      </w:pPr>
      <w:r>
        <w:t xml:space="preserve">      1.3.3</w:t>
      </w:r>
      <w:r>
        <w:rPr>
          <w:rFonts w:hint="eastAsia"/>
        </w:rPr>
        <w:t>专任教师年龄结构</w:t>
      </w:r>
    </w:p>
    <w:p w:rsidR="00C372DB" w:rsidRDefault="00BE1C2A">
      <w:pPr>
        <w:pStyle w:val="a7"/>
        <w:widowControl w:val="0"/>
        <w:adjustRightInd w:val="0"/>
        <w:spacing w:before="0" w:beforeAutospacing="0" w:after="0" w:afterAutospacing="0"/>
        <w:ind w:firstLineChars="700" w:firstLine="1680"/>
      </w:pPr>
      <w:r>
        <w:t xml:space="preserve">1.4   </w:t>
      </w:r>
      <w:r>
        <w:rPr>
          <w:rFonts w:hint="eastAsia"/>
        </w:rPr>
        <w:t>设施设备……</w:t>
      </w:r>
      <w:proofErr w:type="gramStart"/>
      <w:r>
        <w:rPr>
          <w:rFonts w:hint="eastAsia"/>
        </w:rPr>
        <w:t>…………………………………………………</w:t>
      </w:r>
      <w:proofErr w:type="gramEnd"/>
      <w:r>
        <w:t>4</w:t>
      </w:r>
    </w:p>
    <w:p w:rsidR="00C372DB" w:rsidRDefault="00BE1C2A">
      <w:pPr>
        <w:pStyle w:val="a7"/>
        <w:widowControl w:val="0"/>
        <w:adjustRightInd w:val="0"/>
        <w:spacing w:before="0" w:beforeAutospacing="0" w:after="0" w:afterAutospacing="0"/>
        <w:ind w:firstLineChars="700" w:firstLine="1680"/>
      </w:pPr>
      <w:r>
        <w:t xml:space="preserve">      1.4.1</w:t>
      </w:r>
      <w:r>
        <w:rPr>
          <w:rFonts w:hint="eastAsia"/>
        </w:rPr>
        <w:t>教学仪器设备值</w:t>
      </w:r>
    </w:p>
    <w:p w:rsidR="00C372DB" w:rsidRDefault="00BE1C2A">
      <w:pPr>
        <w:pStyle w:val="a7"/>
        <w:widowControl w:val="0"/>
        <w:adjustRightInd w:val="0"/>
        <w:spacing w:before="0" w:beforeAutospacing="0" w:after="0" w:afterAutospacing="0"/>
        <w:ind w:firstLineChars="700" w:firstLine="1680"/>
      </w:pPr>
      <w:r>
        <w:t xml:space="preserve">      1.4.2</w:t>
      </w:r>
      <w:r>
        <w:rPr>
          <w:rFonts w:hint="eastAsia"/>
        </w:rPr>
        <w:t>实训条件</w:t>
      </w:r>
    </w:p>
    <w:p w:rsidR="00C372DB" w:rsidRDefault="00BE1C2A">
      <w:pPr>
        <w:pStyle w:val="a7"/>
        <w:widowControl w:val="0"/>
        <w:adjustRightInd w:val="0"/>
        <w:spacing w:before="0" w:beforeAutospacing="0" w:after="0" w:afterAutospacing="0"/>
        <w:ind w:firstLineChars="700" w:firstLine="1680"/>
      </w:pPr>
      <w:r>
        <w:t xml:space="preserve">      1.4.3</w:t>
      </w:r>
      <w:r>
        <w:rPr>
          <w:rFonts w:hint="eastAsia"/>
        </w:rPr>
        <w:t>图书和期刊</w:t>
      </w:r>
    </w:p>
    <w:p w:rsidR="00C372DB" w:rsidRDefault="00BE1C2A">
      <w:pPr>
        <w:pStyle w:val="a7"/>
        <w:widowControl w:val="0"/>
        <w:adjustRightInd w:val="0"/>
        <w:spacing w:before="0" w:beforeAutospacing="0" w:after="0" w:afterAutospacing="0"/>
        <w:ind w:firstLineChars="700" w:firstLine="1680"/>
      </w:pPr>
      <w:r>
        <w:t xml:space="preserve">      1.4.4</w:t>
      </w:r>
      <w:r>
        <w:rPr>
          <w:rFonts w:hint="eastAsia"/>
        </w:rPr>
        <w:t>信息化建设</w:t>
      </w:r>
    </w:p>
    <w:p w:rsidR="00C372DB" w:rsidRDefault="00BE1C2A">
      <w:pPr>
        <w:pStyle w:val="a7"/>
        <w:widowControl w:val="0"/>
        <w:adjustRightInd w:val="0"/>
        <w:spacing w:before="0" w:beforeAutospacing="0" w:after="0" w:afterAutospacing="0"/>
        <w:rPr>
          <w:sz w:val="18"/>
          <w:szCs w:val="18"/>
        </w:rPr>
      </w:pPr>
      <w:r>
        <w:rPr>
          <w:rFonts w:ascii="黑体" w:eastAsia="黑体" w:hAnsi="黑体" w:hint="eastAsia"/>
          <w:bCs/>
        </w:rPr>
        <w:t>第二部分</w:t>
      </w:r>
      <w:r>
        <w:rPr>
          <w:rFonts w:ascii="黑体" w:eastAsia="黑体" w:hAnsi="黑体"/>
          <w:bCs/>
        </w:rPr>
        <w:t xml:space="preserve">    </w:t>
      </w:r>
      <w:r>
        <w:rPr>
          <w:rFonts w:ascii="黑体" w:eastAsia="黑体" w:hAnsi="黑体" w:hint="eastAsia"/>
          <w:bCs/>
        </w:rPr>
        <w:t>学生发展……</w:t>
      </w:r>
      <w:proofErr w:type="gramStart"/>
      <w:r>
        <w:rPr>
          <w:rFonts w:ascii="黑体" w:eastAsia="黑体" w:hAnsi="黑体" w:hint="eastAsia"/>
          <w:bCs/>
        </w:rPr>
        <w:t>……………………………………………………………</w:t>
      </w:r>
      <w:proofErr w:type="gramEnd"/>
      <w:r>
        <w:rPr>
          <w:rFonts w:ascii="黑体" w:eastAsia="黑体" w:hAnsi="黑体"/>
          <w:bCs/>
        </w:rPr>
        <w:t>6</w:t>
      </w:r>
      <w:r>
        <w:rPr>
          <w:bCs/>
          <w:sz w:val="18"/>
          <w:szCs w:val="18"/>
        </w:rPr>
        <w:t>.</w:t>
      </w:r>
    </w:p>
    <w:p w:rsidR="00C372DB" w:rsidRDefault="00BE1C2A">
      <w:pPr>
        <w:pStyle w:val="a7"/>
        <w:widowControl w:val="0"/>
        <w:adjustRightInd w:val="0"/>
        <w:spacing w:before="0" w:beforeAutospacing="0" w:after="0" w:afterAutospacing="0"/>
        <w:ind w:firstLineChars="700" w:firstLine="1680"/>
      </w:pPr>
      <w:r>
        <w:t xml:space="preserve">2.1   </w:t>
      </w:r>
      <w:r>
        <w:rPr>
          <w:rFonts w:hint="eastAsia"/>
        </w:rPr>
        <w:t>学生素质……</w:t>
      </w:r>
      <w:proofErr w:type="gramStart"/>
      <w:r>
        <w:rPr>
          <w:rFonts w:hint="eastAsia"/>
        </w:rPr>
        <w:t>…………………………………………………</w:t>
      </w:r>
      <w:proofErr w:type="gramEnd"/>
      <w:r>
        <w:t>6</w:t>
      </w:r>
    </w:p>
    <w:p w:rsidR="00C372DB" w:rsidRDefault="00BE1C2A">
      <w:pPr>
        <w:pStyle w:val="a7"/>
        <w:widowControl w:val="0"/>
        <w:adjustRightInd w:val="0"/>
        <w:spacing w:before="0" w:beforeAutospacing="0" w:after="0" w:afterAutospacing="0"/>
        <w:ind w:firstLineChars="700" w:firstLine="1680"/>
      </w:pPr>
      <w:r>
        <w:t xml:space="preserve">      2.1.1</w:t>
      </w:r>
      <w:r>
        <w:rPr>
          <w:rFonts w:hint="eastAsia"/>
        </w:rPr>
        <w:t>学生基本素质评价</w:t>
      </w:r>
    </w:p>
    <w:p w:rsidR="00C372DB" w:rsidRDefault="00BE1C2A">
      <w:pPr>
        <w:pStyle w:val="a7"/>
        <w:widowControl w:val="0"/>
        <w:adjustRightInd w:val="0"/>
        <w:spacing w:before="0" w:beforeAutospacing="0" w:after="0" w:afterAutospacing="0"/>
        <w:ind w:firstLineChars="700" w:firstLine="1680"/>
      </w:pPr>
      <w:r>
        <w:t xml:space="preserve">      2.1.2</w:t>
      </w:r>
      <w:r>
        <w:rPr>
          <w:rFonts w:hint="eastAsia"/>
        </w:rPr>
        <w:t>学生参加文明风采大赛和技能</w:t>
      </w:r>
      <w:proofErr w:type="gramStart"/>
      <w:r>
        <w:rPr>
          <w:rFonts w:hint="eastAsia"/>
        </w:rPr>
        <w:t>竟赛</w:t>
      </w:r>
      <w:proofErr w:type="gramEnd"/>
    </w:p>
    <w:p w:rsidR="00C372DB" w:rsidRDefault="00BE1C2A">
      <w:pPr>
        <w:pStyle w:val="a7"/>
        <w:widowControl w:val="0"/>
        <w:adjustRightInd w:val="0"/>
        <w:spacing w:before="0" w:beforeAutospacing="0" w:after="0" w:afterAutospacing="0"/>
        <w:ind w:firstLineChars="700" w:firstLine="1680"/>
      </w:pPr>
      <w:r>
        <w:t xml:space="preserve">2.2   </w:t>
      </w:r>
      <w:r>
        <w:rPr>
          <w:rFonts w:hint="eastAsia"/>
        </w:rPr>
        <w:t>在校体验……</w:t>
      </w:r>
      <w:proofErr w:type="gramStart"/>
      <w:r>
        <w:rPr>
          <w:rFonts w:hint="eastAsia"/>
        </w:rPr>
        <w:t>…………………………………………………</w:t>
      </w:r>
      <w:proofErr w:type="gramEnd"/>
      <w:r>
        <w:t>7</w:t>
      </w:r>
    </w:p>
    <w:p w:rsidR="00C372DB" w:rsidRDefault="00BE1C2A">
      <w:pPr>
        <w:pStyle w:val="a7"/>
        <w:widowControl w:val="0"/>
        <w:adjustRightInd w:val="0"/>
        <w:spacing w:before="0" w:beforeAutospacing="0" w:after="0" w:afterAutospacing="0"/>
        <w:ind w:firstLineChars="700" w:firstLine="1680"/>
      </w:pPr>
      <w:r>
        <w:t xml:space="preserve">      2.2.1</w:t>
      </w:r>
      <w:r>
        <w:rPr>
          <w:rFonts w:hint="eastAsia"/>
        </w:rPr>
        <w:t>在校生满意度调研</w:t>
      </w:r>
    </w:p>
    <w:p w:rsidR="00C372DB" w:rsidRDefault="00BE1C2A">
      <w:pPr>
        <w:pStyle w:val="a7"/>
        <w:widowControl w:val="0"/>
        <w:adjustRightInd w:val="0"/>
        <w:spacing w:before="0" w:beforeAutospacing="0" w:after="0" w:afterAutospacing="0"/>
        <w:ind w:firstLineChars="700" w:firstLine="1680"/>
      </w:pPr>
      <w:r>
        <w:t xml:space="preserve">      2.2.2</w:t>
      </w:r>
      <w:r>
        <w:rPr>
          <w:rFonts w:hint="eastAsia"/>
        </w:rPr>
        <w:t>毕业生满意度调研</w:t>
      </w:r>
    </w:p>
    <w:p w:rsidR="00C372DB" w:rsidRDefault="00BE1C2A">
      <w:pPr>
        <w:pStyle w:val="a7"/>
        <w:widowControl w:val="0"/>
        <w:adjustRightInd w:val="0"/>
        <w:spacing w:before="0" w:beforeAutospacing="0" w:after="0" w:afterAutospacing="0"/>
        <w:ind w:firstLineChars="700" w:firstLine="1680"/>
      </w:pPr>
      <w:r>
        <w:t xml:space="preserve">2.3   </w:t>
      </w:r>
      <w:r>
        <w:rPr>
          <w:rFonts w:hint="eastAsia"/>
        </w:rPr>
        <w:t>资助情况……</w:t>
      </w:r>
      <w:proofErr w:type="gramStart"/>
      <w:r>
        <w:rPr>
          <w:rFonts w:hint="eastAsia"/>
        </w:rPr>
        <w:t>……………………………………………………</w:t>
      </w:r>
      <w:proofErr w:type="gramEnd"/>
      <w:r>
        <w:t>7</w:t>
      </w:r>
    </w:p>
    <w:p w:rsidR="00C372DB" w:rsidRDefault="00BE1C2A">
      <w:pPr>
        <w:pStyle w:val="a7"/>
        <w:widowControl w:val="0"/>
        <w:adjustRightInd w:val="0"/>
        <w:spacing w:before="0" w:beforeAutospacing="0" w:after="0" w:afterAutospacing="0"/>
        <w:ind w:firstLineChars="700" w:firstLine="1680"/>
      </w:pPr>
      <w:r>
        <w:t xml:space="preserve">2.4   </w:t>
      </w:r>
      <w:r>
        <w:rPr>
          <w:rFonts w:hint="eastAsia"/>
        </w:rPr>
        <w:t>就业质量……</w:t>
      </w:r>
      <w:proofErr w:type="gramStart"/>
      <w:r>
        <w:rPr>
          <w:rFonts w:hint="eastAsia"/>
        </w:rPr>
        <w:t>……………………………………………………</w:t>
      </w:r>
      <w:proofErr w:type="gramEnd"/>
      <w:r>
        <w:t>7</w:t>
      </w:r>
    </w:p>
    <w:p w:rsidR="00C372DB" w:rsidRDefault="00BE1C2A">
      <w:pPr>
        <w:pStyle w:val="a7"/>
        <w:widowControl w:val="0"/>
        <w:adjustRightInd w:val="0"/>
        <w:spacing w:before="0" w:beforeAutospacing="0" w:after="0" w:afterAutospacing="0"/>
        <w:ind w:firstLineChars="700" w:firstLine="1680"/>
        <w:rPr>
          <w:sz w:val="18"/>
          <w:szCs w:val="18"/>
        </w:rPr>
      </w:pPr>
      <w:r>
        <w:t xml:space="preserve">      2.4.1</w:t>
      </w:r>
      <w:r>
        <w:rPr>
          <w:rFonts w:hint="eastAsia"/>
        </w:rPr>
        <w:t>毕业生升学情况</w:t>
      </w:r>
    </w:p>
    <w:p w:rsidR="00C372DB" w:rsidRDefault="00BE1C2A">
      <w:pPr>
        <w:adjustRightInd w:val="0"/>
        <w:rPr>
          <w:rFonts w:ascii="仿宋_GB2312" w:eastAsia="仿宋_GB2312"/>
          <w:bCs/>
          <w:kern w:val="0"/>
          <w:sz w:val="28"/>
          <w:szCs w:val="18"/>
        </w:rPr>
      </w:pPr>
      <w:r>
        <w:rPr>
          <w:rFonts w:ascii="黑体" w:eastAsia="黑体" w:hAnsi="黑体" w:hint="eastAsia"/>
          <w:bCs/>
          <w:sz w:val="24"/>
          <w:szCs w:val="24"/>
        </w:rPr>
        <w:t>第三部分</w:t>
      </w:r>
      <w:r>
        <w:rPr>
          <w:rFonts w:ascii="黑体" w:eastAsia="黑体" w:hAnsi="黑体"/>
          <w:bCs/>
          <w:sz w:val="24"/>
          <w:szCs w:val="24"/>
        </w:rPr>
        <w:t xml:space="preserve">    </w:t>
      </w:r>
      <w:r>
        <w:rPr>
          <w:rFonts w:ascii="黑体" w:eastAsia="黑体" w:hAnsi="黑体" w:hint="eastAsia"/>
          <w:bCs/>
          <w:kern w:val="0"/>
          <w:sz w:val="24"/>
          <w:szCs w:val="24"/>
        </w:rPr>
        <w:t>质量保障措施……</w:t>
      </w:r>
      <w:proofErr w:type="gramStart"/>
      <w:r>
        <w:rPr>
          <w:rFonts w:ascii="黑体" w:eastAsia="黑体" w:hAnsi="黑体" w:hint="eastAsia"/>
          <w:bCs/>
          <w:kern w:val="0"/>
          <w:sz w:val="24"/>
          <w:szCs w:val="24"/>
        </w:rPr>
        <w:t>…………………………………………………………</w:t>
      </w:r>
      <w:proofErr w:type="gramEnd"/>
      <w:r>
        <w:rPr>
          <w:rFonts w:ascii="黑体" w:eastAsia="黑体" w:hAnsi="黑体"/>
          <w:bCs/>
          <w:kern w:val="0"/>
          <w:sz w:val="24"/>
          <w:szCs w:val="24"/>
        </w:rPr>
        <w:t>8</w:t>
      </w:r>
    </w:p>
    <w:p w:rsidR="00C372DB" w:rsidRDefault="00BE1C2A">
      <w:pPr>
        <w:pStyle w:val="a7"/>
        <w:widowControl w:val="0"/>
        <w:adjustRightInd w:val="0"/>
        <w:spacing w:before="0" w:beforeAutospacing="0" w:after="0" w:afterAutospacing="0"/>
        <w:ind w:firstLineChars="700" w:firstLine="1680"/>
      </w:pPr>
      <w:r>
        <w:t xml:space="preserve">3.1   </w:t>
      </w:r>
      <w:r>
        <w:rPr>
          <w:rFonts w:hint="eastAsia"/>
        </w:rPr>
        <w:t>专业动态调整……</w:t>
      </w:r>
      <w:proofErr w:type="gramStart"/>
      <w:r>
        <w:rPr>
          <w:rFonts w:hint="eastAsia"/>
        </w:rPr>
        <w:t>………………………………………………</w:t>
      </w:r>
      <w:proofErr w:type="gramEnd"/>
      <w:r>
        <w:t>8</w:t>
      </w:r>
    </w:p>
    <w:p w:rsidR="00C372DB" w:rsidRDefault="00BE1C2A">
      <w:pPr>
        <w:pStyle w:val="a7"/>
        <w:widowControl w:val="0"/>
        <w:adjustRightInd w:val="0"/>
        <w:spacing w:before="0" w:beforeAutospacing="0" w:after="0" w:afterAutospacing="0"/>
        <w:ind w:firstLineChars="700" w:firstLine="1680"/>
      </w:pPr>
      <w:r>
        <w:lastRenderedPageBreak/>
        <w:t xml:space="preserve">3.2   </w:t>
      </w:r>
      <w:r>
        <w:rPr>
          <w:rFonts w:hint="eastAsia"/>
        </w:rPr>
        <w:t>教育教学改革……</w:t>
      </w:r>
      <w:proofErr w:type="gramStart"/>
      <w:r>
        <w:rPr>
          <w:rFonts w:hint="eastAsia"/>
        </w:rPr>
        <w:t>………………………………………………</w:t>
      </w:r>
      <w:proofErr w:type="gramEnd"/>
      <w:r>
        <w:t>8</w:t>
      </w:r>
    </w:p>
    <w:p w:rsidR="00C372DB" w:rsidRDefault="00BE1C2A">
      <w:pPr>
        <w:pStyle w:val="a7"/>
        <w:widowControl w:val="0"/>
        <w:adjustRightInd w:val="0"/>
        <w:spacing w:before="0" w:beforeAutospacing="0" w:after="0" w:afterAutospacing="0"/>
        <w:ind w:firstLineChars="700" w:firstLine="1680"/>
      </w:pPr>
      <w:r>
        <w:t xml:space="preserve">      3.2.1</w:t>
      </w:r>
      <w:r>
        <w:rPr>
          <w:rFonts w:hint="eastAsia"/>
        </w:rPr>
        <w:t>教育教学改革工作情况</w:t>
      </w:r>
    </w:p>
    <w:p w:rsidR="00C372DB" w:rsidRDefault="00BE1C2A">
      <w:pPr>
        <w:pStyle w:val="a7"/>
        <w:widowControl w:val="0"/>
        <w:adjustRightInd w:val="0"/>
        <w:spacing w:before="0" w:beforeAutospacing="0" w:after="0" w:afterAutospacing="0"/>
        <w:ind w:firstLineChars="700" w:firstLine="1680"/>
      </w:pPr>
      <w:r>
        <w:t xml:space="preserve">      3.2.2</w:t>
      </w:r>
      <w:r>
        <w:rPr>
          <w:rFonts w:hint="eastAsia"/>
        </w:rPr>
        <w:t>教学资源</w:t>
      </w:r>
    </w:p>
    <w:p w:rsidR="00C372DB" w:rsidRDefault="00BE1C2A">
      <w:pPr>
        <w:pStyle w:val="a7"/>
        <w:widowControl w:val="0"/>
        <w:adjustRightInd w:val="0"/>
        <w:spacing w:before="0" w:beforeAutospacing="0" w:after="0" w:afterAutospacing="0"/>
        <w:ind w:firstLineChars="700" w:firstLine="1680"/>
        <w:rPr>
          <w:rFonts w:ascii="楷体_GB2312" w:eastAsia="楷体_GB2312" w:hAnsi="华文仿宋"/>
        </w:rPr>
      </w:pPr>
      <w:r>
        <w:t xml:space="preserve">3.3   </w:t>
      </w:r>
      <w:r>
        <w:rPr>
          <w:rFonts w:hint="eastAsia"/>
        </w:rPr>
        <w:t>教师培养培训</w:t>
      </w:r>
      <w:r>
        <w:rPr>
          <w:rFonts w:ascii="楷体_GB2312" w:eastAsia="楷体_GB2312" w:hAnsi="华文仿宋"/>
        </w:rPr>
        <w:t xml:space="preserve"> </w:t>
      </w:r>
      <w:r>
        <w:rPr>
          <w:rFonts w:hint="eastAsia"/>
        </w:rPr>
        <w:t>……</w:t>
      </w:r>
      <w:proofErr w:type="gramStart"/>
      <w:r>
        <w:rPr>
          <w:rFonts w:hint="eastAsia"/>
        </w:rPr>
        <w:t>……………………………………………</w:t>
      </w:r>
      <w:proofErr w:type="gramEnd"/>
      <w:r>
        <w:t>9</w:t>
      </w:r>
    </w:p>
    <w:p w:rsidR="00C372DB" w:rsidRDefault="00BE1C2A">
      <w:pPr>
        <w:adjustRightInd w:val="0"/>
        <w:ind w:firstLineChars="700" w:firstLine="1680"/>
        <w:rPr>
          <w:rFonts w:ascii="宋体"/>
          <w:kern w:val="0"/>
          <w:sz w:val="24"/>
          <w:szCs w:val="24"/>
        </w:rPr>
      </w:pPr>
      <w:r>
        <w:rPr>
          <w:rFonts w:ascii="宋体" w:hAnsi="宋体"/>
          <w:kern w:val="0"/>
          <w:sz w:val="24"/>
          <w:szCs w:val="24"/>
        </w:rPr>
        <w:t xml:space="preserve">3.4   </w:t>
      </w:r>
      <w:r>
        <w:rPr>
          <w:rFonts w:ascii="宋体" w:hAnsi="宋体" w:hint="eastAsia"/>
          <w:kern w:val="0"/>
          <w:sz w:val="24"/>
          <w:szCs w:val="24"/>
        </w:rPr>
        <w:t>规范管理</w:t>
      </w:r>
      <w:r>
        <w:rPr>
          <w:rFonts w:ascii="宋体" w:hint="eastAsia"/>
          <w:kern w:val="0"/>
          <w:sz w:val="24"/>
          <w:szCs w:val="24"/>
        </w:rPr>
        <w:t>……</w:t>
      </w:r>
      <w:proofErr w:type="gramStart"/>
      <w:r>
        <w:rPr>
          <w:rFonts w:ascii="宋体" w:hint="eastAsia"/>
          <w:kern w:val="0"/>
          <w:sz w:val="24"/>
          <w:szCs w:val="24"/>
        </w:rPr>
        <w:t>………………………………………</w:t>
      </w:r>
      <w:r>
        <w:rPr>
          <w:rFonts w:ascii="宋体" w:hAnsi="宋体" w:hint="eastAsia"/>
          <w:kern w:val="0"/>
          <w:sz w:val="24"/>
          <w:szCs w:val="24"/>
        </w:rPr>
        <w:t>…………</w:t>
      </w:r>
      <w:proofErr w:type="gramEnd"/>
      <w:r>
        <w:rPr>
          <w:rFonts w:ascii="宋体" w:hAnsi="宋体"/>
          <w:kern w:val="0"/>
          <w:sz w:val="24"/>
          <w:szCs w:val="24"/>
        </w:rPr>
        <w:t>9</w:t>
      </w:r>
    </w:p>
    <w:p w:rsidR="00C372DB" w:rsidRDefault="00BE1C2A">
      <w:pPr>
        <w:adjustRightInd w:val="0"/>
        <w:ind w:firstLineChars="700" w:firstLine="1680"/>
        <w:rPr>
          <w:rFonts w:ascii="宋体"/>
          <w:kern w:val="0"/>
          <w:sz w:val="24"/>
          <w:szCs w:val="24"/>
        </w:rPr>
      </w:pPr>
      <w:r>
        <w:rPr>
          <w:rFonts w:ascii="宋体" w:hAnsi="宋体"/>
          <w:kern w:val="0"/>
          <w:sz w:val="24"/>
          <w:szCs w:val="24"/>
        </w:rPr>
        <w:t xml:space="preserve">3.5   </w:t>
      </w:r>
      <w:r>
        <w:rPr>
          <w:rFonts w:ascii="宋体" w:hAnsi="宋体" w:hint="eastAsia"/>
          <w:kern w:val="0"/>
          <w:sz w:val="24"/>
          <w:szCs w:val="24"/>
        </w:rPr>
        <w:t>德育工作</w:t>
      </w:r>
      <w:r>
        <w:rPr>
          <w:rFonts w:ascii="宋体" w:hint="eastAsia"/>
          <w:kern w:val="0"/>
          <w:sz w:val="24"/>
          <w:szCs w:val="24"/>
        </w:rPr>
        <w:t>……</w:t>
      </w:r>
      <w:proofErr w:type="gramStart"/>
      <w:r>
        <w:rPr>
          <w:rFonts w:ascii="宋体" w:hint="eastAsia"/>
          <w:kern w:val="0"/>
          <w:sz w:val="24"/>
          <w:szCs w:val="24"/>
        </w:rPr>
        <w:t>……………………………………………</w:t>
      </w:r>
      <w:r>
        <w:rPr>
          <w:rFonts w:ascii="宋体" w:hAnsi="宋体" w:hint="eastAsia"/>
          <w:kern w:val="0"/>
          <w:sz w:val="24"/>
          <w:szCs w:val="24"/>
        </w:rPr>
        <w:t>……</w:t>
      </w:r>
      <w:proofErr w:type="gramEnd"/>
      <w:r>
        <w:rPr>
          <w:rFonts w:ascii="宋体" w:hAnsi="宋体"/>
          <w:kern w:val="0"/>
          <w:sz w:val="24"/>
          <w:szCs w:val="24"/>
        </w:rPr>
        <w:t>9</w:t>
      </w:r>
    </w:p>
    <w:p w:rsidR="00C372DB" w:rsidRDefault="00BE1C2A">
      <w:pPr>
        <w:adjustRightInd w:val="0"/>
        <w:ind w:firstLineChars="200" w:firstLine="480"/>
        <w:rPr>
          <w:rFonts w:ascii="宋体"/>
          <w:kern w:val="0"/>
          <w:sz w:val="24"/>
          <w:szCs w:val="24"/>
        </w:rPr>
      </w:pPr>
      <w:r>
        <w:rPr>
          <w:rFonts w:ascii="宋体" w:hAnsi="宋体"/>
          <w:kern w:val="0"/>
          <w:sz w:val="24"/>
          <w:szCs w:val="24"/>
        </w:rPr>
        <w:t xml:space="preserve">                3.5.1</w:t>
      </w:r>
      <w:r>
        <w:rPr>
          <w:rFonts w:ascii="宋体" w:hAnsi="宋体" w:hint="eastAsia"/>
          <w:kern w:val="0"/>
          <w:sz w:val="24"/>
          <w:szCs w:val="24"/>
        </w:rPr>
        <w:t>坚持德育课堂主阵地</w:t>
      </w:r>
    </w:p>
    <w:p w:rsidR="00C372DB" w:rsidRDefault="00BE1C2A">
      <w:pPr>
        <w:adjustRightInd w:val="0"/>
        <w:ind w:firstLineChars="200" w:firstLine="480"/>
        <w:rPr>
          <w:rFonts w:ascii="宋体"/>
          <w:kern w:val="0"/>
          <w:sz w:val="24"/>
          <w:szCs w:val="24"/>
        </w:rPr>
      </w:pPr>
      <w:r>
        <w:rPr>
          <w:rFonts w:ascii="宋体" w:hAnsi="宋体"/>
          <w:kern w:val="0"/>
          <w:sz w:val="24"/>
          <w:szCs w:val="24"/>
        </w:rPr>
        <w:t xml:space="preserve">                3.5.2</w:t>
      </w:r>
      <w:r>
        <w:rPr>
          <w:rFonts w:ascii="宋体" w:hAnsi="宋体" w:hint="eastAsia"/>
          <w:kern w:val="0"/>
          <w:sz w:val="24"/>
          <w:szCs w:val="24"/>
        </w:rPr>
        <w:t>共建共创德育基地</w:t>
      </w:r>
    </w:p>
    <w:p w:rsidR="00C372DB" w:rsidRDefault="00BE1C2A">
      <w:pPr>
        <w:adjustRightInd w:val="0"/>
        <w:ind w:firstLineChars="200" w:firstLine="480"/>
        <w:rPr>
          <w:rFonts w:ascii="宋体"/>
          <w:kern w:val="0"/>
          <w:sz w:val="24"/>
          <w:szCs w:val="24"/>
        </w:rPr>
      </w:pPr>
      <w:r>
        <w:rPr>
          <w:rFonts w:ascii="宋体" w:hAnsi="宋体"/>
          <w:kern w:val="0"/>
          <w:sz w:val="24"/>
          <w:szCs w:val="24"/>
        </w:rPr>
        <w:t xml:space="preserve">                3.5.3</w:t>
      </w:r>
      <w:r>
        <w:rPr>
          <w:rFonts w:ascii="宋体" w:hAnsi="宋体" w:hint="eastAsia"/>
          <w:kern w:val="0"/>
          <w:sz w:val="24"/>
          <w:szCs w:val="24"/>
        </w:rPr>
        <w:t>校园文化建设</w:t>
      </w:r>
    </w:p>
    <w:p w:rsidR="00C372DB" w:rsidRDefault="00BE1C2A">
      <w:pPr>
        <w:adjustRightInd w:val="0"/>
        <w:ind w:firstLineChars="700" w:firstLine="1680"/>
        <w:rPr>
          <w:rFonts w:ascii="宋体"/>
          <w:kern w:val="0"/>
          <w:sz w:val="24"/>
          <w:szCs w:val="24"/>
        </w:rPr>
      </w:pPr>
      <w:r>
        <w:rPr>
          <w:rFonts w:ascii="宋体" w:hAnsi="宋体"/>
          <w:kern w:val="0"/>
          <w:sz w:val="24"/>
          <w:szCs w:val="24"/>
        </w:rPr>
        <w:t xml:space="preserve">3.6   </w:t>
      </w:r>
      <w:r>
        <w:rPr>
          <w:rFonts w:ascii="宋体" w:hAnsi="宋体" w:hint="eastAsia"/>
          <w:kern w:val="0"/>
          <w:sz w:val="24"/>
          <w:szCs w:val="24"/>
        </w:rPr>
        <w:t>党建工作</w:t>
      </w:r>
      <w:r>
        <w:rPr>
          <w:rFonts w:ascii="宋体" w:hint="eastAsia"/>
          <w:kern w:val="0"/>
          <w:sz w:val="24"/>
          <w:szCs w:val="24"/>
        </w:rPr>
        <w:t>……</w:t>
      </w:r>
      <w:proofErr w:type="gramStart"/>
      <w:r>
        <w:rPr>
          <w:rFonts w:ascii="宋体" w:hint="eastAsia"/>
          <w:kern w:val="0"/>
          <w:sz w:val="24"/>
          <w:szCs w:val="24"/>
        </w:rPr>
        <w:t>………………………………………</w:t>
      </w:r>
      <w:r>
        <w:rPr>
          <w:rFonts w:ascii="宋体" w:hAnsi="宋体" w:hint="eastAsia"/>
          <w:kern w:val="0"/>
          <w:sz w:val="24"/>
          <w:szCs w:val="24"/>
        </w:rPr>
        <w:t>…………</w:t>
      </w:r>
      <w:proofErr w:type="gramEnd"/>
      <w:r>
        <w:rPr>
          <w:rFonts w:ascii="宋体" w:hAnsi="宋体"/>
          <w:kern w:val="0"/>
          <w:sz w:val="24"/>
          <w:szCs w:val="24"/>
        </w:rPr>
        <w:t>10</w:t>
      </w:r>
    </w:p>
    <w:p w:rsidR="00C372DB" w:rsidRDefault="00BE1C2A">
      <w:pPr>
        <w:shd w:val="clear" w:color="auto" w:fill="FFFFFF"/>
        <w:jc w:val="left"/>
        <w:rPr>
          <w:rFonts w:ascii="黑体" w:eastAsia="黑体" w:hAnsi="黑体"/>
          <w:bCs/>
          <w:kern w:val="0"/>
          <w:sz w:val="24"/>
          <w:szCs w:val="24"/>
        </w:rPr>
      </w:pPr>
      <w:r>
        <w:rPr>
          <w:rFonts w:ascii="黑体" w:eastAsia="黑体" w:hAnsi="黑体" w:hint="eastAsia"/>
          <w:bCs/>
          <w:sz w:val="24"/>
          <w:szCs w:val="24"/>
        </w:rPr>
        <w:t>第四部分</w:t>
      </w:r>
      <w:r>
        <w:rPr>
          <w:rFonts w:ascii="黑体" w:eastAsia="黑体" w:hAnsi="黑体"/>
          <w:bCs/>
          <w:sz w:val="24"/>
          <w:szCs w:val="24"/>
        </w:rPr>
        <w:t xml:space="preserve">    </w:t>
      </w:r>
      <w:r>
        <w:rPr>
          <w:rFonts w:ascii="黑体" w:eastAsia="黑体" w:hAnsi="黑体" w:hint="eastAsia"/>
          <w:bCs/>
          <w:kern w:val="0"/>
          <w:sz w:val="24"/>
          <w:szCs w:val="24"/>
        </w:rPr>
        <w:t>校企合作……</w:t>
      </w:r>
      <w:proofErr w:type="gramStart"/>
      <w:r>
        <w:rPr>
          <w:rFonts w:ascii="黑体" w:eastAsia="黑体" w:hAnsi="黑体" w:hint="eastAsia"/>
          <w:bCs/>
          <w:kern w:val="0"/>
          <w:sz w:val="24"/>
          <w:szCs w:val="24"/>
        </w:rPr>
        <w:t>……………………………………………………………</w:t>
      </w:r>
      <w:proofErr w:type="gramEnd"/>
      <w:r>
        <w:rPr>
          <w:rFonts w:ascii="黑体" w:eastAsia="黑体" w:hAnsi="黑体"/>
          <w:bCs/>
          <w:kern w:val="0"/>
          <w:sz w:val="24"/>
          <w:szCs w:val="24"/>
        </w:rPr>
        <w:t>10</w:t>
      </w:r>
    </w:p>
    <w:p w:rsidR="00C372DB" w:rsidRDefault="00BE1C2A">
      <w:pPr>
        <w:pStyle w:val="a7"/>
        <w:widowControl w:val="0"/>
        <w:adjustRightInd w:val="0"/>
        <w:spacing w:before="0" w:beforeAutospacing="0" w:after="0" w:afterAutospacing="0"/>
        <w:ind w:firstLineChars="700" w:firstLine="1680"/>
        <w:rPr>
          <w:rFonts w:ascii="楷体_GB2312" w:eastAsia="楷体_GB2312" w:hAnsi="华文仿宋"/>
          <w:szCs w:val="18"/>
        </w:rPr>
      </w:pPr>
      <w:r>
        <w:rPr>
          <w:szCs w:val="18"/>
        </w:rPr>
        <w:t xml:space="preserve">4.1  </w:t>
      </w:r>
      <w:r>
        <w:rPr>
          <w:rFonts w:hint="eastAsia"/>
          <w:szCs w:val="18"/>
        </w:rPr>
        <w:t>实施与效果……</w:t>
      </w:r>
      <w:proofErr w:type="gramStart"/>
      <w:r>
        <w:rPr>
          <w:rFonts w:hint="eastAsia"/>
          <w:szCs w:val="18"/>
        </w:rPr>
        <w:t>…………………………………………………</w:t>
      </w:r>
      <w:proofErr w:type="gramEnd"/>
      <w:r>
        <w:rPr>
          <w:szCs w:val="18"/>
        </w:rPr>
        <w:t>10</w:t>
      </w:r>
    </w:p>
    <w:p w:rsidR="00C372DB" w:rsidRDefault="00BE1C2A">
      <w:pPr>
        <w:shd w:val="clear" w:color="auto" w:fill="FFFFFF"/>
        <w:jc w:val="left"/>
        <w:rPr>
          <w:rFonts w:ascii="仿宋_GB2312" w:eastAsia="仿宋_GB2312"/>
          <w:bCs/>
          <w:kern w:val="0"/>
          <w:sz w:val="18"/>
          <w:szCs w:val="18"/>
        </w:rPr>
      </w:pPr>
      <w:r>
        <w:rPr>
          <w:rFonts w:ascii="黑体" w:eastAsia="黑体" w:hAnsi="黑体" w:hint="eastAsia"/>
          <w:bCs/>
          <w:sz w:val="24"/>
          <w:szCs w:val="24"/>
        </w:rPr>
        <w:t>第五部分</w:t>
      </w:r>
      <w:r>
        <w:rPr>
          <w:rFonts w:ascii="黑体" w:eastAsia="黑体" w:hAnsi="黑体"/>
          <w:bCs/>
          <w:sz w:val="24"/>
          <w:szCs w:val="24"/>
        </w:rPr>
        <w:t xml:space="preserve">    </w:t>
      </w:r>
      <w:r>
        <w:rPr>
          <w:rFonts w:ascii="黑体" w:eastAsia="黑体" w:hAnsi="黑体" w:hint="eastAsia"/>
          <w:bCs/>
          <w:kern w:val="0"/>
          <w:sz w:val="24"/>
          <w:szCs w:val="24"/>
        </w:rPr>
        <w:t>社会贡献……</w:t>
      </w:r>
      <w:proofErr w:type="gramStart"/>
      <w:r>
        <w:rPr>
          <w:rFonts w:ascii="黑体" w:eastAsia="黑体" w:hAnsi="黑体" w:hint="eastAsia"/>
          <w:bCs/>
          <w:kern w:val="0"/>
          <w:sz w:val="24"/>
          <w:szCs w:val="24"/>
        </w:rPr>
        <w:t>……………………………………………………………</w:t>
      </w:r>
      <w:proofErr w:type="gramEnd"/>
      <w:r>
        <w:rPr>
          <w:rFonts w:ascii="黑体" w:eastAsia="黑体" w:hAnsi="黑体"/>
          <w:bCs/>
          <w:kern w:val="0"/>
          <w:sz w:val="24"/>
          <w:szCs w:val="24"/>
        </w:rPr>
        <w:t>11</w:t>
      </w:r>
    </w:p>
    <w:p w:rsidR="00C372DB" w:rsidRDefault="00BE1C2A">
      <w:pPr>
        <w:pStyle w:val="a7"/>
        <w:widowControl w:val="0"/>
        <w:adjustRightInd w:val="0"/>
        <w:spacing w:before="0" w:beforeAutospacing="0" w:after="0" w:afterAutospacing="0"/>
        <w:ind w:firstLineChars="700" w:firstLine="1680"/>
      </w:pPr>
      <w:r>
        <w:t xml:space="preserve">5.1   </w:t>
      </w:r>
      <w:r>
        <w:rPr>
          <w:rFonts w:hint="eastAsia"/>
        </w:rPr>
        <w:t>技术技能人才培养……</w:t>
      </w:r>
      <w:proofErr w:type="gramStart"/>
      <w:r>
        <w:rPr>
          <w:rFonts w:hint="eastAsia"/>
        </w:rPr>
        <w:t>………………………………………</w:t>
      </w:r>
      <w:proofErr w:type="gramEnd"/>
      <w:r>
        <w:t>11</w:t>
      </w:r>
    </w:p>
    <w:p w:rsidR="00C372DB" w:rsidRDefault="00BE1C2A">
      <w:pPr>
        <w:pStyle w:val="a7"/>
        <w:widowControl w:val="0"/>
        <w:adjustRightInd w:val="0"/>
        <w:spacing w:before="0" w:beforeAutospacing="0" w:after="0" w:afterAutospacing="0"/>
        <w:ind w:firstLineChars="700" w:firstLine="1680"/>
      </w:pPr>
      <w:r>
        <w:t xml:space="preserve">      5.1.1</w:t>
      </w:r>
      <w:r>
        <w:rPr>
          <w:rFonts w:hint="eastAsia"/>
        </w:rPr>
        <w:t>为地方培养技能人才</w:t>
      </w:r>
    </w:p>
    <w:p w:rsidR="00C372DB" w:rsidRDefault="00BE1C2A">
      <w:pPr>
        <w:pStyle w:val="a7"/>
        <w:widowControl w:val="0"/>
        <w:adjustRightInd w:val="0"/>
        <w:spacing w:before="0" w:beforeAutospacing="0" w:after="0" w:afterAutospacing="0"/>
        <w:ind w:firstLineChars="700" w:firstLine="1680"/>
      </w:pPr>
      <w:r>
        <w:t xml:space="preserve">5.2   </w:t>
      </w:r>
      <w:r>
        <w:rPr>
          <w:rFonts w:hint="eastAsia"/>
        </w:rPr>
        <w:t>社会服务……</w:t>
      </w:r>
      <w:proofErr w:type="gramStart"/>
      <w:r>
        <w:rPr>
          <w:rFonts w:hint="eastAsia"/>
        </w:rPr>
        <w:t>…………………………………………………</w:t>
      </w:r>
      <w:proofErr w:type="gramEnd"/>
      <w:r>
        <w:t>11</w:t>
      </w:r>
    </w:p>
    <w:p w:rsidR="00C372DB" w:rsidRDefault="00BE1C2A">
      <w:pPr>
        <w:pStyle w:val="a7"/>
        <w:widowControl w:val="0"/>
        <w:adjustRightInd w:val="0"/>
        <w:spacing w:before="0" w:beforeAutospacing="0" w:after="0" w:afterAutospacing="0"/>
        <w:ind w:firstLineChars="1000" w:firstLine="2400"/>
        <w:rPr>
          <w:rFonts w:hint="eastAsia"/>
        </w:rPr>
      </w:pPr>
      <w:r>
        <w:t>5.2.1</w:t>
      </w:r>
      <w:r>
        <w:rPr>
          <w:rFonts w:hint="eastAsia"/>
        </w:rPr>
        <w:t>培训服务</w:t>
      </w:r>
    </w:p>
    <w:p w:rsidR="00BE1C2A" w:rsidRDefault="00BE1C2A" w:rsidP="00BE1C2A">
      <w:pPr>
        <w:pStyle w:val="a7"/>
        <w:widowControl w:val="0"/>
        <w:adjustRightInd w:val="0"/>
        <w:spacing w:before="0" w:beforeAutospacing="0" w:after="0" w:afterAutospacing="0"/>
        <w:ind w:firstLineChars="700" w:firstLine="1680"/>
      </w:pPr>
      <w:r>
        <w:t>5.</w:t>
      </w:r>
      <w:r>
        <w:rPr>
          <w:rFonts w:hint="eastAsia"/>
        </w:rPr>
        <w:t>3</w:t>
      </w:r>
      <w:r>
        <w:t xml:space="preserve">   </w:t>
      </w:r>
      <w:r>
        <w:rPr>
          <w:rFonts w:hint="eastAsia"/>
        </w:rPr>
        <w:t>服务抗</w:t>
      </w:r>
      <w:proofErr w:type="gramStart"/>
      <w:r>
        <w:rPr>
          <w:rFonts w:hint="eastAsia"/>
        </w:rPr>
        <w:t>疫</w:t>
      </w:r>
      <w:proofErr w:type="gramEnd"/>
      <w:r>
        <w:rPr>
          <w:rFonts w:hint="eastAsia"/>
        </w:rPr>
        <w:t>……</w:t>
      </w:r>
      <w:proofErr w:type="gramStart"/>
      <w:r>
        <w:rPr>
          <w:rFonts w:hint="eastAsia"/>
        </w:rPr>
        <w:t>…………………………………………………</w:t>
      </w:r>
      <w:proofErr w:type="gramEnd"/>
      <w:r>
        <w:t>1</w:t>
      </w:r>
      <w:r w:rsidR="00C64F2F">
        <w:rPr>
          <w:rFonts w:hint="eastAsia"/>
        </w:rPr>
        <w:t>1</w:t>
      </w:r>
    </w:p>
    <w:p w:rsidR="00BE1C2A" w:rsidRPr="00BE1C2A" w:rsidRDefault="00BE1C2A" w:rsidP="00BE1C2A">
      <w:pPr>
        <w:pStyle w:val="a7"/>
        <w:widowControl w:val="0"/>
        <w:adjustRightInd w:val="0"/>
        <w:spacing w:before="0" w:beforeAutospacing="0" w:after="0" w:afterAutospacing="0"/>
      </w:pPr>
    </w:p>
    <w:p w:rsidR="00C372DB" w:rsidRDefault="00BE1C2A">
      <w:pPr>
        <w:shd w:val="clear" w:color="auto" w:fill="FFFFFF"/>
        <w:jc w:val="left"/>
        <w:rPr>
          <w:rFonts w:ascii="黑体" w:eastAsia="黑体" w:hAnsi="黑体"/>
          <w:bCs/>
          <w:kern w:val="0"/>
          <w:sz w:val="24"/>
          <w:szCs w:val="24"/>
        </w:rPr>
      </w:pPr>
      <w:r>
        <w:rPr>
          <w:rFonts w:ascii="黑体" w:eastAsia="黑体" w:hAnsi="黑体" w:hint="eastAsia"/>
          <w:bCs/>
          <w:sz w:val="24"/>
          <w:szCs w:val="24"/>
        </w:rPr>
        <w:t>第六部分</w:t>
      </w:r>
      <w:r>
        <w:rPr>
          <w:rFonts w:ascii="黑体" w:eastAsia="黑体" w:hAnsi="黑体"/>
          <w:bCs/>
          <w:sz w:val="24"/>
          <w:szCs w:val="24"/>
        </w:rPr>
        <w:t xml:space="preserve">    </w:t>
      </w:r>
      <w:r>
        <w:rPr>
          <w:rFonts w:ascii="黑体" w:eastAsia="黑体" w:hAnsi="黑体" w:hint="eastAsia"/>
          <w:bCs/>
          <w:kern w:val="0"/>
          <w:sz w:val="24"/>
          <w:szCs w:val="24"/>
        </w:rPr>
        <w:t>政府履责……</w:t>
      </w:r>
      <w:proofErr w:type="gramStart"/>
      <w:r>
        <w:rPr>
          <w:rFonts w:ascii="黑体" w:eastAsia="黑体" w:hAnsi="黑体" w:hint="eastAsia"/>
          <w:bCs/>
          <w:kern w:val="0"/>
          <w:sz w:val="24"/>
          <w:szCs w:val="24"/>
        </w:rPr>
        <w:t>……………………………………………………………</w:t>
      </w:r>
      <w:proofErr w:type="gramEnd"/>
      <w:r>
        <w:rPr>
          <w:rFonts w:ascii="黑体" w:eastAsia="黑体" w:hAnsi="黑体"/>
          <w:bCs/>
          <w:kern w:val="0"/>
          <w:sz w:val="24"/>
          <w:szCs w:val="24"/>
        </w:rPr>
        <w:t>12</w:t>
      </w:r>
    </w:p>
    <w:p w:rsidR="00C372DB" w:rsidRDefault="00BE1C2A">
      <w:pPr>
        <w:pStyle w:val="a7"/>
        <w:widowControl w:val="0"/>
        <w:adjustRightInd w:val="0"/>
        <w:spacing w:before="0" w:beforeAutospacing="0" w:after="0" w:afterAutospacing="0"/>
        <w:ind w:firstLineChars="700" w:firstLine="1680"/>
        <w:rPr>
          <w:rFonts w:ascii="楷体_GB2312" w:eastAsia="楷体_GB2312" w:hAnsi="华文仿宋"/>
        </w:rPr>
      </w:pPr>
      <w:r>
        <w:t xml:space="preserve">6.1   </w:t>
      </w:r>
      <w:r>
        <w:rPr>
          <w:rFonts w:hint="eastAsia"/>
        </w:rPr>
        <w:t>经费……</w:t>
      </w:r>
      <w:proofErr w:type="gramStart"/>
      <w:r>
        <w:rPr>
          <w:rFonts w:hint="eastAsia"/>
        </w:rPr>
        <w:t>………………………………………………………</w:t>
      </w:r>
      <w:proofErr w:type="gramEnd"/>
      <w:r>
        <w:t>12</w:t>
      </w:r>
    </w:p>
    <w:p w:rsidR="00C372DB" w:rsidRDefault="00BE1C2A">
      <w:pPr>
        <w:shd w:val="clear" w:color="auto" w:fill="FFFFFF"/>
        <w:jc w:val="left"/>
        <w:rPr>
          <w:rFonts w:ascii="黑体" w:eastAsia="黑体" w:hAnsi="黑体"/>
          <w:bCs/>
          <w:kern w:val="0"/>
          <w:sz w:val="24"/>
          <w:szCs w:val="24"/>
        </w:rPr>
      </w:pPr>
      <w:r>
        <w:rPr>
          <w:rFonts w:ascii="黑体" w:eastAsia="黑体" w:hAnsi="黑体" w:hint="eastAsia"/>
          <w:bCs/>
          <w:sz w:val="24"/>
          <w:szCs w:val="24"/>
        </w:rPr>
        <w:t>第七部分</w:t>
      </w:r>
      <w:r>
        <w:rPr>
          <w:rFonts w:ascii="黑体" w:eastAsia="黑体" w:hAnsi="黑体"/>
          <w:bCs/>
          <w:sz w:val="24"/>
          <w:szCs w:val="24"/>
        </w:rPr>
        <w:t xml:space="preserve">      </w:t>
      </w:r>
      <w:r>
        <w:rPr>
          <w:rFonts w:ascii="黑体" w:eastAsia="黑体" w:hAnsi="黑体" w:hint="eastAsia"/>
          <w:bCs/>
          <w:kern w:val="0"/>
          <w:sz w:val="24"/>
          <w:szCs w:val="24"/>
        </w:rPr>
        <w:t>主要问题和改进措施……</w:t>
      </w:r>
      <w:proofErr w:type="gramStart"/>
      <w:r>
        <w:rPr>
          <w:rFonts w:ascii="黑体" w:eastAsia="黑体" w:hAnsi="黑体" w:hint="eastAsia"/>
          <w:bCs/>
          <w:kern w:val="0"/>
          <w:sz w:val="24"/>
          <w:szCs w:val="24"/>
        </w:rPr>
        <w:t>……………………………………………</w:t>
      </w:r>
      <w:proofErr w:type="gramEnd"/>
      <w:r w:rsidR="00C64F2F">
        <w:rPr>
          <w:rFonts w:ascii="黑体" w:eastAsia="黑体" w:hAnsi="黑体"/>
          <w:bCs/>
          <w:kern w:val="0"/>
          <w:sz w:val="24"/>
          <w:szCs w:val="24"/>
        </w:rPr>
        <w:t>1</w:t>
      </w:r>
      <w:r w:rsidR="00C64F2F">
        <w:rPr>
          <w:rFonts w:ascii="黑体" w:eastAsia="黑体" w:hAnsi="黑体" w:hint="eastAsia"/>
          <w:bCs/>
          <w:kern w:val="0"/>
          <w:sz w:val="24"/>
          <w:szCs w:val="24"/>
        </w:rPr>
        <w:t>2</w:t>
      </w:r>
    </w:p>
    <w:p w:rsidR="00C372DB" w:rsidRDefault="00BE1C2A">
      <w:pPr>
        <w:adjustRightInd w:val="0"/>
        <w:ind w:firstLineChars="698" w:firstLine="1675"/>
        <w:rPr>
          <w:rFonts w:ascii="宋体" w:hAnsi="宋体" w:cs="宋体"/>
          <w:kern w:val="0"/>
          <w:sz w:val="24"/>
          <w:szCs w:val="24"/>
        </w:rPr>
      </w:pPr>
      <w:r>
        <w:rPr>
          <w:rFonts w:ascii="宋体" w:hAnsi="宋体" w:cs="宋体"/>
          <w:kern w:val="0"/>
          <w:sz w:val="24"/>
          <w:szCs w:val="24"/>
        </w:rPr>
        <w:t xml:space="preserve">7.1   </w:t>
      </w:r>
      <w:r>
        <w:rPr>
          <w:rFonts w:ascii="宋体" w:hAnsi="宋体" w:cs="宋体" w:hint="eastAsia"/>
          <w:kern w:val="0"/>
          <w:sz w:val="24"/>
          <w:szCs w:val="24"/>
        </w:rPr>
        <w:t>主要问题……</w:t>
      </w:r>
      <w:proofErr w:type="gramStart"/>
      <w:r>
        <w:rPr>
          <w:rFonts w:ascii="宋体" w:hAnsi="宋体" w:cs="宋体" w:hint="eastAsia"/>
          <w:kern w:val="0"/>
          <w:sz w:val="24"/>
          <w:szCs w:val="24"/>
        </w:rPr>
        <w:t>…………………………………………………</w:t>
      </w:r>
      <w:proofErr w:type="gramEnd"/>
      <w:r>
        <w:rPr>
          <w:rFonts w:ascii="宋体" w:hAnsi="宋体" w:cs="宋体"/>
          <w:kern w:val="0"/>
          <w:sz w:val="24"/>
          <w:szCs w:val="24"/>
        </w:rPr>
        <w:t>^1</w:t>
      </w:r>
      <w:r w:rsidR="00C64F2F">
        <w:rPr>
          <w:rFonts w:ascii="宋体" w:hAnsi="宋体" w:cs="宋体" w:hint="eastAsia"/>
          <w:kern w:val="0"/>
          <w:sz w:val="24"/>
          <w:szCs w:val="24"/>
        </w:rPr>
        <w:t>2</w:t>
      </w:r>
    </w:p>
    <w:p w:rsidR="00C372DB" w:rsidRDefault="00BE1C2A">
      <w:pPr>
        <w:adjustRightInd w:val="0"/>
        <w:ind w:firstLineChars="698" w:firstLine="1675"/>
        <w:rPr>
          <w:rFonts w:ascii="宋体"/>
          <w:sz w:val="24"/>
          <w:szCs w:val="24"/>
        </w:rPr>
      </w:pPr>
      <w:r>
        <w:rPr>
          <w:rFonts w:ascii="宋体" w:hAnsi="宋体"/>
          <w:sz w:val="24"/>
          <w:szCs w:val="24"/>
        </w:rPr>
        <w:t xml:space="preserve">7.2   </w:t>
      </w:r>
      <w:r>
        <w:rPr>
          <w:rFonts w:ascii="宋体" w:hAnsi="宋体" w:hint="eastAsia"/>
          <w:sz w:val="24"/>
          <w:szCs w:val="24"/>
        </w:rPr>
        <w:t>改进措施</w:t>
      </w:r>
      <w:r>
        <w:rPr>
          <w:rFonts w:ascii="宋体" w:hint="eastAsia"/>
          <w:sz w:val="24"/>
          <w:szCs w:val="24"/>
        </w:rPr>
        <w:t>……</w:t>
      </w:r>
      <w:proofErr w:type="gramStart"/>
      <w:r>
        <w:rPr>
          <w:rFonts w:ascii="宋体" w:hint="eastAsia"/>
          <w:sz w:val="24"/>
          <w:szCs w:val="24"/>
        </w:rPr>
        <w:t>………………………………………</w:t>
      </w:r>
      <w:r>
        <w:rPr>
          <w:rFonts w:ascii="宋体" w:hAnsi="宋体" w:hint="eastAsia"/>
          <w:sz w:val="24"/>
          <w:szCs w:val="24"/>
        </w:rPr>
        <w:t>…………</w:t>
      </w:r>
      <w:proofErr w:type="gramEnd"/>
      <w:r>
        <w:rPr>
          <w:rFonts w:ascii="宋体" w:hAnsi="宋体"/>
          <w:sz w:val="24"/>
          <w:szCs w:val="24"/>
        </w:rPr>
        <w:t>13</w:t>
      </w:r>
    </w:p>
    <w:p w:rsidR="00C372DB" w:rsidRDefault="00C372DB">
      <w:pPr>
        <w:widowControl/>
        <w:shd w:val="clear" w:color="auto" w:fill="FFFFFF"/>
        <w:rPr>
          <w:rFonts w:ascii="仿宋" w:eastAsia="仿宋" w:hAnsi="仿宋"/>
          <w:spacing w:val="-2"/>
          <w:kern w:val="0"/>
          <w:position w:val="-2"/>
          <w:sz w:val="24"/>
        </w:rPr>
      </w:pPr>
    </w:p>
    <w:p w:rsidR="00C372DB" w:rsidRDefault="00C372DB">
      <w:pPr>
        <w:widowControl/>
        <w:shd w:val="clear" w:color="auto" w:fill="FFFFFF"/>
        <w:rPr>
          <w:rFonts w:ascii="仿宋" w:eastAsia="仿宋" w:hAnsi="仿宋"/>
          <w:b/>
          <w:sz w:val="30"/>
          <w:szCs w:val="30"/>
        </w:rPr>
      </w:pPr>
    </w:p>
    <w:p w:rsidR="00C372DB" w:rsidRDefault="00C372DB">
      <w:pPr>
        <w:widowControl/>
        <w:shd w:val="clear" w:color="auto" w:fill="FFFFFF"/>
        <w:rPr>
          <w:rFonts w:ascii="仿宋" w:eastAsia="仿宋" w:hAnsi="仿宋"/>
          <w:b/>
          <w:sz w:val="30"/>
          <w:szCs w:val="30"/>
        </w:rPr>
      </w:pPr>
    </w:p>
    <w:p w:rsidR="00C372DB" w:rsidRDefault="00C372DB">
      <w:pPr>
        <w:widowControl/>
        <w:shd w:val="clear" w:color="auto" w:fill="FFFFFF"/>
        <w:rPr>
          <w:rFonts w:ascii="仿宋" w:eastAsia="仿宋" w:hAnsi="仿宋"/>
          <w:b/>
          <w:sz w:val="30"/>
          <w:szCs w:val="30"/>
        </w:rPr>
      </w:pPr>
    </w:p>
    <w:p w:rsidR="00C372DB" w:rsidRDefault="00C372DB">
      <w:pPr>
        <w:widowControl/>
        <w:shd w:val="clear" w:color="auto" w:fill="FFFFFF"/>
        <w:rPr>
          <w:rFonts w:ascii="仿宋" w:eastAsia="仿宋" w:hAnsi="仿宋"/>
          <w:b/>
          <w:sz w:val="30"/>
          <w:szCs w:val="30"/>
        </w:rPr>
      </w:pPr>
    </w:p>
    <w:p w:rsidR="00C372DB" w:rsidRDefault="00BE1C2A">
      <w:pPr>
        <w:widowControl/>
        <w:shd w:val="clear" w:color="auto" w:fill="FFFFFF"/>
        <w:rPr>
          <w:rFonts w:ascii="仿宋" w:eastAsia="仿宋" w:hAnsi="仿宋"/>
          <w:b/>
          <w:sz w:val="30"/>
          <w:szCs w:val="30"/>
        </w:rPr>
        <w:sectPr w:rsidR="00C372DB">
          <w:pgSz w:w="11906" w:h="16838"/>
          <w:pgMar w:top="1701" w:right="1418" w:bottom="1418" w:left="1701" w:header="851" w:footer="992" w:gutter="0"/>
          <w:pgNumType w:start="1"/>
          <w:cols w:space="425"/>
          <w:docGrid w:type="lines" w:linePitch="312"/>
        </w:sectPr>
      </w:pPr>
      <w:r>
        <w:rPr>
          <w:rFonts w:ascii="仿宋" w:eastAsia="仿宋" w:hAnsi="仿宋"/>
          <w:b/>
          <w:sz w:val="30"/>
          <w:szCs w:val="30"/>
        </w:rPr>
        <w:t xml:space="preserve">                                                                   </w:t>
      </w:r>
    </w:p>
    <w:p w:rsidR="00C372DB" w:rsidRDefault="00BE1C2A">
      <w:pPr>
        <w:widowControl/>
        <w:shd w:val="clear" w:color="auto" w:fill="FFFFFF"/>
        <w:rPr>
          <w:rFonts w:ascii="黑体" w:eastAsia="黑体" w:hAnsi="黑体"/>
          <w:spacing w:val="-2"/>
          <w:kern w:val="0"/>
          <w:position w:val="-2"/>
          <w:sz w:val="32"/>
        </w:rPr>
      </w:pPr>
      <w:r>
        <w:rPr>
          <w:rFonts w:ascii="黑体" w:eastAsia="黑体" w:hAnsi="黑体" w:hint="eastAsia"/>
          <w:spacing w:val="-2"/>
          <w:kern w:val="0"/>
          <w:position w:val="-2"/>
          <w:sz w:val="32"/>
        </w:rPr>
        <w:lastRenderedPageBreak/>
        <w:t>第一部分</w:t>
      </w:r>
      <w:r>
        <w:rPr>
          <w:rFonts w:ascii="黑体" w:eastAsia="黑体" w:hAnsi="黑体"/>
          <w:spacing w:val="-2"/>
          <w:kern w:val="0"/>
          <w:position w:val="-2"/>
          <w:sz w:val="32"/>
        </w:rPr>
        <w:t>.</w:t>
      </w:r>
      <w:r>
        <w:rPr>
          <w:rFonts w:ascii="黑体" w:eastAsia="黑体" w:hAnsi="黑体" w:hint="eastAsia"/>
          <w:spacing w:val="-2"/>
          <w:kern w:val="0"/>
          <w:position w:val="-2"/>
          <w:sz w:val="32"/>
        </w:rPr>
        <w:t>学校情况</w:t>
      </w:r>
    </w:p>
    <w:p w:rsidR="00C372DB" w:rsidRDefault="00C372DB">
      <w:pPr>
        <w:widowControl/>
        <w:shd w:val="clear" w:color="auto" w:fill="FFFFFF"/>
        <w:rPr>
          <w:rFonts w:ascii="黑体" w:eastAsia="黑体" w:hAnsi="黑体"/>
          <w:spacing w:val="-2"/>
          <w:kern w:val="0"/>
          <w:position w:val="-2"/>
          <w:sz w:val="32"/>
        </w:rPr>
      </w:pPr>
    </w:p>
    <w:p w:rsidR="00C372DB" w:rsidRDefault="00BE1C2A">
      <w:pPr>
        <w:ind w:firstLineChars="100" w:firstLine="276"/>
        <w:rPr>
          <w:rFonts w:ascii="黑体" w:eastAsia="黑体" w:hAnsi="黑体"/>
          <w:sz w:val="28"/>
          <w:szCs w:val="28"/>
        </w:rPr>
      </w:pPr>
      <w:r>
        <w:rPr>
          <w:rFonts w:ascii="黑体" w:eastAsia="黑体" w:hAnsi="黑体"/>
          <w:spacing w:val="-2"/>
          <w:kern w:val="0"/>
          <w:position w:val="-2"/>
          <w:sz w:val="28"/>
          <w:szCs w:val="28"/>
        </w:rPr>
        <w:t>1.1</w:t>
      </w:r>
      <w:r>
        <w:rPr>
          <w:rFonts w:ascii="黑体" w:eastAsia="黑体" w:hAnsi="黑体" w:hint="eastAsia"/>
          <w:sz w:val="28"/>
          <w:szCs w:val="28"/>
        </w:rPr>
        <w:t>学校概况</w:t>
      </w:r>
    </w:p>
    <w:p w:rsidR="00C372DB" w:rsidRDefault="00BE1C2A">
      <w:pPr>
        <w:widowControl/>
        <w:shd w:val="clear" w:color="auto" w:fill="FFFFFF"/>
        <w:ind w:firstLineChars="200" w:firstLine="480"/>
        <w:rPr>
          <w:rFonts w:ascii="宋体"/>
          <w:sz w:val="24"/>
          <w:szCs w:val="24"/>
        </w:rPr>
      </w:pPr>
      <w:r>
        <w:rPr>
          <w:rFonts w:ascii="宋体" w:hAnsi="宋体"/>
          <w:sz w:val="24"/>
          <w:szCs w:val="24"/>
        </w:rPr>
        <w:t>1.1.1</w:t>
      </w:r>
      <w:r>
        <w:rPr>
          <w:rFonts w:ascii="宋体" w:hAnsi="宋体" w:hint="eastAsia"/>
          <w:sz w:val="24"/>
          <w:szCs w:val="24"/>
        </w:rPr>
        <w:t>学校简介</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克什克腾</w:t>
      </w:r>
      <w:proofErr w:type="gramStart"/>
      <w:r>
        <w:rPr>
          <w:rFonts w:ascii="宋体" w:hAnsi="宋体" w:hint="eastAsia"/>
          <w:sz w:val="24"/>
          <w:szCs w:val="24"/>
        </w:rPr>
        <w:t>旗经棚职业</w:t>
      </w:r>
      <w:proofErr w:type="gramEnd"/>
      <w:r>
        <w:rPr>
          <w:rFonts w:ascii="宋体" w:hAnsi="宋体" w:hint="eastAsia"/>
          <w:sz w:val="24"/>
          <w:szCs w:val="24"/>
        </w:rPr>
        <w:t>中学校是克</w:t>
      </w:r>
      <w:proofErr w:type="gramStart"/>
      <w:r>
        <w:rPr>
          <w:rFonts w:ascii="宋体" w:hAnsi="宋体" w:hint="eastAsia"/>
          <w:sz w:val="24"/>
          <w:szCs w:val="24"/>
        </w:rPr>
        <w:t>旗唯一</w:t>
      </w:r>
      <w:proofErr w:type="gramEnd"/>
      <w:r>
        <w:rPr>
          <w:rFonts w:ascii="宋体" w:hAnsi="宋体" w:hint="eastAsia"/>
          <w:sz w:val="24"/>
          <w:szCs w:val="24"/>
        </w:rPr>
        <w:t>的一所</w:t>
      </w:r>
      <w:bookmarkStart w:id="0" w:name="_GoBack"/>
      <w:bookmarkEnd w:id="0"/>
      <w:r>
        <w:rPr>
          <w:rFonts w:ascii="宋体" w:hAnsi="宋体" w:hint="eastAsia"/>
          <w:sz w:val="24"/>
          <w:szCs w:val="24"/>
        </w:rPr>
        <w:t>公办中等职业学校。学校始建于</w:t>
      </w:r>
      <w:r>
        <w:rPr>
          <w:rFonts w:ascii="宋体" w:hAnsi="宋体"/>
          <w:sz w:val="24"/>
          <w:szCs w:val="24"/>
        </w:rPr>
        <w:t>1985</w:t>
      </w:r>
      <w:r>
        <w:rPr>
          <w:rFonts w:ascii="宋体" w:hAnsi="宋体" w:hint="eastAsia"/>
          <w:sz w:val="24"/>
          <w:szCs w:val="24"/>
        </w:rPr>
        <w:t>年，前身为克什克腾</w:t>
      </w:r>
      <w:proofErr w:type="gramStart"/>
      <w:r>
        <w:rPr>
          <w:rFonts w:ascii="宋体" w:hAnsi="宋体" w:hint="eastAsia"/>
          <w:sz w:val="24"/>
          <w:szCs w:val="24"/>
        </w:rPr>
        <w:t>旗民族</w:t>
      </w:r>
      <w:proofErr w:type="gramEnd"/>
      <w:r>
        <w:rPr>
          <w:rFonts w:ascii="宋体" w:hAnsi="宋体" w:hint="eastAsia"/>
          <w:sz w:val="24"/>
          <w:szCs w:val="24"/>
        </w:rPr>
        <w:t>职业高中，后更名为克旗职教中心，</w:t>
      </w:r>
      <w:r>
        <w:rPr>
          <w:rFonts w:ascii="宋体" w:hAnsi="宋体"/>
          <w:sz w:val="24"/>
          <w:szCs w:val="24"/>
        </w:rPr>
        <w:t>2002</w:t>
      </w:r>
      <w:r>
        <w:rPr>
          <w:rFonts w:ascii="宋体" w:hAnsi="宋体" w:hint="eastAsia"/>
          <w:sz w:val="24"/>
          <w:szCs w:val="24"/>
        </w:rPr>
        <w:t>年</w:t>
      </w:r>
      <w:proofErr w:type="gramStart"/>
      <w:r>
        <w:rPr>
          <w:rFonts w:ascii="宋体" w:hAnsi="宋体" w:hint="eastAsia"/>
          <w:sz w:val="24"/>
          <w:szCs w:val="24"/>
        </w:rPr>
        <w:t>并入经棚一中</w:t>
      </w:r>
      <w:proofErr w:type="gramEnd"/>
      <w:r>
        <w:rPr>
          <w:rFonts w:ascii="宋体" w:hAnsi="宋体" w:hint="eastAsia"/>
          <w:sz w:val="24"/>
          <w:szCs w:val="24"/>
        </w:rPr>
        <w:t>，</w:t>
      </w:r>
      <w:r>
        <w:rPr>
          <w:rFonts w:ascii="宋体" w:hAnsi="宋体"/>
          <w:sz w:val="24"/>
          <w:szCs w:val="24"/>
        </w:rPr>
        <w:t>2006</w:t>
      </w:r>
      <w:r>
        <w:rPr>
          <w:rFonts w:ascii="宋体" w:hAnsi="宋体" w:hint="eastAsia"/>
          <w:sz w:val="24"/>
          <w:szCs w:val="24"/>
        </w:rPr>
        <w:t>年</w:t>
      </w:r>
      <w:r>
        <w:rPr>
          <w:rFonts w:ascii="宋体" w:hAnsi="宋体"/>
          <w:sz w:val="24"/>
          <w:szCs w:val="24"/>
        </w:rPr>
        <w:t>9</w:t>
      </w:r>
      <w:r>
        <w:rPr>
          <w:rFonts w:ascii="宋体" w:hAnsi="宋体" w:hint="eastAsia"/>
          <w:sz w:val="24"/>
          <w:szCs w:val="24"/>
        </w:rPr>
        <w:t>月</w:t>
      </w:r>
      <w:proofErr w:type="gramStart"/>
      <w:r>
        <w:rPr>
          <w:rFonts w:ascii="宋体" w:hAnsi="宋体" w:hint="eastAsia"/>
          <w:sz w:val="24"/>
          <w:szCs w:val="24"/>
        </w:rPr>
        <w:t>从经棚一中</w:t>
      </w:r>
      <w:proofErr w:type="gramEnd"/>
      <w:r>
        <w:rPr>
          <w:rFonts w:ascii="宋体" w:hAnsi="宋体" w:hint="eastAsia"/>
          <w:sz w:val="24"/>
          <w:szCs w:val="24"/>
        </w:rPr>
        <w:t>分离与克</w:t>
      </w:r>
      <w:proofErr w:type="gramStart"/>
      <w:r>
        <w:rPr>
          <w:rFonts w:ascii="宋体" w:hAnsi="宋体" w:hint="eastAsia"/>
          <w:sz w:val="24"/>
          <w:szCs w:val="24"/>
        </w:rPr>
        <w:t>旗教师</w:t>
      </w:r>
      <w:proofErr w:type="gramEnd"/>
      <w:r>
        <w:rPr>
          <w:rFonts w:ascii="宋体" w:hAnsi="宋体" w:hint="eastAsia"/>
          <w:sz w:val="24"/>
          <w:szCs w:val="24"/>
        </w:rPr>
        <w:t>进修学校合署办学，</w:t>
      </w:r>
      <w:r>
        <w:rPr>
          <w:rFonts w:ascii="宋体" w:hAnsi="宋体"/>
          <w:sz w:val="24"/>
          <w:szCs w:val="24"/>
        </w:rPr>
        <w:t>2013</w:t>
      </w:r>
      <w:r>
        <w:rPr>
          <w:rFonts w:ascii="宋体" w:hAnsi="宋体" w:hint="eastAsia"/>
          <w:sz w:val="24"/>
          <w:szCs w:val="24"/>
        </w:rPr>
        <w:t>年</w:t>
      </w:r>
      <w:r>
        <w:rPr>
          <w:rFonts w:ascii="宋体" w:hAnsi="宋体"/>
          <w:sz w:val="24"/>
          <w:szCs w:val="24"/>
        </w:rPr>
        <w:t>3</w:t>
      </w:r>
      <w:r>
        <w:rPr>
          <w:rFonts w:ascii="宋体" w:hAnsi="宋体" w:hint="eastAsia"/>
          <w:sz w:val="24"/>
          <w:szCs w:val="24"/>
        </w:rPr>
        <w:t>月经内蒙古自治区人力资源和社会保障厅批准，依托克旗职教中心设立克什克腾</w:t>
      </w:r>
      <w:proofErr w:type="gramStart"/>
      <w:r>
        <w:rPr>
          <w:rFonts w:ascii="宋体" w:hAnsi="宋体" w:hint="eastAsia"/>
          <w:sz w:val="24"/>
          <w:szCs w:val="24"/>
        </w:rPr>
        <w:t>旗民族</w:t>
      </w:r>
      <w:proofErr w:type="gramEnd"/>
      <w:r>
        <w:rPr>
          <w:rFonts w:ascii="宋体" w:hAnsi="宋体" w:hint="eastAsia"/>
          <w:sz w:val="24"/>
          <w:szCs w:val="24"/>
        </w:rPr>
        <w:t>技工学校。</w:t>
      </w:r>
      <w:r>
        <w:rPr>
          <w:rFonts w:ascii="宋体" w:hAnsi="宋体"/>
          <w:sz w:val="24"/>
          <w:szCs w:val="24"/>
        </w:rPr>
        <w:t>2013</w:t>
      </w:r>
      <w:r>
        <w:rPr>
          <w:rFonts w:ascii="宋体" w:hAnsi="宋体" w:hint="eastAsia"/>
          <w:sz w:val="24"/>
          <w:szCs w:val="24"/>
        </w:rPr>
        <w:t>年</w:t>
      </w:r>
      <w:r>
        <w:rPr>
          <w:rFonts w:ascii="宋体" w:hAnsi="宋体"/>
          <w:sz w:val="24"/>
          <w:szCs w:val="24"/>
        </w:rPr>
        <w:t>10</w:t>
      </w:r>
      <w:r>
        <w:rPr>
          <w:rFonts w:ascii="宋体" w:hAnsi="宋体" w:hint="eastAsia"/>
          <w:sz w:val="24"/>
          <w:szCs w:val="24"/>
        </w:rPr>
        <w:t>月，学校被赤峰市人力资源和社会保障局批准成为全市标准化就业技能实训基地。</w:t>
      </w:r>
      <w:r>
        <w:rPr>
          <w:rFonts w:ascii="宋体" w:hAnsi="宋体"/>
          <w:sz w:val="24"/>
          <w:szCs w:val="24"/>
        </w:rPr>
        <w:t>2017</w:t>
      </w:r>
      <w:r>
        <w:rPr>
          <w:rFonts w:ascii="宋体" w:hAnsi="宋体" w:hint="eastAsia"/>
          <w:sz w:val="24"/>
          <w:szCs w:val="24"/>
        </w:rPr>
        <w:t>年</w:t>
      </w:r>
      <w:r>
        <w:rPr>
          <w:rFonts w:ascii="宋体" w:hAnsi="宋体"/>
          <w:sz w:val="24"/>
          <w:szCs w:val="24"/>
        </w:rPr>
        <w:t>5</w:t>
      </w:r>
      <w:r>
        <w:rPr>
          <w:rFonts w:ascii="宋体" w:hAnsi="宋体" w:hint="eastAsia"/>
          <w:sz w:val="24"/>
          <w:szCs w:val="24"/>
        </w:rPr>
        <w:t>月撤销教师进修学校后职业教育独立办学，</w:t>
      </w:r>
      <w:r>
        <w:rPr>
          <w:rFonts w:ascii="宋体" w:hAnsi="宋体"/>
          <w:sz w:val="24"/>
          <w:szCs w:val="24"/>
        </w:rPr>
        <w:t>2018</w:t>
      </w:r>
      <w:r>
        <w:rPr>
          <w:rFonts w:ascii="宋体" w:hAnsi="宋体" w:hint="eastAsia"/>
          <w:sz w:val="24"/>
          <w:szCs w:val="24"/>
        </w:rPr>
        <w:t>年</w:t>
      </w:r>
      <w:r>
        <w:rPr>
          <w:rFonts w:ascii="宋体" w:hAnsi="宋体"/>
          <w:sz w:val="24"/>
          <w:szCs w:val="24"/>
        </w:rPr>
        <w:t>4</w:t>
      </w:r>
      <w:r>
        <w:rPr>
          <w:rFonts w:ascii="宋体" w:hAnsi="宋体" w:hint="eastAsia"/>
          <w:sz w:val="24"/>
          <w:szCs w:val="24"/>
        </w:rPr>
        <w:t>月更名为克什克腾</w:t>
      </w:r>
      <w:proofErr w:type="gramStart"/>
      <w:r>
        <w:rPr>
          <w:rFonts w:ascii="宋体" w:hAnsi="宋体" w:hint="eastAsia"/>
          <w:sz w:val="24"/>
          <w:szCs w:val="24"/>
        </w:rPr>
        <w:t>旗经棚职业</w:t>
      </w:r>
      <w:proofErr w:type="gramEnd"/>
      <w:r>
        <w:rPr>
          <w:rFonts w:ascii="宋体" w:hAnsi="宋体" w:hint="eastAsia"/>
          <w:sz w:val="24"/>
          <w:szCs w:val="24"/>
        </w:rPr>
        <w:t>中学。</w:t>
      </w:r>
    </w:p>
    <w:p w:rsidR="00C372DB" w:rsidRDefault="00BE1C2A">
      <w:pPr>
        <w:widowControl/>
        <w:shd w:val="clear" w:color="auto" w:fill="FFFFFF"/>
        <w:ind w:firstLineChars="200" w:firstLine="480"/>
        <w:rPr>
          <w:rFonts w:ascii="宋体"/>
          <w:sz w:val="24"/>
          <w:szCs w:val="24"/>
        </w:rPr>
      </w:pPr>
      <w:r>
        <w:rPr>
          <w:rFonts w:ascii="宋体" w:hAnsi="宋体"/>
          <w:sz w:val="24"/>
          <w:szCs w:val="24"/>
        </w:rPr>
        <w:t>1.1.2</w:t>
      </w:r>
      <w:r>
        <w:rPr>
          <w:rFonts w:ascii="宋体" w:hAnsi="宋体" w:hint="eastAsia"/>
          <w:sz w:val="24"/>
          <w:szCs w:val="24"/>
        </w:rPr>
        <w:t>办学资源</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学校总占地面积</w:t>
      </w:r>
      <w:r>
        <w:rPr>
          <w:rFonts w:ascii="宋体" w:hAnsi="宋体"/>
          <w:sz w:val="24"/>
          <w:szCs w:val="24"/>
        </w:rPr>
        <w:t>42</w:t>
      </w:r>
      <w:r>
        <w:rPr>
          <w:rFonts w:ascii="宋体" w:hAnsi="宋体" w:hint="eastAsia"/>
          <w:sz w:val="24"/>
          <w:szCs w:val="24"/>
        </w:rPr>
        <w:t>亩（</w:t>
      </w:r>
      <w:r>
        <w:rPr>
          <w:rFonts w:ascii="宋体" w:hAnsi="宋体"/>
          <w:sz w:val="24"/>
          <w:szCs w:val="24"/>
        </w:rPr>
        <w:t>28000</w:t>
      </w:r>
      <w:r>
        <w:rPr>
          <w:rFonts w:ascii="宋体" w:hAnsi="宋体" w:hint="eastAsia"/>
          <w:sz w:val="24"/>
          <w:szCs w:val="24"/>
        </w:rPr>
        <w:t>平方米），学校拥有教学楼一栋，宿舍楼两栋，实验</w:t>
      </w:r>
      <w:proofErr w:type="gramStart"/>
      <w:r>
        <w:rPr>
          <w:rFonts w:ascii="宋体" w:hAnsi="宋体" w:hint="eastAsia"/>
          <w:sz w:val="24"/>
          <w:szCs w:val="24"/>
        </w:rPr>
        <w:t>实训楼一栋</w:t>
      </w:r>
      <w:proofErr w:type="gramEnd"/>
      <w:r>
        <w:rPr>
          <w:rFonts w:ascii="宋体" w:hAnsi="宋体" w:hint="eastAsia"/>
          <w:sz w:val="24"/>
          <w:szCs w:val="24"/>
        </w:rPr>
        <w:t>，生活服务楼一栋，建筑面积</w:t>
      </w:r>
      <w:r>
        <w:rPr>
          <w:rFonts w:ascii="宋体" w:hAnsi="宋体"/>
          <w:sz w:val="24"/>
          <w:szCs w:val="24"/>
        </w:rPr>
        <w:t>22000</w:t>
      </w:r>
      <w:r>
        <w:rPr>
          <w:rFonts w:ascii="宋体" w:hAnsi="宋体" w:hint="eastAsia"/>
          <w:sz w:val="24"/>
          <w:szCs w:val="24"/>
        </w:rPr>
        <w:t>平方米；</w:t>
      </w:r>
      <w:r>
        <w:rPr>
          <w:rFonts w:ascii="宋体" w:hAnsi="宋体"/>
          <w:sz w:val="24"/>
          <w:szCs w:val="24"/>
        </w:rPr>
        <w:t>2017</w:t>
      </w:r>
      <w:r>
        <w:rPr>
          <w:rFonts w:ascii="宋体" w:hAnsi="宋体" w:hint="eastAsia"/>
          <w:sz w:val="24"/>
          <w:szCs w:val="24"/>
        </w:rPr>
        <w:t>年新建成教学楼一栋，宿舍楼一栋，学校建筑面积达</w:t>
      </w:r>
      <w:r>
        <w:rPr>
          <w:rFonts w:ascii="宋体" w:hAnsi="宋体"/>
          <w:sz w:val="24"/>
          <w:szCs w:val="24"/>
        </w:rPr>
        <w:t>30000</w:t>
      </w:r>
      <w:r>
        <w:rPr>
          <w:rFonts w:ascii="宋体" w:hAnsi="宋体" w:hint="eastAsia"/>
          <w:sz w:val="24"/>
          <w:szCs w:val="24"/>
        </w:rPr>
        <w:t>平方米。校本部校园内建有</w:t>
      </w:r>
      <w:r>
        <w:rPr>
          <w:rFonts w:ascii="宋体" w:hAnsi="宋体"/>
          <w:sz w:val="24"/>
          <w:szCs w:val="24"/>
        </w:rPr>
        <w:t>250</w:t>
      </w:r>
      <w:r>
        <w:rPr>
          <w:rFonts w:ascii="宋体" w:hAnsi="宋体" w:hint="eastAsia"/>
          <w:sz w:val="24"/>
          <w:szCs w:val="24"/>
        </w:rPr>
        <w:t>米环形塑胶跑道的田径运动场，拥有足球场、篮球场、排球场、健身房各一个。</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1-1  201</w:t>
      </w:r>
      <w:r>
        <w:rPr>
          <w:rFonts w:ascii="宋体" w:hAnsi="宋体" w:hint="eastAsia"/>
          <w:sz w:val="24"/>
          <w:szCs w:val="24"/>
        </w:rPr>
        <w:t>9</w:t>
      </w:r>
      <w:r>
        <w:rPr>
          <w:rFonts w:ascii="宋体" w:hAnsi="宋体"/>
          <w:sz w:val="24"/>
          <w:szCs w:val="24"/>
        </w:rPr>
        <w:t>-20</w:t>
      </w:r>
      <w:r>
        <w:rPr>
          <w:rFonts w:ascii="宋体" w:hAnsi="宋体" w:hint="eastAsia"/>
          <w:sz w:val="24"/>
          <w:szCs w:val="24"/>
        </w:rPr>
        <w:t>20年学校办学资源总量及生均值统计表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2340"/>
        <w:gridCol w:w="1080"/>
        <w:gridCol w:w="1056"/>
        <w:gridCol w:w="1056"/>
        <w:gridCol w:w="1011"/>
        <w:gridCol w:w="850"/>
      </w:tblGrid>
      <w:tr w:rsidR="00C372DB">
        <w:trPr>
          <w:trHeight w:val="270"/>
        </w:trPr>
        <w:tc>
          <w:tcPr>
            <w:tcW w:w="828" w:type="dxa"/>
            <w:vMerge w:val="restart"/>
          </w:tcPr>
          <w:p w:rsidR="00C372DB" w:rsidRDefault="00BE1C2A">
            <w:pPr>
              <w:widowControl/>
              <w:rPr>
                <w:rFonts w:ascii="宋体"/>
                <w:sz w:val="24"/>
                <w:szCs w:val="24"/>
              </w:rPr>
            </w:pPr>
            <w:r>
              <w:rPr>
                <w:rFonts w:ascii="宋体" w:hAnsi="宋体" w:hint="eastAsia"/>
                <w:sz w:val="24"/>
                <w:szCs w:val="24"/>
              </w:rPr>
              <w:t>序号</w:t>
            </w:r>
          </w:p>
        </w:tc>
        <w:tc>
          <w:tcPr>
            <w:tcW w:w="2340" w:type="dxa"/>
            <w:vMerge w:val="restart"/>
          </w:tcPr>
          <w:p w:rsidR="00C372DB" w:rsidRDefault="00BE1C2A">
            <w:pPr>
              <w:widowControl/>
              <w:rPr>
                <w:rFonts w:ascii="宋体"/>
                <w:sz w:val="24"/>
                <w:szCs w:val="24"/>
              </w:rPr>
            </w:pPr>
            <w:r>
              <w:rPr>
                <w:rFonts w:ascii="宋体" w:hAnsi="宋体" w:hint="eastAsia"/>
                <w:sz w:val="24"/>
                <w:szCs w:val="24"/>
              </w:rPr>
              <w:t>名称</w:t>
            </w:r>
          </w:p>
        </w:tc>
        <w:tc>
          <w:tcPr>
            <w:tcW w:w="1080" w:type="dxa"/>
            <w:vMerge w:val="restart"/>
          </w:tcPr>
          <w:p w:rsidR="00C372DB" w:rsidRDefault="00BE1C2A">
            <w:pPr>
              <w:widowControl/>
              <w:rPr>
                <w:rFonts w:ascii="宋体"/>
                <w:sz w:val="24"/>
                <w:szCs w:val="24"/>
              </w:rPr>
            </w:pPr>
            <w:r>
              <w:rPr>
                <w:rFonts w:ascii="宋体" w:hAnsi="宋体" w:hint="eastAsia"/>
                <w:sz w:val="24"/>
                <w:szCs w:val="24"/>
              </w:rPr>
              <w:t>单位</w:t>
            </w:r>
          </w:p>
        </w:tc>
        <w:tc>
          <w:tcPr>
            <w:tcW w:w="1800" w:type="dxa"/>
            <w:gridSpan w:val="2"/>
          </w:tcPr>
          <w:p w:rsidR="00C372DB" w:rsidRDefault="00BE1C2A">
            <w:pPr>
              <w:ind w:firstLineChars="100" w:firstLine="240"/>
              <w:rPr>
                <w:rFonts w:ascii="宋体"/>
                <w:sz w:val="24"/>
                <w:szCs w:val="24"/>
              </w:rPr>
            </w:pPr>
            <w:r>
              <w:rPr>
                <w:rFonts w:ascii="宋体" w:hAnsi="宋体" w:hint="eastAsia"/>
                <w:sz w:val="24"/>
                <w:szCs w:val="24"/>
              </w:rPr>
              <w:t>数</w:t>
            </w:r>
            <w:r>
              <w:rPr>
                <w:rFonts w:ascii="宋体" w:hAnsi="宋体"/>
                <w:sz w:val="24"/>
                <w:szCs w:val="24"/>
              </w:rPr>
              <w:t xml:space="preserve">     </w:t>
            </w:r>
            <w:r>
              <w:rPr>
                <w:rFonts w:ascii="宋体" w:hAnsi="宋体" w:hint="eastAsia"/>
                <w:sz w:val="24"/>
                <w:szCs w:val="24"/>
              </w:rPr>
              <w:t>量</w:t>
            </w:r>
          </w:p>
        </w:tc>
        <w:tc>
          <w:tcPr>
            <w:tcW w:w="1861" w:type="dxa"/>
            <w:gridSpan w:val="2"/>
          </w:tcPr>
          <w:p w:rsidR="00C372DB" w:rsidRDefault="00BE1C2A">
            <w:pPr>
              <w:widowControl/>
              <w:ind w:firstLineChars="50" w:firstLine="120"/>
              <w:rPr>
                <w:rFonts w:ascii="宋体"/>
                <w:sz w:val="24"/>
                <w:szCs w:val="24"/>
              </w:rPr>
            </w:pPr>
            <w:r>
              <w:rPr>
                <w:rFonts w:ascii="宋体" w:hAnsi="宋体" w:hint="eastAsia"/>
                <w:sz w:val="24"/>
                <w:szCs w:val="24"/>
              </w:rPr>
              <w:t>生</w:t>
            </w:r>
            <w:r>
              <w:rPr>
                <w:rFonts w:ascii="宋体" w:hAnsi="宋体"/>
                <w:sz w:val="24"/>
                <w:szCs w:val="24"/>
              </w:rPr>
              <w:t xml:space="preserve">  </w:t>
            </w:r>
            <w:r>
              <w:rPr>
                <w:rFonts w:ascii="宋体" w:hAnsi="宋体" w:hint="eastAsia"/>
                <w:sz w:val="24"/>
                <w:szCs w:val="24"/>
              </w:rPr>
              <w:t>均</w:t>
            </w:r>
            <w:r>
              <w:rPr>
                <w:rFonts w:ascii="宋体" w:hAnsi="宋体"/>
                <w:sz w:val="24"/>
                <w:szCs w:val="24"/>
              </w:rPr>
              <w:t xml:space="preserve">  </w:t>
            </w:r>
            <w:r>
              <w:rPr>
                <w:rFonts w:ascii="宋体" w:hAnsi="宋体" w:hint="eastAsia"/>
                <w:sz w:val="24"/>
                <w:szCs w:val="24"/>
              </w:rPr>
              <w:t>值</w:t>
            </w:r>
          </w:p>
        </w:tc>
      </w:tr>
      <w:tr w:rsidR="00C372DB">
        <w:trPr>
          <w:trHeight w:val="345"/>
        </w:trPr>
        <w:tc>
          <w:tcPr>
            <w:tcW w:w="828" w:type="dxa"/>
            <w:vMerge/>
          </w:tcPr>
          <w:p w:rsidR="00C372DB" w:rsidRDefault="00C372DB">
            <w:pPr>
              <w:widowControl/>
              <w:rPr>
                <w:rFonts w:ascii="宋体"/>
                <w:sz w:val="24"/>
                <w:szCs w:val="24"/>
              </w:rPr>
            </w:pPr>
          </w:p>
        </w:tc>
        <w:tc>
          <w:tcPr>
            <w:tcW w:w="2340" w:type="dxa"/>
            <w:vMerge/>
          </w:tcPr>
          <w:p w:rsidR="00C372DB" w:rsidRDefault="00C372DB">
            <w:pPr>
              <w:widowControl/>
              <w:rPr>
                <w:rFonts w:ascii="宋体"/>
                <w:sz w:val="24"/>
                <w:szCs w:val="24"/>
              </w:rPr>
            </w:pPr>
          </w:p>
        </w:tc>
        <w:tc>
          <w:tcPr>
            <w:tcW w:w="1080" w:type="dxa"/>
            <w:vMerge/>
          </w:tcPr>
          <w:p w:rsidR="00C372DB" w:rsidRDefault="00C372DB">
            <w:pPr>
              <w:widowControl/>
              <w:rPr>
                <w:rFonts w:ascii="宋体"/>
                <w:sz w:val="24"/>
                <w:szCs w:val="24"/>
              </w:rPr>
            </w:pPr>
          </w:p>
        </w:tc>
        <w:tc>
          <w:tcPr>
            <w:tcW w:w="900" w:type="dxa"/>
          </w:tcPr>
          <w:p w:rsidR="00C372DB" w:rsidRDefault="00BE1C2A">
            <w:pPr>
              <w:rPr>
                <w:rFonts w:ascii="宋体" w:hAnsi="宋体"/>
                <w:sz w:val="24"/>
                <w:szCs w:val="24"/>
              </w:rPr>
            </w:pPr>
            <w:r>
              <w:rPr>
                <w:rFonts w:ascii="宋体" w:hAnsi="宋体"/>
                <w:sz w:val="24"/>
                <w:szCs w:val="24"/>
              </w:rPr>
              <w:t>201</w:t>
            </w:r>
            <w:r>
              <w:rPr>
                <w:rFonts w:ascii="宋体" w:hAnsi="宋体" w:hint="eastAsia"/>
                <w:sz w:val="24"/>
                <w:szCs w:val="24"/>
              </w:rPr>
              <w:t>9</w:t>
            </w:r>
          </w:p>
        </w:tc>
        <w:tc>
          <w:tcPr>
            <w:tcW w:w="900" w:type="dxa"/>
          </w:tcPr>
          <w:p w:rsidR="00C372DB" w:rsidRDefault="00BE1C2A">
            <w:pPr>
              <w:rPr>
                <w:rFonts w:ascii="宋体" w:hAnsi="宋体"/>
                <w:sz w:val="24"/>
                <w:szCs w:val="24"/>
              </w:rPr>
            </w:pPr>
            <w:r>
              <w:rPr>
                <w:rFonts w:ascii="宋体" w:hAnsi="宋体"/>
                <w:sz w:val="24"/>
                <w:szCs w:val="24"/>
              </w:rPr>
              <w:t>20</w:t>
            </w:r>
            <w:r>
              <w:rPr>
                <w:rFonts w:ascii="宋体" w:hAnsi="宋体" w:hint="eastAsia"/>
                <w:sz w:val="24"/>
                <w:szCs w:val="24"/>
              </w:rPr>
              <w:t>20</w:t>
            </w:r>
          </w:p>
        </w:tc>
        <w:tc>
          <w:tcPr>
            <w:tcW w:w="1011" w:type="dxa"/>
          </w:tcPr>
          <w:p w:rsidR="00C372DB" w:rsidRDefault="00BE1C2A">
            <w:pPr>
              <w:rPr>
                <w:rFonts w:ascii="宋体" w:hAnsi="宋体"/>
                <w:sz w:val="24"/>
                <w:szCs w:val="24"/>
              </w:rPr>
            </w:pPr>
            <w:r>
              <w:rPr>
                <w:rFonts w:ascii="宋体" w:hAnsi="宋体"/>
                <w:sz w:val="24"/>
                <w:szCs w:val="24"/>
              </w:rPr>
              <w:t>201</w:t>
            </w:r>
            <w:r>
              <w:rPr>
                <w:rFonts w:ascii="宋体" w:hAnsi="宋体" w:hint="eastAsia"/>
                <w:sz w:val="24"/>
                <w:szCs w:val="24"/>
              </w:rPr>
              <w:t>9</w:t>
            </w:r>
          </w:p>
        </w:tc>
        <w:tc>
          <w:tcPr>
            <w:tcW w:w="850" w:type="dxa"/>
          </w:tcPr>
          <w:p w:rsidR="00C372DB" w:rsidRDefault="00BE1C2A">
            <w:pPr>
              <w:rPr>
                <w:rFonts w:ascii="宋体" w:hAnsi="宋体"/>
                <w:sz w:val="24"/>
                <w:szCs w:val="24"/>
              </w:rPr>
            </w:pPr>
            <w:r>
              <w:rPr>
                <w:rFonts w:ascii="宋体" w:hAnsi="宋体"/>
                <w:sz w:val="24"/>
                <w:szCs w:val="24"/>
              </w:rPr>
              <w:t>20</w:t>
            </w:r>
            <w:r>
              <w:rPr>
                <w:rFonts w:ascii="宋体" w:hAnsi="宋体" w:hint="eastAsia"/>
                <w:sz w:val="24"/>
                <w:szCs w:val="24"/>
              </w:rPr>
              <w:t>20</w:t>
            </w:r>
          </w:p>
        </w:tc>
      </w:tr>
      <w:tr w:rsidR="00C372DB">
        <w:tc>
          <w:tcPr>
            <w:tcW w:w="828" w:type="dxa"/>
          </w:tcPr>
          <w:p w:rsidR="00C372DB" w:rsidRDefault="00BE1C2A">
            <w:pPr>
              <w:widowControl/>
              <w:rPr>
                <w:rFonts w:ascii="宋体" w:hAnsi="宋体"/>
                <w:sz w:val="24"/>
                <w:szCs w:val="24"/>
              </w:rPr>
            </w:pPr>
            <w:r>
              <w:rPr>
                <w:rFonts w:ascii="宋体" w:hAnsi="宋体"/>
                <w:sz w:val="24"/>
                <w:szCs w:val="24"/>
              </w:rPr>
              <w:t>1</w:t>
            </w:r>
          </w:p>
        </w:tc>
        <w:tc>
          <w:tcPr>
            <w:tcW w:w="2340" w:type="dxa"/>
          </w:tcPr>
          <w:p w:rsidR="00C372DB" w:rsidRDefault="00BE1C2A">
            <w:pPr>
              <w:widowControl/>
              <w:rPr>
                <w:rFonts w:ascii="宋体"/>
                <w:sz w:val="24"/>
                <w:szCs w:val="24"/>
              </w:rPr>
            </w:pPr>
            <w:r>
              <w:rPr>
                <w:rFonts w:ascii="宋体" w:hAnsi="宋体" w:cs="Arial" w:hint="eastAsia"/>
                <w:spacing w:val="-2"/>
                <w:position w:val="-2"/>
                <w:sz w:val="24"/>
                <w:szCs w:val="24"/>
              </w:rPr>
              <w:t>占地面积</w:t>
            </w:r>
          </w:p>
        </w:tc>
        <w:tc>
          <w:tcPr>
            <w:tcW w:w="1080" w:type="dxa"/>
          </w:tcPr>
          <w:p w:rsidR="00C372DB" w:rsidRDefault="00BE1C2A">
            <w:pPr>
              <w:widowControl/>
              <w:rPr>
                <w:rFonts w:ascii="宋体"/>
                <w:sz w:val="24"/>
                <w:szCs w:val="24"/>
              </w:rPr>
            </w:pPr>
            <w:r>
              <w:rPr>
                <w:rFonts w:ascii="宋体" w:hAnsi="宋体" w:hint="eastAsia"/>
                <w:sz w:val="24"/>
                <w:szCs w:val="24"/>
              </w:rPr>
              <w:t>㎡</w:t>
            </w:r>
          </w:p>
        </w:tc>
        <w:tc>
          <w:tcPr>
            <w:tcW w:w="900" w:type="dxa"/>
          </w:tcPr>
          <w:p w:rsidR="00C372DB" w:rsidRDefault="00BE1C2A">
            <w:pPr>
              <w:widowControl/>
              <w:rPr>
                <w:rFonts w:ascii="宋体" w:hAnsi="宋体"/>
                <w:sz w:val="24"/>
                <w:szCs w:val="24"/>
              </w:rPr>
            </w:pPr>
            <w:r>
              <w:rPr>
                <w:rFonts w:ascii="宋体" w:hAnsi="宋体" w:hint="eastAsia"/>
                <w:sz w:val="24"/>
                <w:szCs w:val="24"/>
              </w:rPr>
              <w:t>28014</w:t>
            </w:r>
          </w:p>
        </w:tc>
        <w:tc>
          <w:tcPr>
            <w:tcW w:w="900" w:type="dxa"/>
          </w:tcPr>
          <w:p w:rsidR="00C372DB" w:rsidRDefault="00BE1C2A">
            <w:pPr>
              <w:widowControl/>
              <w:rPr>
                <w:rFonts w:ascii="宋体" w:hAnsi="宋体"/>
                <w:sz w:val="24"/>
                <w:szCs w:val="24"/>
              </w:rPr>
            </w:pPr>
            <w:r>
              <w:rPr>
                <w:rFonts w:ascii="宋体" w:hAnsi="宋体" w:hint="eastAsia"/>
                <w:sz w:val="24"/>
                <w:szCs w:val="24"/>
              </w:rPr>
              <w:t>28014</w:t>
            </w:r>
          </w:p>
        </w:tc>
        <w:tc>
          <w:tcPr>
            <w:tcW w:w="1011" w:type="dxa"/>
          </w:tcPr>
          <w:p w:rsidR="00C372DB" w:rsidRDefault="00BE1C2A">
            <w:pPr>
              <w:widowControl/>
              <w:rPr>
                <w:rFonts w:ascii="宋体" w:hAnsi="宋体"/>
                <w:sz w:val="24"/>
                <w:szCs w:val="24"/>
              </w:rPr>
            </w:pPr>
            <w:r>
              <w:rPr>
                <w:rFonts w:ascii="宋体" w:hAnsi="宋体" w:hint="eastAsia"/>
                <w:sz w:val="24"/>
                <w:szCs w:val="24"/>
              </w:rPr>
              <w:t>48.22</w:t>
            </w:r>
          </w:p>
        </w:tc>
        <w:tc>
          <w:tcPr>
            <w:tcW w:w="850" w:type="dxa"/>
          </w:tcPr>
          <w:p w:rsidR="00C372DB" w:rsidRDefault="00BE1C2A">
            <w:pPr>
              <w:widowControl/>
              <w:rPr>
                <w:rFonts w:ascii="宋体" w:hAnsi="宋体"/>
                <w:sz w:val="24"/>
                <w:szCs w:val="24"/>
              </w:rPr>
            </w:pPr>
            <w:r>
              <w:rPr>
                <w:rFonts w:ascii="宋体" w:hAnsi="宋体"/>
                <w:sz w:val="24"/>
                <w:szCs w:val="24"/>
              </w:rPr>
              <w:t>48.</w:t>
            </w:r>
            <w:r>
              <w:rPr>
                <w:rFonts w:ascii="宋体" w:hAnsi="宋体" w:hint="eastAsia"/>
                <w:sz w:val="24"/>
                <w:szCs w:val="24"/>
              </w:rPr>
              <w:t>64</w:t>
            </w:r>
          </w:p>
        </w:tc>
      </w:tr>
      <w:tr w:rsidR="00C372DB">
        <w:trPr>
          <w:trHeight w:val="309"/>
        </w:trPr>
        <w:tc>
          <w:tcPr>
            <w:tcW w:w="828" w:type="dxa"/>
          </w:tcPr>
          <w:p w:rsidR="00C372DB" w:rsidRDefault="00BE1C2A">
            <w:pPr>
              <w:rPr>
                <w:rFonts w:ascii="宋体" w:hAnsi="宋体"/>
                <w:sz w:val="24"/>
                <w:szCs w:val="24"/>
              </w:rPr>
            </w:pPr>
            <w:r>
              <w:rPr>
                <w:rFonts w:ascii="宋体" w:hAnsi="宋体"/>
                <w:sz w:val="24"/>
                <w:szCs w:val="24"/>
              </w:rPr>
              <w:t>2</w:t>
            </w:r>
          </w:p>
        </w:tc>
        <w:tc>
          <w:tcPr>
            <w:tcW w:w="2340" w:type="dxa"/>
          </w:tcPr>
          <w:p w:rsidR="00C372DB" w:rsidRDefault="00BE1C2A">
            <w:pPr>
              <w:widowControl/>
              <w:rPr>
                <w:rFonts w:ascii="宋体"/>
                <w:sz w:val="24"/>
                <w:szCs w:val="24"/>
              </w:rPr>
            </w:pPr>
            <w:r>
              <w:rPr>
                <w:rFonts w:ascii="宋体" w:hAnsi="宋体" w:hint="eastAsia"/>
                <w:sz w:val="24"/>
                <w:szCs w:val="24"/>
              </w:rPr>
              <w:t>校舍建筑面积</w:t>
            </w:r>
          </w:p>
        </w:tc>
        <w:tc>
          <w:tcPr>
            <w:tcW w:w="1080" w:type="dxa"/>
          </w:tcPr>
          <w:p w:rsidR="00C372DB" w:rsidRDefault="00BE1C2A">
            <w:pPr>
              <w:widowControl/>
              <w:rPr>
                <w:rFonts w:ascii="宋体"/>
                <w:sz w:val="24"/>
                <w:szCs w:val="24"/>
              </w:rPr>
            </w:pPr>
            <w:r>
              <w:rPr>
                <w:rFonts w:ascii="宋体" w:hAnsi="宋体" w:hint="eastAsia"/>
                <w:sz w:val="24"/>
                <w:szCs w:val="24"/>
              </w:rPr>
              <w:t>㎡</w:t>
            </w:r>
          </w:p>
        </w:tc>
        <w:tc>
          <w:tcPr>
            <w:tcW w:w="900" w:type="dxa"/>
          </w:tcPr>
          <w:p w:rsidR="00C372DB" w:rsidRDefault="00BE1C2A">
            <w:pPr>
              <w:widowControl/>
              <w:rPr>
                <w:rFonts w:ascii="宋体" w:hAnsi="宋体"/>
                <w:sz w:val="24"/>
                <w:szCs w:val="24"/>
              </w:rPr>
            </w:pPr>
            <w:r>
              <w:rPr>
                <w:rFonts w:ascii="宋体" w:hAnsi="宋体" w:hint="eastAsia"/>
                <w:sz w:val="24"/>
                <w:szCs w:val="24"/>
              </w:rPr>
              <w:t>22197.4</w:t>
            </w:r>
          </w:p>
        </w:tc>
        <w:tc>
          <w:tcPr>
            <w:tcW w:w="900" w:type="dxa"/>
          </w:tcPr>
          <w:p w:rsidR="00C372DB" w:rsidRDefault="00BE1C2A">
            <w:pPr>
              <w:widowControl/>
              <w:rPr>
                <w:rFonts w:ascii="宋体" w:hAnsi="宋体"/>
                <w:sz w:val="24"/>
                <w:szCs w:val="24"/>
              </w:rPr>
            </w:pPr>
            <w:r>
              <w:rPr>
                <w:rFonts w:ascii="宋体" w:hAnsi="宋体" w:hint="eastAsia"/>
                <w:sz w:val="24"/>
                <w:szCs w:val="24"/>
              </w:rPr>
              <w:t>22197.4</w:t>
            </w:r>
          </w:p>
        </w:tc>
        <w:tc>
          <w:tcPr>
            <w:tcW w:w="1011" w:type="dxa"/>
          </w:tcPr>
          <w:p w:rsidR="00C372DB" w:rsidRDefault="00BE1C2A">
            <w:pPr>
              <w:widowControl/>
              <w:rPr>
                <w:rFonts w:ascii="宋体" w:hAnsi="宋体"/>
                <w:sz w:val="24"/>
                <w:szCs w:val="24"/>
              </w:rPr>
            </w:pPr>
            <w:r>
              <w:rPr>
                <w:rFonts w:ascii="宋体" w:hAnsi="宋体" w:hint="eastAsia"/>
                <w:sz w:val="24"/>
                <w:szCs w:val="24"/>
              </w:rPr>
              <w:t>38.21</w:t>
            </w:r>
          </w:p>
        </w:tc>
        <w:tc>
          <w:tcPr>
            <w:tcW w:w="850" w:type="dxa"/>
          </w:tcPr>
          <w:p w:rsidR="00C372DB" w:rsidRDefault="00BE1C2A">
            <w:pPr>
              <w:widowControl/>
              <w:rPr>
                <w:rFonts w:ascii="宋体" w:hAnsi="宋体"/>
                <w:sz w:val="24"/>
                <w:szCs w:val="24"/>
              </w:rPr>
            </w:pPr>
            <w:r>
              <w:rPr>
                <w:rFonts w:ascii="宋体" w:hAnsi="宋体" w:hint="eastAsia"/>
                <w:sz w:val="24"/>
                <w:szCs w:val="24"/>
              </w:rPr>
              <w:t>38.54</w:t>
            </w:r>
          </w:p>
        </w:tc>
      </w:tr>
      <w:tr w:rsidR="00C372DB">
        <w:trPr>
          <w:trHeight w:val="285"/>
        </w:trPr>
        <w:tc>
          <w:tcPr>
            <w:tcW w:w="828" w:type="dxa"/>
          </w:tcPr>
          <w:p w:rsidR="00C372DB" w:rsidRDefault="00BE1C2A">
            <w:pPr>
              <w:rPr>
                <w:rFonts w:ascii="宋体" w:hAnsi="宋体"/>
                <w:sz w:val="24"/>
                <w:szCs w:val="24"/>
              </w:rPr>
            </w:pPr>
            <w:r>
              <w:rPr>
                <w:rFonts w:ascii="宋体" w:hAnsi="宋体"/>
                <w:sz w:val="24"/>
                <w:szCs w:val="24"/>
              </w:rPr>
              <w:t>3</w:t>
            </w:r>
          </w:p>
        </w:tc>
        <w:tc>
          <w:tcPr>
            <w:tcW w:w="2340" w:type="dxa"/>
          </w:tcPr>
          <w:p w:rsidR="00C372DB" w:rsidRDefault="00BE1C2A">
            <w:pPr>
              <w:widowControl/>
              <w:rPr>
                <w:rFonts w:ascii="宋体"/>
                <w:sz w:val="24"/>
                <w:szCs w:val="24"/>
              </w:rPr>
            </w:pPr>
            <w:r>
              <w:rPr>
                <w:rFonts w:ascii="宋体" w:hAnsi="宋体" w:hint="eastAsia"/>
                <w:sz w:val="24"/>
                <w:szCs w:val="24"/>
              </w:rPr>
              <w:t>学生宿舍面积</w:t>
            </w:r>
          </w:p>
        </w:tc>
        <w:tc>
          <w:tcPr>
            <w:tcW w:w="1080" w:type="dxa"/>
          </w:tcPr>
          <w:p w:rsidR="00C372DB" w:rsidRDefault="00BE1C2A">
            <w:pPr>
              <w:widowControl/>
              <w:rPr>
                <w:rFonts w:ascii="宋体"/>
                <w:sz w:val="24"/>
                <w:szCs w:val="24"/>
              </w:rPr>
            </w:pPr>
            <w:r>
              <w:rPr>
                <w:rFonts w:ascii="宋体" w:hAnsi="宋体" w:hint="eastAsia"/>
                <w:sz w:val="24"/>
                <w:szCs w:val="24"/>
              </w:rPr>
              <w:t>㎡</w:t>
            </w:r>
          </w:p>
        </w:tc>
        <w:tc>
          <w:tcPr>
            <w:tcW w:w="900" w:type="dxa"/>
          </w:tcPr>
          <w:p w:rsidR="00C372DB" w:rsidRDefault="00BE1C2A">
            <w:pPr>
              <w:widowControl/>
              <w:rPr>
                <w:rFonts w:ascii="宋体" w:hAnsi="宋体"/>
                <w:sz w:val="24"/>
                <w:szCs w:val="24"/>
              </w:rPr>
            </w:pPr>
            <w:r>
              <w:rPr>
                <w:rFonts w:ascii="宋体" w:hAnsi="宋体" w:hint="eastAsia"/>
                <w:sz w:val="24"/>
                <w:szCs w:val="24"/>
              </w:rPr>
              <w:t>2200</w:t>
            </w:r>
          </w:p>
        </w:tc>
        <w:tc>
          <w:tcPr>
            <w:tcW w:w="900" w:type="dxa"/>
          </w:tcPr>
          <w:p w:rsidR="00C372DB" w:rsidRDefault="00BE1C2A">
            <w:pPr>
              <w:widowControl/>
              <w:rPr>
                <w:rFonts w:ascii="宋体" w:hAnsi="宋体"/>
                <w:sz w:val="24"/>
                <w:szCs w:val="24"/>
              </w:rPr>
            </w:pPr>
            <w:r>
              <w:rPr>
                <w:rFonts w:ascii="宋体" w:hAnsi="宋体" w:hint="eastAsia"/>
                <w:sz w:val="24"/>
                <w:szCs w:val="24"/>
              </w:rPr>
              <w:t>2200</w:t>
            </w:r>
          </w:p>
        </w:tc>
        <w:tc>
          <w:tcPr>
            <w:tcW w:w="1011" w:type="dxa"/>
          </w:tcPr>
          <w:p w:rsidR="00C372DB" w:rsidRDefault="00BE1C2A">
            <w:pPr>
              <w:widowControl/>
              <w:rPr>
                <w:rFonts w:ascii="宋体" w:hAnsi="宋体"/>
                <w:sz w:val="24"/>
                <w:szCs w:val="24"/>
              </w:rPr>
            </w:pPr>
            <w:r>
              <w:rPr>
                <w:rFonts w:ascii="宋体" w:hAnsi="宋体" w:hint="eastAsia"/>
                <w:sz w:val="24"/>
                <w:szCs w:val="24"/>
              </w:rPr>
              <w:t>6.77</w:t>
            </w:r>
          </w:p>
        </w:tc>
        <w:tc>
          <w:tcPr>
            <w:tcW w:w="850" w:type="dxa"/>
          </w:tcPr>
          <w:p w:rsidR="00C372DB" w:rsidRDefault="00BE1C2A">
            <w:pPr>
              <w:widowControl/>
              <w:rPr>
                <w:rFonts w:ascii="宋体" w:hAnsi="宋体"/>
                <w:sz w:val="24"/>
                <w:szCs w:val="24"/>
              </w:rPr>
            </w:pPr>
            <w:r>
              <w:rPr>
                <w:rFonts w:ascii="宋体" w:hAnsi="宋体" w:hint="eastAsia"/>
                <w:sz w:val="24"/>
                <w:szCs w:val="24"/>
              </w:rPr>
              <w:t>8.18</w:t>
            </w:r>
          </w:p>
        </w:tc>
      </w:tr>
      <w:tr w:rsidR="00C372DB">
        <w:trPr>
          <w:trHeight w:val="240"/>
        </w:trPr>
        <w:tc>
          <w:tcPr>
            <w:tcW w:w="828" w:type="dxa"/>
          </w:tcPr>
          <w:p w:rsidR="00C372DB" w:rsidRDefault="00BE1C2A">
            <w:pPr>
              <w:rPr>
                <w:rFonts w:ascii="宋体" w:hAnsi="宋体"/>
                <w:sz w:val="24"/>
                <w:szCs w:val="24"/>
              </w:rPr>
            </w:pPr>
            <w:r>
              <w:rPr>
                <w:rFonts w:ascii="宋体" w:hAnsi="宋体"/>
                <w:sz w:val="24"/>
                <w:szCs w:val="24"/>
              </w:rPr>
              <w:t>4</w:t>
            </w:r>
          </w:p>
        </w:tc>
        <w:tc>
          <w:tcPr>
            <w:tcW w:w="2340" w:type="dxa"/>
          </w:tcPr>
          <w:p w:rsidR="00C372DB" w:rsidRDefault="00BE1C2A">
            <w:pPr>
              <w:rPr>
                <w:rFonts w:ascii="宋体"/>
                <w:sz w:val="24"/>
                <w:szCs w:val="24"/>
              </w:rPr>
            </w:pPr>
            <w:r>
              <w:rPr>
                <w:rFonts w:ascii="宋体" w:hAnsi="宋体" w:hint="eastAsia"/>
                <w:sz w:val="24"/>
                <w:szCs w:val="24"/>
              </w:rPr>
              <w:t>校内实训用房面积</w:t>
            </w:r>
          </w:p>
        </w:tc>
        <w:tc>
          <w:tcPr>
            <w:tcW w:w="1080" w:type="dxa"/>
          </w:tcPr>
          <w:p w:rsidR="00C372DB" w:rsidRDefault="00BE1C2A">
            <w:pPr>
              <w:rPr>
                <w:rFonts w:ascii="宋体"/>
                <w:sz w:val="24"/>
                <w:szCs w:val="24"/>
              </w:rPr>
            </w:pPr>
            <w:r>
              <w:rPr>
                <w:rFonts w:ascii="宋体" w:hAnsi="宋体" w:hint="eastAsia"/>
                <w:sz w:val="24"/>
                <w:szCs w:val="24"/>
              </w:rPr>
              <w:t>㎡</w:t>
            </w:r>
          </w:p>
        </w:tc>
        <w:tc>
          <w:tcPr>
            <w:tcW w:w="900" w:type="dxa"/>
          </w:tcPr>
          <w:p w:rsidR="00C372DB" w:rsidRDefault="00BE1C2A">
            <w:pPr>
              <w:widowControl/>
              <w:rPr>
                <w:rFonts w:ascii="宋体" w:hAnsi="宋体"/>
                <w:sz w:val="24"/>
                <w:szCs w:val="24"/>
              </w:rPr>
            </w:pPr>
            <w:r>
              <w:rPr>
                <w:rFonts w:ascii="宋体" w:hAnsi="宋体" w:hint="eastAsia"/>
                <w:sz w:val="24"/>
                <w:szCs w:val="24"/>
              </w:rPr>
              <w:t>7980.4</w:t>
            </w:r>
          </w:p>
        </w:tc>
        <w:tc>
          <w:tcPr>
            <w:tcW w:w="900" w:type="dxa"/>
          </w:tcPr>
          <w:p w:rsidR="00C372DB" w:rsidRDefault="00BE1C2A">
            <w:pPr>
              <w:widowControl/>
              <w:rPr>
                <w:rFonts w:ascii="宋体" w:hAnsi="宋体"/>
                <w:sz w:val="24"/>
                <w:szCs w:val="24"/>
              </w:rPr>
            </w:pPr>
            <w:r>
              <w:rPr>
                <w:rFonts w:ascii="宋体" w:hAnsi="宋体" w:hint="eastAsia"/>
                <w:sz w:val="24"/>
                <w:szCs w:val="24"/>
              </w:rPr>
              <w:t>7980.4</w:t>
            </w:r>
          </w:p>
        </w:tc>
        <w:tc>
          <w:tcPr>
            <w:tcW w:w="1011" w:type="dxa"/>
          </w:tcPr>
          <w:p w:rsidR="00C372DB" w:rsidRDefault="00BE1C2A">
            <w:pPr>
              <w:widowControl/>
              <w:rPr>
                <w:rFonts w:ascii="宋体" w:hAnsi="宋体"/>
                <w:sz w:val="24"/>
                <w:szCs w:val="24"/>
              </w:rPr>
            </w:pPr>
            <w:r>
              <w:rPr>
                <w:rFonts w:ascii="宋体" w:hAnsi="宋体" w:hint="eastAsia"/>
                <w:sz w:val="24"/>
                <w:szCs w:val="24"/>
              </w:rPr>
              <w:t>13.74</w:t>
            </w:r>
          </w:p>
        </w:tc>
        <w:tc>
          <w:tcPr>
            <w:tcW w:w="850" w:type="dxa"/>
          </w:tcPr>
          <w:p w:rsidR="00C372DB" w:rsidRDefault="00BE1C2A">
            <w:pPr>
              <w:widowControl/>
              <w:rPr>
                <w:rFonts w:ascii="宋体" w:hAnsi="宋体"/>
                <w:sz w:val="24"/>
                <w:szCs w:val="24"/>
              </w:rPr>
            </w:pPr>
            <w:r>
              <w:rPr>
                <w:rFonts w:ascii="宋体" w:hAnsi="宋体" w:hint="eastAsia"/>
                <w:sz w:val="24"/>
                <w:szCs w:val="24"/>
              </w:rPr>
              <w:t>13.85</w:t>
            </w:r>
          </w:p>
        </w:tc>
      </w:tr>
      <w:tr w:rsidR="00C372DB">
        <w:trPr>
          <w:trHeight w:val="255"/>
        </w:trPr>
        <w:tc>
          <w:tcPr>
            <w:tcW w:w="828" w:type="dxa"/>
          </w:tcPr>
          <w:p w:rsidR="00C372DB" w:rsidRDefault="00BE1C2A">
            <w:pPr>
              <w:rPr>
                <w:rFonts w:ascii="宋体" w:hAnsi="宋体"/>
                <w:sz w:val="24"/>
                <w:szCs w:val="24"/>
              </w:rPr>
            </w:pPr>
            <w:r>
              <w:rPr>
                <w:rFonts w:ascii="宋体" w:hAnsi="宋体"/>
                <w:sz w:val="24"/>
                <w:szCs w:val="24"/>
              </w:rPr>
              <w:t>5</w:t>
            </w:r>
          </w:p>
        </w:tc>
        <w:tc>
          <w:tcPr>
            <w:tcW w:w="2340" w:type="dxa"/>
          </w:tcPr>
          <w:p w:rsidR="00C372DB" w:rsidRDefault="00BE1C2A">
            <w:pPr>
              <w:rPr>
                <w:rFonts w:ascii="宋体"/>
                <w:sz w:val="24"/>
                <w:szCs w:val="24"/>
              </w:rPr>
            </w:pPr>
            <w:r>
              <w:rPr>
                <w:rFonts w:ascii="宋体" w:hAnsi="宋体" w:hint="eastAsia"/>
                <w:sz w:val="24"/>
                <w:szCs w:val="24"/>
              </w:rPr>
              <w:t>固定资产总值</w:t>
            </w:r>
          </w:p>
        </w:tc>
        <w:tc>
          <w:tcPr>
            <w:tcW w:w="1080" w:type="dxa"/>
          </w:tcPr>
          <w:p w:rsidR="00C372DB" w:rsidRDefault="00BE1C2A">
            <w:pPr>
              <w:widowControl/>
              <w:rPr>
                <w:rFonts w:ascii="宋体"/>
                <w:sz w:val="24"/>
                <w:szCs w:val="24"/>
              </w:rPr>
            </w:pPr>
            <w:r>
              <w:rPr>
                <w:rFonts w:ascii="宋体" w:hAnsi="宋体" w:hint="eastAsia"/>
                <w:sz w:val="24"/>
                <w:szCs w:val="24"/>
              </w:rPr>
              <w:t>万元</w:t>
            </w:r>
          </w:p>
        </w:tc>
        <w:tc>
          <w:tcPr>
            <w:tcW w:w="900" w:type="dxa"/>
          </w:tcPr>
          <w:p w:rsidR="00C372DB" w:rsidRDefault="00BE1C2A">
            <w:pPr>
              <w:widowControl/>
              <w:rPr>
                <w:rFonts w:ascii="宋体" w:hAnsi="宋体"/>
                <w:sz w:val="24"/>
                <w:szCs w:val="24"/>
              </w:rPr>
            </w:pPr>
            <w:r>
              <w:rPr>
                <w:rFonts w:ascii="宋体" w:hAnsi="宋体" w:hint="eastAsia"/>
                <w:sz w:val="24"/>
                <w:szCs w:val="24"/>
              </w:rPr>
              <w:t>4581</w:t>
            </w:r>
          </w:p>
        </w:tc>
        <w:tc>
          <w:tcPr>
            <w:tcW w:w="900" w:type="dxa"/>
          </w:tcPr>
          <w:p w:rsidR="00C372DB" w:rsidRDefault="00BE1C2A">
            <w:pPr>
              <w:widowControl/>
              <w:rPr>
                <w:rFonts w:ascii="宋体" w:hAnsi="宋体"/>
                <w:sz w:val="24"/>
                <w:szCs w:val="24"/>
              </w:rPr>
            </w:pPr>
            <w:r>
              <w:rPr>
                <w:rFonts w:ascii="宋体" w:hAnsi="宋体" w:hint="eastAsia"/>
                <w:sz w:val="24"/>
                <w:szCs w:val="24"/>
              </w:rPr>
              <w:t>4637</w:t>
            </w:r>
          </w:p>
        </w:tc>
        <w:tc>
          <w:tcPr>
            <w:tcW w:w="1011" w:type="dxa"/>
          </w:tcPr>
          <w:p w:rsidR="00C372DB" w:rsidRDefault="00BE1C2A">
            <w:pPr>
              <w:widowControl/>
              <w:rPr>
                <w:rFonts w:ascii="宋体" w:hAnsi="宋体"/>
                <w:sz w:val="24"/>
                <w:szCs w:val="24"/>
              </w:rPr>
            </w:pPr>
            <w:r>
              <w:rPr>
                <w:rFonts w:ascii="宋体" w:hAnsi="宋体" w:hint="eastAsia"/>
                <w:sz w:val="24"/>
                <w:szCs w:val="24"/>
              </w:rPr>
              <w:t>7.88</w:t>
            </w:r>
          </w:p>
        </w:tc>
        <w:tc>
          <w:tcPr>
            <w:tcW w:w="850" w:type="dxa"/>
          </w:tcPr>
          <w:p w:rsidR="00C372DB" w:rsidRDefault="00BE1C2A">
            <w:pPr>
              <w:widowControl/>
              <w:rPr>
                <w:rFonts w:ascii="宋体" w:hAnsi="宋体"/>
                <w:sz w:val="24"/>
                <w:szCs w:val="24"/>
              </w:rPr>
            </w:pPr>
            <w:r>
              <w:rPr>
                <w:rFonts w:ascii="宋体" w:hAnsi="宋体" w:hint="eastAsia"/>
                <w:sz w:val="24"/>
                <w:szCs w:val="24"/>
              </w:rPr>
              <w:t>8.05</w:t>
            </w:r>
          </w:p>
        </w:tc>
      </w:tr>
    </w:tbl>
    <w:p w:rsidR="00C372DB" w:rsidRDefault="00BE1C2A">
      <w:pPr>
        <w:widowControl/>
        <w:shd w:val="clear" w:color="auto" w:fill="FFFFFF"/>
        <w:ind w:firstLineChars="100" w:firstLine="281"/>
        <w:rPr>
          <w:rFonts w:ascii="黑体" w:eastAsia="黑体" w:hAnsi="黑体"/>
          <w:b/>
          <w:sz w:val="28"/>
          <w:szCs w:val="24"/>
        </w:rPr>
      </w:pPr>
      <w:r>
        <w:rPr>
          <w:rFonts w:ascii="黑体" w:eastAsia="黑体" w:hAnsi="黑体"/>
          <w:b/>
          <w:sz w:val="28"/>
          <w:szCs w:val="24"/>
        </w:rPr>
        <w:t>1.2</w:t>
      </w:r>
      <w:r>
        <w:rPr>
          <w:rFonts w:ascii="黑体" w:eastAsia="黑体" w:hAnsi="黑体" w:hint="eastAsia"/>
          <w:b/>
          <w:sz w:val="28"/>
          <w:szCs w:val="24"/>
        </w:rPr>
        <w:t>学生情况</w:t>
      </w:r>
    </w:p>
    <w:p w:rsidR="00C372DB" w:rsidRDefault="00BE1C2A">
      <w:pPr>
        <w:widowControl/>
        <w:shd w:val="clear" w:color="auto" w:fill="FFFFFF"/>
        <w:ind w:firstLineChars="250" w:firstLine="600"/>
        <w:rPr>
          <w:rFonts w:ascii="宋体"/>
          <w:sz w:val="24"/>
          <w:szCs w:val="24"/>
        </w:rPr>
      </w:pPr>
      <w:r>
        <w:rPr>
          <w:rFonts w:ascii="宋体" w:hAnsi="宋体"/>
          <w:sz w:val="24"/>
          <w:szCs w:val="24"/>
        </w:rPr>
        <w:t>1.2.1</w:t>
      </w:r>
      <w:r>
        <w:rPr>
          <w:rFonts w:ascii="宋体" w:hAnsi="宋体" w:hint="eastAsia"/>
          <w:sz w:val="24"/>
          <w:szCs w:val="24"/>
        </w:rPr>
        <w:t>学生规模</w:t>
      </w:r>
    </w:p>
    <w:p w:rsidR="00C372DB" w:rsidRDefault="00BE1C2A">
      <w:pPr>
        <w:widowControl/>
        <w:shd w:val="clear" w:color="auto" w:fill="FFFFFF"/>
        <w:ind w:firstLineChars="250" w:firstLine="590"/>
        <w:rPr>
          <w:rFonts w:ascii="宋体" w:cs="Arial"/>
          <w:spacing w:val="-2"/>
          <w:position w:val="-2"/>
          <w:sz w:val="24"/>
          <w:szCs w:val="24"/>
        </w:rPr>
      </w:pPr>
      <w:r>
        <w:rPr>
          <w:rFonts w:ascii="宋体" w:hAnsi="宋体" w:cs="Arial"/>
          <w:spacing w:val="-2"/>
          <w:position w:val="-2"/>
          <w:sz w:val="24"/>
          <w:szCs w:val="24"/>
        </w:rPr>
        <w:t>201</w:t>
      </w:r>
      <w:r>
        <w:rPr>
          <w:rFonts w:ascii="宋体" w:hAnsi="宋体" w:cs="Arial" w:hint="eastAsia"/>
          <w:spacing w:val="-2"/>
          <w:position w:val="-2"/>
          <w:sz w:val="24"/>
          <w:szCs w:val="24"/>
        </w:rPr>
        <w:t>9年招生178人，在校生581人，毕业生214人。</w:t>
      </w:r>
      <w:r>
        <w:rPr>
          <w:rFonts w:ascii="宋体" w:hAnsi="宋体" w:cs="Arial"/>
          <w:spacing w:val="-2"/>
          <w:position w:val="-2"/>
          <w:sz w:val="24"/>
          <w:szCs w:val="24"/>
        </w:rPr>
        <w:t>20</w:t>
      </w:r>
      <w:r>
        <w:rPr>
          <w:rFonts w:ascii="宋体" w:hAnsi="宋体" w:cs="Arial" w:hint="eastAsia"/>
          <w:spacing w:val="-2"/>
          <w:position w:val="-2"/>
          <w:sz w:val="24"/>
          <w:szCs w:val="24"/>
        </w:rPr>
        <w:t>20年我校招生264人，在校生576人，毕业生260人；相比较，招生人数提高了48.31</w:t>
      </w:r>
      <w:r>
        <w:rPr>
          <w:rFonts w:ascii="宋体" w:hAnsi="宋体" w:cs="Arial"/>
          <w:spacing w:val="-2"/>
          <w:position w:val="-2"/>
          <w:sz w:val="24"/>
          <w:szCs w:val="24"/>
        </w:rPr>
        <w:t>%</w:t>
      </w:r>
      <w:r>
        <w:rPr>
          <w:rFonts w:ascii="宋体" w:hAnsi="宋体" w:cs="Arial" w:hint="eastAsia"/>
          <w:spacing w:val="-2"/>
          <w:position w:val="-2"/>
          <w:sz w:val="24"/>
          <w:szCs w:val="24"/>
        </w:rPr>
        <w:t>。</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1-2  20</w:t>
      </w:r>
      <w:r>
        <w:rPr>
          <w:rFonts w:ascii="宋体" w:hAnsi="宋体" w:hint="eastAsia"/>
          <w:sz w:val="24"/>
          <w:szCs w:val="24"/>
        </w:rPr>
        <w:t>19</w:t>
      </w:r>
      <w:r>
        <w:rPr>
          <w:rFonts w:ascii="宋体" w:hAnsi="宋体"/>
          <w:sz w:val="24"/>
          <w:szCs w:val="24"/>
        </w:rPr>
        <w:t>-20</w:t>
      </w:r>
      <w:r>
        <w:rPr>
          <w:rFonts w:ascii="宋体" w:hAnsi="宋体" w:hint="eastAsia"/>
          <w:sz w:val="24"/>
          <w:szCs w:val="24"/>
        </w:rPr>
        <w:t>20年学校全日制学生情况统计表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1800"/>
        <w:gridCol w:w="1980"/>
        <w:gridCol w:w="1800"/>
        <w:gridCol w:w="1440"/>
      </w:tblGrid>
      <w:tr w:rsidR="00C372DB">
        <w:tc>
          <w:tcPr>
            <w:tcW w:w="1008" w:type="dxa"/>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lastRenderedPageBreak/>
              <w:t>年号</w:t>
            </w:r>
          </w:p>
        </w:tc>
        <w:tc>
          <w:tcPr>
            <w:tcW w:w="1800" w:type="dxa"/>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招生数（人）</w:t>
            </w:r>
          </w:p>
        </w:tc>
        <w:tc>
          <w:tcPr>
            <w:tcW w:w="1980" w:type="dxa"/>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在校生数（人）</w:t>
            </w:r>
          </w:p>
        </w:tc>
        <w:tc>
          <w:tcPr>
            <w:tcW w:w="1800" w:type="dxa"/>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毕业生数（人）</w:t>
            </w:r>
          </w:p>
        </w:tc>
        <w:tc>
          <w:tcPr>
            <w:tcW w:w="1440" w:type="dxa"/>
          </w:tcPr>
          <w:p w:rsidR="00C372DB" w:rsidRDefault="00C372DB">
            <w:pPr>
              <w:widowControl/>
              <w:rPr>
                <w:rFonts w:ascii="宋体"/>
                <w:spacing w:val="-2"/>
                <w:kern w:val="0"/>
                <w:position w:val="-2"/>
                <w:sz w:val="24"/>
                <w:szCs w:val="24"/>
              </w:rPr>
            </w:pPr>
          </w:p>
        </w:tc>
      </w:tr>
      <w:tr w:rsidR="00C372DB">
        <w:tc>
          <w:tcPr>
            <w:tcW w:w="1008" w:type="dxa"/>
          </w:tcPr>
          <w:p w:rsidR="00C372DB" w:rsidRDefault="00BE1C2A">
            <w:pPr>
              <w:widowControl/>
              <w:rPr>
                <w:rFonts w:ascii="宋体" w:hAnsi="宋体"/>
                <w:spacing w:val="-2"/>
                <w:kern w:val="0"/>
                <w:position w:val="-2"/>
                <w:sz w:val="24"/>
                <w:szCs w:val="24"/>
              </w:rPr>
            </w:pPr>
            <w:r>
              <w:rPr>
                <w:rFonts w:ascii="宋体" w:hAnsi="宋体"/>
                <w:spacing w:val="-2"/>
                <w:kern w:val="0"/>
                <w:position w:val="-2"/>
                <w:sz w:val="24"/>
                <w:szCs w:val="24"/>
              </w:rPr>
              <w:t>201</w:t>
            </w:r>
            <w:r>
              <w:rPr>
                <w:rFonts w:ascii="宋体" w:hAnsi="宋体" w:hint="eastAsia"/>
                <w:spacing w:val="-2"/>
                <w:kern w:val="0"/>
                <w:position w:val="-2"/>
                <w:sz w:val="24"/>
                <w:szCs w:val="24"/>
              </w:rPr>
              <w:t>9</w:t>
            </w:r>
          </w:p>
        </w:tc>
        <w:tc>
          <w:tcPr>
            <w:tcW w:w="1800"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178</w:t>
            </w:r>
          </w:p>
        </w:tc>
        <w:tc>
          <w:tcPr>
            <w:tcW w:w="1980"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581</w:t>
            </w:r>
          </w:p>
        </w:tc>
        <w:tc>
          <w:tcPr>
            <w:tcW w:w="1800"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214</w:t>
            </w:r>
          </w:p>
        </w:tc>
        <w:tc>
          <w:tcPr>
            <w:tcW w:w="1440" w:type="dxa"/>
          </w:tcPr>
          <w:p w:rsidR="00C372DB" w:rsidRDefault="00C372DB">
            <w:pPr>
              <w:widowControl/>
              <w:rPr>
                <w:rFonts w:ascii="宋体" w:hAnsi="宋体"/>
                <w:spacing w:val="-2"/>
                <w:kern w:val="0"/>
                <w:position w:val="-2"/>
                <w:sz w:val="24"/>
                <w:szCs w:val="24"/>
              </w:rPr>
            </w:pPr>
          </w:p>
        </w:tc>
      </w:tr>
      <w:tr w:rsidR="00C372DB">
        <w:tc>
          <w:tcPr>
            <w:tcW w:w="1008" w:type="dxa"/>
          </w:tcPr>
          <w:p w:rsidR="00C372DB" w:rsidRDefault="00BE1C2A">
            <w:pPr>
              <w:widowControl/>
              <w:rPr>
                <w:rFonts w:ascii="宋体" w:hAnsi="宋体"/>
                <w:spacing w:val="-2"/>
                <w:kern w:val="0"/>
                <w:position w:val="-2"/>
                <w:sz w:val="24"/>
                <w:szCs w:val="24"/>
              </w:rPr>
            </w:pPr>
            <w:r>
              <w:rPr>
                <w:rFonts w:ascii="宋体" w:hAnsi="宋体"/>
                <w:spacing w:val="-2"/>
                <w:kern w:val="0"/>
                <w:position w:val="-2"/>
                <w:sz w:val="24"/>
                <w:szCs w:val="24"/>
              </w:rPr>
              <w:t>20</w:t>
            </w:r>
            <w:r>
              <w:rPr>
                <w:rFonts w:ascii="宋体" w:hAnsi="宋体" w:hint="eastAsia"/>
                <w:spacing w:val="-2"/>
                <w:kern w:val="0"/>
                <w:position w:val="-2"/>
                <w:sz w:val="24"/>
                <w:szCs w:val="24"/>
              </w:rPr>
              <w:t>20</w:t>
            </w:r>
          </w:p>
        </w:tc>
        <w:tc>
          <w:tcPr>
            <w:tcW w:w="1800"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264</w:t>
            </w:r>
          </w:p>
        </w:tc>
        <w:tc>
          <w:tcPr>
            <w:tcW w:w="1980"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576</w:t>
            </w:r>
          </w:p>
        </w:tc>
        <w:tc>
          <w:tcPr>
            <w:tcW w:w="1800"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260</w:t>
            </w:r>
          </w:p>
        </w:tc>
        <w:tc>
          <w:tcPr>
            <w:tcW w:w="1440" w:type="dxa"/>
          </w:tcPr>
          <w:p w:rsidR="00C372DB" w:rsidRDefault="00C372DB">
            <w:pPr>
              <w:widowControl/>
              <w:rPr>
                <w:rFonts w:ascii="宋体" w:hAnsi="宋体"/>
                <w:spacing w:val="-2"/>
                <w:kern w:val="0"/>
                <w:position w:val="-2"/>
                <w:sz w:val="24"/>
                <w:szCs w:val="24"/>
              </w:rPr>
            </w:pPr>
          </w:p>
        </w:tc>
      </w:tr>
    </w:tbl>
    <w:p w:rsidR="00C372DB" w:rsidRDefault="00BE1C2A">
      <w:pPr>
        <w:widowControl/>
        <w:shd w:val="clear" w:color="auto" w:fill="FFFFFF"/>
        <w:ind w:firstLineChars="200" w:firstLine="480"/>
        <w:rPr>
          <w:rFonts w:ascii="宋体"/>
          <w:sz w:val="24"/>
          <w:szCs w:val="24"/>
        </w:rPr>
      </w:pPr>
      <w:r>
        <w:rPr>
          <w:rFonts w:ascii="宋体" w:hAnsi="宋体"/>
          <w:sz w:val="24"/>
          <w:szCs w:val="24"/>
        </w:rPr>
        <w:t>1.2.2</w:t>
      </w:r>
      <w:r>
        <w:rPr>
          <w:rFonts w:ascii="宋体" w:hAnsi="宋体" w:hint="eastAsia"/>
          <w:sz w:val="24"/>
          <w:szCs w:val="24"/>
        </w:rPr>
        <w:t>学生结构</w:t>
      </w:r>
    </w:p>
    <w:p w:rsidR="00C372DB" w:rsidRDefault="00BE1C2A">
      <w:pPr>
        <w:widowControl/>
        <w:shd w:val="clear" w:color="auto" w:fill="FFFFFF"/>
        <w:ind w:firstLineChars="200" w:firstLine="480"/>
        <w:rPr>
          <w:rFonts w:ascii="宋体" w:cs="Arial"/>
          <w:spacing w:val="-2"/>
          <w:position w:val="-2"/>
          <w:sz w:val="24"/>
          <w:szCs w:val="24"/>
        </w:rPr>
      </w:pPr>
      <w:r>
        <w:rPr>
          <w:rFonts w:ascii="宋体" w:hAnsi="宋体" w:hint="eastAsia"/>
          <w:sz w:val="24"/>
          <w:szCs w:val="24"/>
        </w:rPr>
        <w:t>学校开设专业有现代农艺、畜牧兽医、机电技术应用、计算机应用、旅游服务与管理、学前教育、工艺美术七大专业。</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1-3  201</w:t>
      </w:r>
      <w:r>
        <w:rPr>
          <w:rFonts w:ascii="宋体" w:hAnsi="宋体" w:hint="eastAsia"/>
          <w:sz w:val="24"/>
          <w:szCs w:val="24"/>
        </w:rPr>
        <w:t>9</w:t>
      </w:r>
      <w:r>
        <w:rPr>
          <w:rFonts w:ascii="宋体" w:hAnsi="宋体"/>
          <w:sz w:val="24"/>
          <w:szCs w:val="24"/>
        </w:rPr>
        <w:t>-20</w:t>
      </w:r>
      <w:r>
        <w:rPr>
          <w:rFonts w:ascii="宋体" w:hAnsi="宋体" w:hint="eastAsia"/>
          <w:sz w:val="24"/>
          <w:szCs w:val="24"/>
        </w:rPr>
        <w:t>20年学校全日制分专业学生情况统计表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8"/>
        <w:gridCol w:w="1789"/>
        <w:gridCol w:w="1711"/>
        <w:gridCol w:w="688"/>
        <w:gridCol w:w="752"/>
        <w:gridCol w:w="688"/>
        <w:gridCol w:w="773"/>
        <w:gridCol w:w="772"/>
      </w:tblGrid>
      <w:tr w:rsidR="00C372DB">
        <w:trPr>
          <w:trHeight w:val="270"/>
        </w:trPr>
        <w:tc>
          <w:tcPr>
            <w:tcW w:w="618" w:type="dxa"/>
            <w:vMerge w:val="restart"/>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序号</w:t>
            </w:r>
          </w:p>
        </w:tc>
        <w:tc>
          <w:tcPr>
            <w:tcW w:w="1789" w:type="dxa"/>
            <w:vMerge w:val="restart"/>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专业大类</w:t>
            </w:r>
          </w:p>
        </w:tc>
        <w:tc>
          <w:tcPr>
            <w:tcW w:w="1711" w:type="dxa"/>
            <w:vMerge w:val="restart"/>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专业名称</w:t>
            </w:r>
          </w:p>
        </w:tc>
        <w:tc>
          <w:tcPr>
            <w:tcW w:w="1440" w:type="dxa"/>
            <w:gridSpan w:val="2"/>
          </w:tcPr>
          <w:p w:rsidR="00C372DB" w:rsidRDefault="00BE1C2A">
            <w:pPr>
              <w:widowControl/>
              <w:jc w:val="center"/>
              <w:rPr>
                <w:rFonts w:ascii="宋体"/>
                <w:spacing w:val="-2"/>
                <w:kern w:val="0"/>
                <w:position w:val="-2"/>
                <w:sz w:val="24"/>
                <w:szCs w:val="24"/>
              </w:rPr>
            </w:pPr>
            <w:r>
              <w:rPr>
                <w:rFonts w:ascii="宋体" w:hAnsi="宋体" w:hint="eastAsia"/>
                <w:spacing w:val="-2"/>
                <w:kern w:val="0"/>
                <w:position w:val="-2"/>
                <w:sz w:val="24"/>
                <w:szCs w:val="24"/>
              </w:rPr>
              <w:t>招生数</w:t>
            </w:r>
          </w:p>
        </w:tc>
        <w:tc>
          <w:tcPr>
            <w:tcW w:w="1461" w:type="dxa"/>
            <w:gridSpan w:val="2"/>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在校生数</w:t>
            </w:r>
          </w:p>
        </w:tc>
        <w:tc>
          <w:tcPr>
            <w:tcW w:w="772" w:type="dxa"/>
            <w:vMerge w:val="restart"/>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专业层级</w:t>
            </w:r>
          </w:p>
        </w:tc>
      </w:tr>
      <w:tr w:rsidR="00C372DB">
        <w:trPr>
          <w:trHeight w:val="345"/>
        </w:trPr>
        <w:tc>
          <w:tcPr>
            <w:tcW w:w="618" w:type="dxa"/>
            <w:vMerge/>
          </w:tcPr>
          <w:p w:rsidR="00C372DB" w:rsidRDefault="00C372DB">
            <w:pPr>
              <w:widowControl/>
              <w:rPr>
                <w:rFonts w:ascii="宋体"/>
                <w:spacing w:val="-2"/>
                <w:kern w:val="0"/>
                <w:position w:val="-2"/>
                <w:sz w:val="24"/>
                <w:szCs w:val="24"/>
              </w:rPr>
            </w:pPr>
          </w:p>
        </w:tc>
        <w:tc>
          <w:tcPr>
            <w:tcW w:w="1789" w:type="dxa"/>
            <w:vMerge/>
          </w:tcPr>
          <w:p w:rsidR="00C372DB" w:rsidRDefault="00C372DB">
            <w:pPr>
              <w:widowControl/>
              <w:rPr>
                <w:rFonts w:ascii="宋体"/>
                <w:spacing w:val="-2"/>
                <w:kern w:val="0"/>
                <w:position w:val="-2"/>
                <w:sz w:val="24"/>
                <w:szCs w:val="24"/>
              </w:rPr>
            </w:pPr>
          </w:p>
        </w:tc>
        <w:tc>
          <w:tcPr>
            <w:tcW w:w="1711" w:type="dxa"/>
            <w:vMerge/>
          </w:tcPr>
          <w:p w:rsidR="00C372DB" w:rsidRDefault="00C372DB">
            <w:pPr>
              <w:widowControl/>
              <w:rPr>
                <w:rFonts w:ascii="宋体"/>
                <w:spacing w:val="-2"/>
                <w:kern w:val="0"/>
                <w:position w:val="-2"/>
                <w:sz w:val="24"/>
                <w:szCs w:val="24"/>
              </w:rPr>
            </w:pPr>
          </w:p>
        </w:tc>
        <w:tc>
          <w:tcPr>
            <w:tcW w:w="688" w:type="dxa"/>
          </w:tcPr>
          <w:p w:rsidR="00C372DB" w:rsidRDefault="00BE1C2A">
            <w:pPr>
              <w:rPr>
                <w:rFonts w:ascii="宋体" w:hAnsi="宋体"/>
                <w:spacing w:val="-2"/>
                <w:kern w:val="0"/>
                <w:position w:val="-2"/>
                <w:sz w:val="24"/>
                <w:szCs w:val="24"/>
              </w:rPr>
            </w:pPr>
            <w:r>
              <w:rPr>
                <w:rFonts w:ascii="宋体" w:hAnsi="宋体"/>
                <w:spacing w:val="-2"/>
                <w:kern w:val="0"/>
                <w:position w:val="-2"/>
                <w:sz w:val="24"/>
                <w:szCs w:val="24"/>
              </w:rPr>
              <w:t>201</w:t>
            </w:r>
            <w:r>
              <w:rPr>
                <w:rFonts w:ascii="宋体" w:hAnsi="宋体" w:hint="eastAsia"/>
                <w:spacing w:val="-2"/>
                <w:kern w:val="0"/>
                <w:position w:val="-2"/>
                <w:sz w:val="24"/>
                <w:szCs w:val="24"/>
              </w:rPr>
              <w:t>9</w:t>
            </w:r>
          </w:p>
        </w:tc>
        <w:tc>
          <w:tcPr>
            <w:tcW w:w="752" w:type="dxa"/>
          </w:tcPr>
          <w:p w:rsidR="00C372DB" w:rsidRDefault="00BE1C2A">
            <w:pPr>
              <w:rPr>
                <w:rFonts w:ascii="宋体" w:hAnsi="宋体"/>
                <w:spacing w:val="-2"/>
                <w:kern w:val="0"/>
                <w:position w:val="-2"/>
                <w:sz w:val="24"/>
                <w:szCs w:val="24"/>
              </w:rPr>
            </w:pPr>
            <w:r>
              <w:rPr>
                <w:rFonts w:ascii="宋体" w:hAnsi="宋体"/>
                <w:spacing w:val="-2"/>
                <w:kern w:val="0"/>
                <w:position w:val="-2"/>
                <w:sz w:val="24"/>
                <w:szCs w:val="24"/>
              </w:rPr>
              <w:t>20</w:t>
            </w:r>
            <w:r>
              <w:rPr>
                <w:rFonts w:ascii="宋体" w:hAnsi="宋体" w:hint="eastAsia"/>
                <w:spacing w:val="-2"/>
                <w:kern w:val="0"/>
                <w:position w:val="-2"/>
                <w:sz w:val="24"/>
                <w:szCs w:val="24"/>
              </w:rPr>
              <w:t>20</w:t>
            </w:r>
          </w:p>
        </w:tc>
        <w:tc>
          <w:tcPr>
            <w:tcW w:w="688" w:type="dxa"/>
          </w:tcPr>
          <w:p w:rsidR="00C372DB" w:rsidRDefault="00BE1C2A">
            <w:pPr>
              <w:rPr>
                <w:rFonts w:ascii="宋体" w:hAnsi="宋体"/>
                <w:spacing w:val="-2"/>
                <w:kern w:val="0"/>
                <w:position w:val="-2"/>
                <w:sz w:val="24"/>
                <w:szCs w:val="24"/>
              </w:rPr>
            </w:pPr>
            <w:r>
              <w:rPr>
                <w:rFonts w:ascii="宋体" w:hAnsi="宋体"/>
                <w:spacing w:val="-2"/>
                <w:kern w:val="0"/>
                <w:position w:val="-2"/>
                <w:sz w:val="24"/>
                <w:szCs w:val="24"/>
              </w:rPr>
              <w:t>201</w:t>
            </w:r>
            <w:r>
              <w:rPr>
                <w:rFonts w:ascii="宋体" w:hAnsi="宋体" w:hint="eastAsia"/>
                <w:spacing w:val="-2"/>
                <w:kern w:val="0"/>
                <w:position w:val="-2"/>
                <w:sz w:val="24"/>
                <w:szCs w:val="24"/>
              </w:rPr>
              <w:t>9</w:t>
            </w:r>
          </w:p>
        </w:tc>
        <w:tc>
          <w:tcPr>
            <w:tcW w:w="773" w:type="dxa"/>
          </w:tcPr>
          <w:p w:rsidR="00C372DB" w:rsidRDefault="00BE1C2A">
            <w:pPr>
              <w:widowControl/>
              <w:rPr>
                <w:rFonts w:ascii="宋体" w:hAnsi="宋体"/>
                <w:spacing w:val="-2"/>
                <w:kern w:val="0"/>
                <w:position w:val="-2"/>
                <w:sz w:val="24"/>
                <w:szCs w:val="24"/>
              </w:rPr>
            </w:pPr>
            <w:r>
              <w:rPr>
                <w:rFonts w:ascii="宋体" w:hAnsi="宋体"/>
                <w:spacing w:val="-2"/>
                <w:kern w:val="0"/>
                <w:position w:val="-2"/>
                <w:sz w:val="24"/>
                <w:szCs w:val="24"/>
              </w:rPr>
              <w:t>20</w:t>
            </w:r>
            <w:r>
              <w:rPr>
                <w:rFonts w:ascii="宋体" w:hAnsi="宋体" w:hint="eastAsia"/>
                <w:spacing w:val="-2"/>
                <w:kern w:val="0"/>
                <w:position w:val="-2"/>
                <w:sz w:val="24"/>
                <w:szCs w:val="24"/>
              </w:rPr>
              <w:t>20</w:t>
            </w:r>
          </w:p>
        </w:tc>
        <w:tc>
          <w:tcPr>
            <w:tcW w:w="772" w:type="dxa"/>
            <w:vMerge/>
          </w:tcPr>
          <w:p w:rsidR="00C372DB" w:rsidRDefault="00C372DB">
            <w:pPr>
              <w:widowControl/>
              <w:rPr>
                <w:rFonts w:ascii="宋体" w:hAnsi="宋体"/>
                <w:spacing w:val="-2"/>
                <w:kern w:val="0"/>
                <w:position w:val="-2"/>
                <w:sz w:val="24"/>
                <w:szCs w:val="24"/>
              </w:rPr>
            </w:pPr>
          </w:p>
        </w:tc>
      </w:tr>
      <w:tr w:rsidR="00C372DB">
        <w:trPr>
          <w:trHeight w:val="505"/>
        </w:trPr>
        <w:tc>
          <w:tcPr>
            <w:tcW w:w="618" w:type="dxa"/>
          </w:tcPr>
          <w:p w:rsidR="00C372DB" w:rsidRDefault="00BE1C2A">
            <w:pPr>
              <w:widowControl/>
              <w:rPr>
                <w:rFonts w:ascii="宋体" w:hAnsi="宋体"/>
                <w:spacing w:val="-2"/>
                <w:kern w:val="0"/>
                <w:position w:val="-2"/>
                <w:sz w:val="24"/>
                <w:szCs w:val="24"/>
              </w:rPr>
            </w:pPr>
            <w:r>
              <w:rPr>
                <w:rFonts w:ascii="宋体" w:hAnsi="宋体"/>
                <w:spacing w:val="-2"/>
                <w:kern w:val="0"/>
                <w:position w:val="-2"/>
                <w:sz w:val="24"/>
                <w:szCs w:val="24"/>
              </w:rPr>
              <w:t>1</w:t>
            </w:r>
          </w:p>
        </w:tc>
        <w:tc>
          <w:tcPr>
            <w:tcW w:w="1789" w:type="dxa"/>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农林牧渔类</w:t>
            </w:r>
          </w:p>
        </w:tc>
        <w:tc>
          <w:tcPr>
            <w:tcW w:w="1711" w:type="dxa"/>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现代农艺技术</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30</w:t>
            </w:r>
          </w:p>
        </w:tc>
        <w:tc>
          <w:tcPr>
            <w:tcW w:w="752" w:type="dxa"/>
          </w:tcPr>
          <w:p w:rsidR="00C372DB" w:rsidRDefault="00BE1C2A">
            <w:pPr>
              <w:widowControl/>
              <w:rPr>
                <w:rFonts w:ascii="宋体"/>
                <w:spacing w:val="-2"/>
                <w:kern w:val="0"/>
                <w:position w:val="-2"/>
                <w:sz w:val="24"/>
                <w:szCs w:val="24"/>
              </w:rPr>
            </w:pPr>
            <w:r>
              <w:rPr>
                <w:rFonts w:ascii="宋体" w:hAnsi="宋体"/>
                <w:spacing w:val="-2"/>
                <w:kern w:val="0"/>
                <w:position w:val="-2"/>
                <w:sz w:val="24"/>
                <w:szCs w:val="24"/>
              </w:rPr>
              <w:t>32</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89</w:t>
            </w:r>
          </w:p>
        </w:tc>
        <w:tc>
          <w:tcPr>
            <w:tcW w:w="773" w:type="dxa"/>
          </w:tcPr>
          <w:p w:rsidR="00C372DB" w:rsidRDefault="00BE1C2A">
            <w:pPr>
              <w:widowControl/>
              <w:rPr>
                <w:rFonts w:ascii="宋体" w:hAnsi="宋体"/>
                <w:spacing w:val="-2"/>
                <w:kern w:val="0"/>
                <w:position w:val="-2"/>
                <w:sz w:val="24"/>
                <w:szCs w:val="24"/>
              </w:rPr>
            </w:pPr>
            <w:r>
              <w:rPr>
                <w:rFonts w:ascii="宋体" w:hAnsi="宋体"/>
                <w:spacing w:val="-2"/>
                <w:kern w:val="0"/>
                <w:position w:val="-2"/>
                <w:sz w:val="24"/>
                <w:szCs w:val="24"/>
              </w:rPr>
              <w:t>9</w:t>
            </w:r>
            <w:r>
              <w:rPr>
                <w:rFonts w:ascii="宋体" w:hAnsi="宋体" w:hint="eastAsia"/>
                <w:spacing w:val="-2"/>
                <w:kern w:val="0"/>
                <w:position w:val="-2"/>
                <w:sz w:val="24"/>
                <w:szCs w:val="24"/>
              </w:rPr>
              <w:t>3</w:t>
            </w:r>
          </w:p>
        </w:tc>
        <w:tc>
          <w:tcPr>
            <w:tcW w:w="772" w:type="dxa"/>
          </w:tcPr>
          <w:p w:rsidR="00C372DB" w:rsidRDefault="00C372DB">
            <w:pPr>
              <w:widowControl/>
              <w:rPr>
                <w:rFonts w:ascii="宋体" w:hAnsi="宋体"/>
                <w:spacing w:val="-2"/>
                <w:kern w:val="0"/>
                <w:position w:val="-2"/>
                <w:sz w:val="24"/>
                <w:szCs w:val="24"/>
              </w:rPr>
            </w:pPr>
          </w:p>
        </w:tc>
      </w:tr>
      <w:tr w:rsidR="00C372DB">
        <w:tc>
          <w:tcPr>
            <w:tcW w:w="618" w:type="dxa"/>
          </w:tcPr>
          <w:p w:rsidR="00C372DB" w:rsidRDefault="00BE1C2A">
            <w:pPr>
              <w:widowControl/>
              <w:rPr>
                <w:rFonts w:ascii="宋体" w:hAnsi="宋体"/>
                <w:spacing w:val="-2"/>
                <w:kern w:val="0"/>
                <w:position w:val="-2"/>
                <w:sz w:val="24"/>
                <w:szCs w:val="24"/>
              </w:rPr>
            </w:pPr>
            <w:r>
              <w:rPr>
                <w:rFonts w:ascii="宋体" w:hAnsi="宋体"/>
                <w:spacing w:val="-2"/>
                <w:kern w:val="0"/>
                <w:position w:val="-2"/>
                <w:sz w:val="24"/>
                <w:szCs w:val="24"/>
              </w:rPr>
              <w:t>2</w:t>
            </w:r>
          </w:p>
        </w:tc>
        <w:tc>
          <w:tcPr>
            <w:tcW w:w="1789" w:type="dxa"/>
            <w:tcBorders>
              <w:right w:val="single" w:sz="4" w:space="0" w:color="auto"/>
            </w:tcBorders>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农林牧渔类</w:t>
            </w:r>
          </w:p>
        </w:tc>
        <w:tc>
          <w:tcPr>
            <w:tcW w:w="1711" w:type="dxa"/>
            <w:tcBorders>
              <w:left w:val="single" w:sz="4" w:space="0" w:color="auto"/>
            </w:tcBorders>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畜牧兽医</w:t>
            </w:r>
          </w:p>
        </w:tc>
        <w:tc>
          <w:tcPr>
            <w:tcW w:w="688" w:type="dxa"/>
          </w:tcPr>
          <w:p w:rsidR="00C372DB" w:rsidRDefault="00BE1C2A">
            <w:pPr>
              <w:widowControl/>
              <w:rPr>
                <w:rFonts w:ascii="宋体"/>
                <w:spacing w:val="-2"/>
                <w:kern w:val="0"/>
                <w:position w:val="-2"/>
                <w:sz w:val="24"/>
                <w:szCs w:val="24"/>
              </w:rPr>
            </w:pPr>
            <w:r>
              <w:rPr>
                <w:rFonts w:ascii="宋体" w:hint="eastAsia"/>
                <w:spacing w:val="-2"/>
                <w:kern w:val="0"/>
                <w:position w:val="-2"/>
                <w:sz w:val="24"/>
                <w:szCs w:val="24"/>
              </w:rPr>
              <w:t>0</w:t>
            </w:r>
          </w:p>
        </w:tc>
        <w:tc>
          <w:tcPr>
            <w:tcW w:w="752" w:type="dxa"/>
          </w:tcPr>
          <w:p w:rsidR="00C372DB" w:rsidRDefault="00BE1C2A">
            <w:pPr>
              <w:widowControl/>
              <w:rPr>
                <w:rFonts w:ascii="宋体"/>
                <w:spacing w:val="-2"/>
                <w:kern w:val="0"/>
                <w:position w:val="-2"/>
                <w:sz w:val="24"/>
                <w:szCs w:val="24"/>
              </w:rPr>
            </w:pPr>
            <w:r>
              <w:rPr>
                <w:rFonts w:ascii="宋体" w:hint="eastAsia"/>
                <w:spacing w:val="-2"/>
                <w:kern w:val="0"/>
                <w:position w:val="-2"/>
                <w:sz w:val="24"/>
                <w:szCs w:val="24"/>
              </w:rPr>
              <w:t>0</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5</w:t>
            </w:r>
          </w:p>
        </w:tc>
        <w:tc>
          <w:tcPr>
            <w:tcW w:w="773"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0</w:t>
            </w:r>
          </w:p>
        </w:tc>
        <w:tc>
          <w:tcPr>
            <w:tcW w:w="772" w:type="dxa"/>
          </w:tcPr>
          <w:p w:rsidR="00C372DB" w:rsidRDefault="00C372DB">
            <w:pPr>
              <w:widowControl/>
              <w:rPr>
                <w:rFonts w:ascii="宋体" w:hAnsi="宋体"/>
                <w:spacing w:val="-2"/>
                <w:kern w:val="0"/>
                <w:position w:val="-2"/>
                <w:sz w:val="24"/>
                <w:szCs w:val="24"/>
              </w:rPr>
            </w:pPr>
          </w:p>
        </w:tc>
      </w:tr>
      <w:tr w:rsidR="00C372DB">
        <w:tc>
          <w:tcPr>
            <w:tcW w:w="618" w:type="dxa"/>
            <w:tcBorders>
              <w:right w:val="single" w:sz="4" w:space="0" w:color="auto"/>
            </w:tcBorders>
          </w:tcPr>
          <w:p w:rsidR="00C372DB" w:rsidRDefault="00BE1C2A">
            <w:pPr>
              <w:widowControl/>
              <w:jc w:val="left"/>
              <w:rPr>
                <w:rFonts w:ascii="宋体" w:hAnsi="宋体"/>
                <w:spacing w:val="-2"/>
                <w:kern w:val="0"/>
                <w:position w:val="-2"/>
                <w:sz w:val="24"/>
                <w:szCs w:val="24"/>
              </w:rPr>
            </w:pPr>
            <w:r>
              <w:rPr>
                <w:rFonts w:ascii="宋体" w:hAnsi="宋体" w:hint="eastAsia"/>
                <w:spacing w:val="-2"/>
                <w:kern w:val="0"/>
                <w:position w:val="-2"/>
                <w:sz w:val="24"/>
                <w:szCs w:val="24"/>
              </w:rPr>
              <w:t>3</w:t>
            </w:r>
          </w:p>
        </w:tc>
        <w:tc>
          <w:tcPr>
            <w:tcW w:w="1789" w:type="dxa"/>
            <w:tcBorders>
              <w:left w:val="single" w:sz="4" w:space="0" w:color="auto"/>
              <w:right w:val="single" w:sz="4" w:space="0" w:color="auto"/>
            </w:tcBorders>
          </w:tcPr>
          <w:p w:rsidR="00C372DB" w:rsidRDefault="00BE1C2A">
            <w:pPr>
              <w:widowControl/>
              <w:jc w:val="left"/>
              <w:rPr>
                <w:rFonts w:ascii="宋体"/>
                <w:spacing w:val="-2"/>
                <w:kern w:val="0"/>
                <w:position w:val="-2"/>
                <w:sz w:val="24"/>
                <w:szCs w:val="24"/>
              </w:rPr>
            </w:pPr>
            <w:r>
              <w:rPr>
                <w:rFonts w:ascii="宋体" w:hAnsi="宋体" w:hint="eastAsia"/>
                <w:spacing w:val="-2"/>
                <w:kern w:val="0"/>
                <w:position w:val="-2"/>
                <w:sz w:val="24"/>
                <w:szCs w:val="24"/>
              </w:rPr>
              <w:t>加工制造类</w:t>
            </w:r>
          </w:p>
        </w:tc>
        <w:tc>
          <w:tcPr>
            <w:tcW w:w="1711" w:type="dxa"/>
            <w:tcBorders>
              <w:left w:val="single" w:sz="4" w:space="0" w:color="auto"/>
            </w:tcBorders>
          </w:tcPr>
          <w:p w:rsidR="00C372DB" w:rsidRDefault="00BE1C2A">
            <w:pPr>
              <w:widowControl/>
              <w:jc w:val="left"/>
              <w:rPr>
                <w:rFonts w:ascii="宋体"/>
                <w:spacing w:val="-2"/>
                <w:kern w:val="0"/>
                <w:position w:val="-2"/>
                <w:sz w:val="24"/>
                <w:szCs w:val="24"/>
              </w:rPr>
            </w:pPr>
            <w:r>
              <w:rPr>
                <w:rFonts w:ascii="宋体" w:hAnsi="宋体" w:hint="eastAsia"/>
                <w:spacing w:val="-2"/>
                <w:kern w:val="0"/>
                <w:position w:val="-2"/>
                <w:sz w:val="24"/>
                <w:szCs w:val="24"/>
              </w:rPr>
              <w:t>机电技术应用</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0</w:t>
            </w:r>
          </w:p>
        </w:tc>
        <w:tc>
          <w:tcPr>
            <w:tcW w:w="752"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0</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56</w:t>
            </w:r>
          </w:p>
        </w:tc>
        <w:tc>
          <w:tcPr>
            <w:tcW w:w="773"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0</w:t>
            </w:r>
          </w:p>
        </w:tc>
        <w:tc>
          <w:tcPr>
            <w:tcW w:w="772" w:type="dxa"/>
          </w:tcPr>
          <w:p w:rsidR="00C372DB" w:rsidRDefault="00C372DB">
            <w:pPr>
              <w:widowControl/>
              <w:rPr>
                <w:rFonts w:ascii="宋体" w:hAnsi="宋体"/>
                <w:spacing w:val="-2"/>
                <w:kern w:val="0"/>
                <w:position w:val="-2"/>
                <w:sz w:val="24"/>
                <w:szCs w:val="24"/>
              </w:rPr>
            </w:pPr>
          </w:p>
        </w:tc>
      </w:tr>
      <w:tr w:rsidR="00C372DB">
        <w:tc>
          <w:tcPr>
            <w:tcW w:w="618" w:type="dxa"/>
            <w:tcBorders>
              <w:right w:val="single" w:sz="4" w:space="0" w:color="auto"/>
            </w:tcBorders>
          </w:tcPr>
          <w:p w:rsidR="00C372DB" w:rsidRDefault="00BE1C2A">
            <w:pPr>
              <w:widowControl/>
              <w:jc w:val="left"/>
              <w:rPr>
                <w:rFonts w:ascii="宋体" w:hAnsi="宋体"/>
                <w:spacing w:val="-2"/>
                <w:kern w:val="0"/>
                <w:position w:val="-2"/>
                <w:sz w:val="24"/>
                <w:szCs w:val="24"/>
              </w:rPr>
            </w:pPr>
            <w:r>
              <w:rPr>
                <w:rFonts w:ascii="宋体" w:hAnsi="宋体" w:hint="eastAsia"/>
                <w:spacing w:val="-2"/>
                <w:kern w:val="0"/>
                <w:position w:val="-2"/>
                <w:sz w:val="24"/>
                <w:szCs w:val="24"/>
              </w:rPr>
              <w:t>4</w:t>
            </w:r>
          </w:p>
        </w:tc>
        <w:tc>
          <w:tcPr>
            <w:tcW w:w="1789" w:type="dxa"/>
            <w:tcBorders>
              <w:left w:val="single" w:sz="4" w:space="0" w:color="auto"/>
              <w:right w:val="single" w:sz="4" w:space="0" w:color="auto"/>
            </w:tcBorders>
          </w:tcPr>
          <w:p w:rsidR="00C372DB" w:rsidRDefault="00BE1C2A">
            <w:pPr>
              <w:widowControl/>
              <w:jc w:val="left"/>
              <w:rPr>
                <w:rFonts w:ascii="宋体"/>
                <w:spacing w:val="-2"/>
                <w:kern w:val="0"/>
                <w:position w:val="-2"/>
                <w:sz w:val="24"/>
                <w:szCs w:val="24"/>
              </w:rPr>
            </w:pPr>
            <w:r>
              <w:rPr>
                <w:rFonts w:ascii="宋体" w:hAnsi="宋体" w:hint="eastAsia"/>
                <w:spacing w:val="-2"/>
                <w:kern w:val="0"/>
                <w:position w:val="-2"/>
                <w:sz w:val="24"/>
                <w:szCs w:val="24"/>
              </w:rPr>
              <w:t>信息技术类</w:t>
            </w:r>
          </w:p>
        </w:tc>
        <w:tc>
          <w:tcPr>
            <w:tcW w:w="1711" w:type="dxa"/>
            <w:tcBorders>
              <w:left w:val="single" w:sz="4" w:space="0" w:color="auto"/>
            </w:tcBorders>
          </w:tcPr>
          <w:p w:rsidR="00C372DB" w:rsidRDefault="00BE1C2A">
            <w:pPr>
              <w:widowControl/>
              <w:jc w:val="left"/>
              <w:rPr>
                <w:rFonts w:ascii="宋体"/>
                <w:spacing w:val="-2"/>
                <w:kern w:val="0"/>
                <w:position w:val="-2"/>
                <w:sz w:val="24"/>
                <w:szCs w:val="24"/>
              </w:rPr>
            </w:pPr>
            <w:r>
              <w:rPr>
                <w:rFonts w:ascii="宋体" w:hAnsi="宋体" w:hint="eastAsia"/>
                <w:spacing w:val="-2"/>
                <w:kern w:val="0"/>
                <w:position w:val="-2"/>
                <w:sz w:val="24"/>
                <w:szCs w:val="24"/>
              </w:rPr>
              <w:t>计算机应用</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35</w:t>
            </w:r>
          </w:p>
        </w:tc>
        <w:tc>
          <w:tcPr>
            <w:tcW w:w="752"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40</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97</w:t>
            </w:r>
          </w:p>
        </w:tc>
        <w:tc>
          <w:tcPr>
            <w:tcW w:w="773"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104</w:t>
            </w:r>
          </w:p>
        </w:tc>
        <w:tc>
          <w:tcPr>
            <w:tcW w:w="772" w:type="dxa"/>
          </w:tcPr>
          <w:p w:rsidR="00C372DB" w:rsidRDefault="00C372DB">
            <w:pPr>
              <w:widowControl/>
              <w:rPr>
                <w:rFonts w:ascii="宋体" w:hAnsi="宋体"/>
                <w:spacing w:val="-2"/>
                <w:kern w:val="0"/>
                <w:position w:val="-2"/>
                <w:sz w:val="24"/>
                <w:szCs w:val="24"/>
              </w:rPr>
            </w:pPr>
          </w:p>
        </w:tc>
      </w:tr>
      <w:tr w:rsidR="00C372DB">
        <w:tc>
          <w:tcPr>
            <w:tcW w:w="618" w:type="dxa"/>
            <w:tcBorders>
              <w:right w:val="single" w:sz="4" w:space="0" w:color="auto"/>
            </w:tcBorders>
          </w:tcPr>
          <w:p w:rsidR="00C372DB" w:rsidRDefault="00BE1C2A">
            <w:pPr>
              <w:widowControl/>
              <w:jc w:val="left"/>
              <w:rPr>
                <w:rFonts w:ascii="宋体" w:hAnsi="宋体"/>
                <w:spacing w:val="-2"/>
                <w:kern w:val="0"/>
                <w:position w:val="-2"/>
                <w:sz w:val="24"/>
                <w:szCs w:val="24"/>
              </w:rPr>
            </w:pPr>
            <w:r>
              <w:rPr>
                <w:rFonts w:ascii="宋体" w:hAnsi="宋体" w:hint="eastAsia"/>
                <w:spacing w:val="-2"/>
                <w:kern w:val="0"/>
                <w:position w:val="-2"/>
                <w:sz w:val="24"/>
                <w:szCs w:val="24"/>
              </w:rPr>
              <w:t>5</w:t>
            </w:r>
          </w:p>
        </w:tc>
        <w:tc>
          <w:tcPr>
            <w:tcW w:w="1789" w:type="dxa"/>
            <w:tcBorders>
              <w:left w:val="single" w:sz="4" w:space="0" w:color="auto"/>
              <w:right w:val="single" w:sz="4" w:space="0" w:color="auto"/>
            </w:tcBorders>
          </w:tcPr>
          <w:p w:rsidR="00C372DB" w:rsidRDefault="00BE1C2A">
            <w:pPr>
              <w:widowControl/>
              <w:jc w:val="left"/>
              <w:rPr>
                <w:rFonts w:ascii="宋体"/>
                <w:spacing w:val="-2"/>
                <w:kern w:val="0"/>
                <w:position w:val="-2"/>
                <w:sz w:val="24"/>
                <w:szCs w:val="24"/>
              </w:rPr>
            </w:pPr>
            <w:r>
              <w:rPr>
                <w:rFonts w:ascii="宋体" w:hAnsi="宋体" w:hint="eastAsia"/>
                <w:spacing w:val="-2"/>
                <w:kern w:val="0"/>
                <w:position w:val="-2"/>
                <w:sz w:val="24"/>
                <w:szCs w:val="24"/>
              </w:rPr>
              <w:t>旅游服务类</w:t>
            </w:r>
          </w:p>
        </w:tc>
        <w:tc>
          <w:tcPr>
            <w:tcW w:w="1711" w:type="dxa"/>
            <w:tcBorders>
              <w:left w:val="single" w:sz="4" w:space="0" w:color="auto"/>
            </w:tcBorders>
          </w:tcPr>
          <w:p w:rsidR="00C372DB" w:rsidRDefault="00BE1C2A">
            <w:pPr>
              <w:widowControl/>
              <w:jc w:val="left"/>
              <w:rPr>
                <w:rFonts w:ascii="宋体"/>
                <w:spacing w:val="-2"/>
                <w:kern w:val="0"/>
                <w:position w:val="-2"/>
                <w:sz w:val="24"/>
                <w:szCs w:val="24"/>
              </w:rPr>
            </w:pPr>
            <w:r>
              <w:rPr>
                <w:rFonts w:ascii="宋体" w:hAnsi="宋体" w:hint="eastAsia"/>
                <w:spacing w:val="-2"/>
                <w:kern w:val="0"/>
                <w:position w:val="-2"/>
                <w:sz w:val="24"/>
                <w:szCs w:val="24"/>
              </w:rPr>
              <w:t>旅游服务与管理</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26</w:t>
            </w:r>
          </w:p>
        </w:tc>
        <w:tc>
          <w:tcPr>
            <w:tcW w:w="752"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69</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83</w:t>
            </w:r>
          </w:p>
        </w:tc>
        <w:tc>
          <w:tcPr>
            <w:tcW w:w="773"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108</w:t>
            </w:r>
          </w:p>
        </w:tc>
        <w:tc>
          <w:tcPr>
            <w:tcW w:w="772" w:type="dxa"/>
          </w:tcPr>
          <w:p w:rsidR="00C372DB" w:rsidRDefault="00C372DB">
            <w:pPr>
              <w:widowControl/>
              <w:rPr>
                <w:rFonts w:ascii="宋体" w:hAnsi="宋体"/>
                <w:spacing w:val="-2"/>
                <w:kern w:val="0"/>
                <w:position w:val="-2"/>
                <w:sz w:val="24"/>
                <w:szCs w:val="24"/>
              </w:rPr>
            </w:pPr>
          </w:p>
        </w:tc>
      </w:tr>
      <w:tr w:rsidR="00C372DB">
        <w:tc>
          <w:tcPr>
            <w:tcW w:w="618" w:type="dxa"/>
            <w:tcBorders>
              <w:bottom w:val="single" w:sz="4" w:space="0" w:color="auto"/>
              <w:right w:val="single" w:sz="4" w:space="0" w:color="auto"/>
            </w:tcBorders>
          </w:tcPr>
          <w:p w:rsidR="00C372DB" w:rsidRDefault="00BE1C2A">
            <w:pPr>
              <w:widowControl/>
              <w:jc w:val="left"/>
              <w:rPr>
                <w:rFonts w:ascii="宋体" w:hAnsi="宋体"/>
                <w:spacing w:val="-2"/>
                <w:kern w:val="0"/>
                <w:position w:val="-2"/>
                <w:sz w:val="24"/>
                <w:szCs w:val="24"/>
              </w:rPr>
            </w:pPr>
            <w:r>
              <w:rPr>
                <w:rFonts w:ascii="宋体" w:hAnsi="宋体" w:hint="eastAsia"/>
                <w:spacing w:val="-2"/>
                <w:kern w:val="0"/>
                <w:position w:val="-2"/>
                <w:sz w:val="24"/>
                <w:szCs w:val="24"/>
              </w:rPr>
              <w:t>6</w:t>
            </w:r>
          </w:p>
        </w:tc>
        <w:tc>
          <w:tcPr>
            <w:tcW w:w="1789" w:type="dxa"/>
            <w:tcBorders>
              <w:left w:val="single" w:sz="4" w:space="0" w:color="auto"/>
              <w:bottom w:val="single" w:sz="4" w:space="0" w:color="auto"/>
              <w:right w:val="single" w:sz="4" w:space="0" w:color="auto"/>
            </w:tcBorders>
          </w:tcPr>
          <w:p w:rsidR="00C372DB" w:rsidRDefault="00BE1C2A">
            <w:pPr>
              <w:widowControl/>
              <w:jc w:val="left"/>
              <w:rPr>
                <w:rFonts w:ascii="宋体"/>
                <w:spacing w:val="-2"/>
                <w:kern w:val="0"/>
                <w:position w:val="-2"/>
                <w:sz w:val="24"/>
                <w:szCs w:val="24"/>
              </w:rPr>
            </w:pPr>
            <w:r>
              <w:rPr>
                <w:rFonts w:ascii="宋体" w:hAnsi="宋体" w:hint="eastAsia"/>
                <w:spacing w:val="-2"/>
                <w:kern w:val="0"/>
                <w:position w:val="-2"/>
                <w:sz w:val="24"/>
                <w:szCs w:val="24"/>
              </w:rPr>
              <w:t>文化艺术类</w:t>
            </w:r>
          </w:p>
        </w:tc>
        <w:tc>
          <w:tcPr>
            <w:tcW w:w="1711" w:type="dxa"/>
            <w:tcBorders>
              <w:left w:val="single" w:sz="4" w:space="0" w:color="auto"/>
              <w:bottom w:val="single" w:sz="4" w:space="0" w:color="auto"/>
            </w:tcBorders>
          </w:tcPr>
          <w:p w:rsidR="00C372DB" w:rsidRDefault="00BE1C2A">
            <w:pPr>
              <w:widowControl/>
              <w:jc w:val="left"/>
              <w:rPr>
                <w:rFonts w:ascii="宋体"/>
                <w:spacing w:val="-2"/>
                <w:kern w:val="0"/>
                <w:position w:val="-2"/>
                <w:sz w:val="24"/>
                <w:szCs w:val="24"/>
              </w:rPr>
            </w:pPr>
            <w:r>
              <w:rPr>
                <w:rFonts w:ascii="宋体" w:hAnsi="宋体" w:hint="eastAsia"/>
                <w:spacing w:val="-2"/>
                <w:kern w:val="0"/>
                <w:position w:val="-2"/>
                <w:sz w:val="24"/>
                <w:szCs w:val="24"/>
              </w:rPr>
              <w:t>工艺美术</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5</w:t>
            </w:r>
          </w:p>
        </w:tc>
        <w:tc>
          <w:tcPr>
            <w:tcW w:w="752"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38</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20</w:t>
            </w:r>
          </w:p>
        </w:tc>
        <w:tc>
          <w:tcPr>
            <w:tcW w:w="773"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49</w:t>
            </w:r>
          </w:p>
        </w:tc>
        <w:tc>
          <w:tcPr>
            <w:tcW w:w="772" w:type="dxa"/>
          </w:tcPr>
          <w:p w:rsidR="00C372DB" w:rsidRDefault="00C372DB">
            <w:pPr>
              <w:widowControl/>
              <w:rPr>
                <w:rFonts w:ascii="宋体" w:hAnsi="宋体"/>
                <w:spacing w:val="-2"/>
                <w:kern w:val="0"/>
                <w:position w:val="-2"/>
                <w:sz w:val="24"/>
                <w:szCs w:val="24"/>
              </w:rPr>
            </w:pPr>
          </w:p>
        </w:tc>
      </w:tr>
      <w:tr w:rsidR="00C372DB">
        <w:tc>
          <w:tcPr>
            <w:tcW w:w="618" w:type="dxa"/>
            <w:tcBorders>
              <w:bottom w:val="single" w:sz="4" w:space="0" w:color="auto"/>
              <w:right w:val="single" w:sz="4" w:space="0" w:color="auto"/>
            </w:tcBorders>
          </w:tcPr>
          <w:p w:rsidR="00C372DB" w:rsidRDefault="00BE1C2A">
            <w:pPr>
              <w:widowControl/>
              <w:jc w:val="left"/>
              <w:rPr>
                <w:rFonts w:ascii="宋体" w:hAnsi="宋体"/>
                <w:spacing w:val="-2"/>
                <w:kern w:val="0"/>
                <w:position w:val="-2"/>
                <w:sz w:val="24"/>
                <w:szCs w:val="24"/>
              </w:rPr>
            </w:pPr>
            <w:r>
              <w:rPr>
                <w:rFonts w:ascii="宋体" w:hAnsi="宋体" w:hint="eastAsia"/>
                <w:spacing w:val="-2"/>
                <w:kern w:val="0"/>
                <w:position w:val="-2"/>
                <w:sz w:val="24"/>
                <w:szCs w:val="24"/>
              </w:rPr>
              <w:t>7</w:t>
            </w:r>
          </w:p>
        </w:tc>
        <w:tc>
          <w:tcPr>
            <w:tcW w:w="1789" w:type="dxa"/>
            <w:tcBorders>
              <w:left w:val="single" w:sz="4" w:space="0" w:color="auto"/>
              <w:bottom w:val="single" w:sz="4" w:space="0" w:color="auto"/>
              <w:right w:val="single" w:sz="4" w:space="0" w:color="auto"/>
            </w:tcBorders>
          </w:tcPr>
          <w:p w:rsidR="00C372DB" w:rsidRDefault="00BE1C2A">
            <w:pPr>
              <w:widowControl/>
              <w:jc w:val="left"/>
              <w:rPr>
                <w:rFonts w:ascii="宋体"/>
                <w:spacing w:val="-2"/>
                <w:kern w:val="0"/>
                <w:position w:val="-2"/>
                <w:sz w:val="24"/>
                <w:szCs w:val="24"/>
              </w:rPr>
            </w:pPr>
            <w:r>
              <w:rPr>
                <w:rFonts w:ascii="宋体" w:hAnsi="宋体" w:hint="eastAsia"/>
                <w:spacing w:val="-2"/>
                <w:kern w:val="0"/>
                <w:position w:val="-2"/>
                <w:sz w:val="24"/>
                <w:szCs w:val="24"/>
              </w:rPr>
              <w:t>教育类</w:t>
            </w:r>
          </w:p>
        </w:tc>
        <w:tc>
          <w:tcPr>
            <w:tcW w:w="1711" w:type="dxa"/>
            <w:tcBorders>
              <w:left w:val="single" w:sz="4" w:space="0" w:color="auto"/>
              <w:bottom w:val="single" w:sz="4" w:space="0" w:color="auto"/>
            </w:tcBorders>
          </w:tcPr>
          <w:p w:rsidR="00C372DB" w:rsidRDefault="00BE1C2A">
            <w:pPr>
              <w:widowControl/>
              <w:jc w:val="left"/>
              <w:rPr>
                <w:rFonts w:ascii="宋体"/>
                <w:spacing w:val="-2"/>
                <w:kern w:val="0"/>
                <w:position w:val="-2"/>
                <w:sz w:val="24"/>
                <w:szCs w:val="24"/>
              </w:rPr>
            </w:pPr>
            <w:r>
              <w:rPr>
                <w:rFonts w:ascii="宋体" w:hAnsi="宋体" w:hint="eastAsia"/>
                <w:spacing w:val="-2"/>
                <w:kern w:val="0"/>
                <w:position w:val="-2"/>
                <w:sz w:val="24"/>
                <w:szCs w:val="24"/>
              </w:rPr>
              <w:t>学前教育</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82</w:t>
            </w:r>
          </w:p>
        </w:tc>
        <w:tc>
          <w:tcPr>
            <w:tcW w:w="752"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85</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231</w:t>
            </w:r>
          </w:p>
        </w:tc>
        <w:tc>
          <w:tcPr>
            <w:tcW w:w="773" w:type="dxa"/>
          </w:tcPr>
          <w:p w:rsidR="00C372DB" w:rsidRDefault="00BE1C2A">
            <w:pPr>
              <w:widowControl/>
              <w:rPr>
                <w:rFonts w:ascii="宋体" w:hAnsi="宋体"/>
                <w:spacing w:val="-2"/>
                <w:kern w:val="0"/>
                <w:position w:val="-2"/>
                <w:sz w:val="24"/>
                <w:szCs w:val="24"/>
              </w:rPr>
            </w:pPr>
            <w:r>
              <w:rPr>
                <w:rFonts w:ascii="宋体" w:hAnsi="宋体"/>
                <w:spacing w:val="-2"/>
                <w:kern w:val="0"/>
                <w:position w:val="-2"/>
                <w:sz w:val="24"/>
                <w:szCs w:val="24"/>
              </w:rPr>
              <w:t>22</w:t>
            </w:r>
            <w:r>
              <w:rPr>
                <w:rFonts w:ascii="宋体" w:hAnsi="宋体" w:hint="eastAsia"/>
                <w:spacing w:val="-2"/>
                <w:kern w:val="0"/>
                <w:position w:val="-2"/>
                <w:sz w:val="24"/>
                <w:szCs w:val="24"/>
              </w:rPr>
              <w:t>2</w:t>
            </w:r>
          </w:p>
        </w:tc>
        <w:tc>
          <w:tcPr>
            <w:tcW w:w="772" w:type="dxa"/>
          </w:tcPr>
          <w:p w:rsidR="00C372DB" w:rsidRDefault="00C372DB">
            <w:pPr>
              <w:widowControl/>
              <w:rPr>
                <w:rFonts w:ascii="宋体" w:hAnsi="宋体"/>
                <w:spacing w:val="-2"/>
                <w:kern w:val="0"/>
                <w:position w:val="-2"/>
                <w:sz w:val="24"/>
                <w:szCs w:val="24"/>
              </w:rPr>
            </w:pPr>
          </w:p>
        </w:tc>
      </w:tr>
      <w:tr w:rsidR="00C372DB">
        <w:tc>
          <w:tcPr>
            <w:tcW w:w="4118" w:type="dxa"/>
            <w:gridSpan w:val="3"/>
            <w:tcBorders>
              <w:bottom w:val="single" w:sz="4" w:space="0" w:color="auto"/>
            </w:tcBorders>
          </w:tcPr>
          <w:p w:rsidR="00C372DB" w:rsidRDefault="00BE1C2A">
            <w:pPr>
              <w:widowControl/>
              <w:ind w:firstLineChars="550" w:firstLine="1298"/>
              <w:rPr>
                <w:rFonts w:ascii="宋体"/>
                <w:spacing w:val="-2"/>
                <w:kern w:val="0"/>
                <w:position w:val="-2"/>
                <w:sz w:val="24"/>
                <w:szCs w:val="24"/>
              </w:rPr>
            </w:pPr>
            <w:r>
              <w:rPr>
                <w:rFonts w:ascii="宋体" w:hAnsi="宋体" w:hint="eastAsia"/>
                <w:spacing w:val="-2"/>
                <w:kern w:val="0"/>
                <w:position w:val="-2"/>
                <w:sz w:val="24"/>
                <w:szCs w:val="24"/>
              </w:rPr>
              <w:t>合</w:t>
            </w:r>
            <w:r>
              <w:rPr>
                <w:rFonts w:ascii="宋体" w:hAnsi="宋体"/>
                <w:spacing w:val="-2"/>
                <w:kern w:val="0"/>
                <w:position w:val="-2"/>
                <w:sz w:val="24"/>
                <w:szCs w:val="24"/>
              </w:rPr>
              <w:t xml:space="preserve">             </w:t>
            </w:r>
            <w:r>
              <w:rPr>
                <w:rFonts w:ascii="宋体" w:hAnsi="宋体" w:hint="eastAsia"/>
                <w:spacing w:val="-2"/>
                <w:kern w:val="0"/>
                <w:position w:val="-2"/>
                <w:sz w:val="24"/>
                <w:szCs w:val="24"/>
              </w:rPr>
              <w:t>计</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178</w:t>
            </w:r>
          </w:p>
        </w:tc>
        <w:tc>
          <w:tcPr>
            <w:tcW w:w="752" w:type="dxa"/>
          </w:tcPr>
          <w:p w:rsidR="00C372DB" w:rsidRDefault="00BE1C2A">
            <w:pPr>
              <w:widowControl/>
              <w:rPr>
                <w:rFonts w:ascii="宋体"/>
                <w:spacing w:val="-2"/>
                <w:kern w:val="0"/>
                <w:position w:val="-2"/>
                <w:sz w:val="24"/>
                <w:szCs w:val="24"/>
              </w:rPr>
            </w:pPr>
            <w:r>
              <w:rPr>
                <w:rFonts w:ascii="宋体" w:hAnsi="宋体" w:hint="eastAsia"/>
                <w:spacing w:val="-2"/>
                <w:kern w:val="0"/>
                <w:position w:val="-2"/>
                <w:sz w:val="24"/>
                <w:szCs w:val="24"/>
              </w:rPr>
              <w:t>264</w:t>
            </w:r>
          </w:p>
        </w:tc>
        <w:tc>
          <w:tcPr>
            <w:tcW w:w="688" w:type="dxa"/>
          </w:tcPr>
          <w:p w:rsidR="00C372DB" w:rsidRDefault="00BE1C2A">
            <w:pPr>
              <w:widowControl/>
              <w:rPr>
                <w:rFonts w:ascii="宋体" w:hAnsi="宋体"/>
                <w:spacing w:val="-2"/>
                <w:kern w:val="0"/>
                <w:position w:val="-2"/>
                <w:sz w:val="24"/>
                <w:szCs w:val="24"/>
              </w:rPr>
            </w:pPr>
            <w:r>
              <w:rPr>
                <w:rFonts w:ascii="宋体" w:hAnsi="宋体" w:hint="eastAsia"/>
                <w:spacing w:val="-2"/>
                <w:kern w:val="0"/>
                <w:position w:val="-2"/>
                <w:sz w:val="24"/>
                <w:szCs w:val="24"/>
              </w:rPr>
              <w:t>581</w:t>
            </w:r>
          </w:p>
        </w:tc>
        <w:tc>
          <w:tcPr>
            <w:tcW w:w="773" w:type="dxa"/>
          </w:tcPr>
          <w:p w:rsidR="00C372DB" w:rsidRDefault="00BE1C2A">
            <w:pPr>
              <w:widowControl/>
              <w:rPr>
                <w:rFonts w:ascii="宋体" w:hAnsi="宋体"/>
                <w:spacing w:val="-2"/>
                <w:kern w:val="0"/>
                <w:position w:val="-2"/>
                <w:sz w:val="24"/>
                <w:szCs w:val="24"/>
              </w:rPr>
            </w:pPr>
            <w:r>
              <w:rPr>
                <w:rFonts w:ascii="宋体" w:hAnsi="宋体"/>
                <w:spacing w:val="-2"/>
                <w:kern w:val="0"/>
                <w:position w:val="-2"/>
                <w:sz w:val="24"/>
                <w:szCs w:val="24"/>
              </w:rPr>
              <w:t>57</w:t>
            </w:r>
            <w:r>
              <w:rPr>
                <w:rFonts w:ascii="宋体" w:hAnsi="宋体" w:hint="eastAsia"/>
                <w:spacing w:val="-2"/>
                <w:kern w:val="0"/>
                <w:position w:val="-2"/>
                <w:sz w:val="24"/>
                <w:szCs w:val="24"/>
              </w:rPr>
              <w:t>6</w:t>
            </w:r>
          </w:p>
        </w:tc>
        <w:tc>
          <w:tcPr>
            <w:tcW w:w="772" w:type="dxa"/>
          </w:tcPr>
          <w:p w:rsidR="00C372DB" w:rsidRDefault="00C372DB">
            <w:pPr>
              <w:widowControl/>
              <w:rPr>
                <w:rFonts w:ascii="宋体" w:hAnsi="宋体"/>
                <w:spacing w:val="-2"/>
                <w:kern w:val="0"/>
                <w:position w:val="-2"/>
                <w:sz w:val="24"/>
                <w:szCs w:val="24"/>
              </w:rPr>
            </w:pPr>
          </w:p>
        </w:tc>
      </w:tr>
    </w:tbl>
    <w:p w:rsidR="00C372DB" w:rsidRDefault="00C372DB" w:rsidP="00BE1C2A">
      <w:pPr>
        <w:widowControl/>
        <w:shd w:val="clear" w:color="auto" w:fill="FFFFFF"/>
        <w:rPr>
          <w:rFonts w:ascii="黑体" w:eastAsia="黑体" w:hAnsi="黑体"/>
          <w:sz w:val="28"/>
          <w:szCs w:val="24"/>
        </w:rPr>
      </w:pPr>
    </w:p>
    <w:p w:rsidR="00C372DB" w:rsidRDefault="00BE1C2A">
      <w:pPr>
        <w:widowControl/>
        <w:shd w:val="clear" w:color="auto" w:fill="FFFFFF"/>
        <w:ind w:firstLineChars="100" w:firstLine="280"/>
        <w:rPr>
          <w:rFonts w:ascii="黑体" w:eastAsia="黑体" w:hAnsi="黑体"/>
          <w:sz w:val="28"/>
          <w:szCs w:val="24"/>
        </w:rPr>
      </w:pPr>
      <w:r>
        <w:rPr>
          <w:rFonts w:ascii="黑体" w:eastAsia="黑体" w:hAnsi="黑体"/>
          <w:sz w:val="28"/>
          <w:szCs w:val="24"/>
        </w:rPr>
        <w:t>1.3</w:t>
      </w:r>
      <w:r>
        <w:rPr>
          <w:rFonts w:ascii="黑体" w:eastAsia="黑体" w:hAnsi="黑体" w:hint="eastAsia"/>
          <w:sz w:val="28"/>
          <w:szCs w:val="24"/>
        </w:rPr>
        <w:t>教师队伍</w:t>
      </w:r>
    </w:p>
    <w:p w:rsidR="00C372DB" w:rsidRDefault="00BE1C2A" w:rsidP="00BE1C2A">
      <w:pPr>
        <w:widowControl/>
        <w:shd w:val="clear" w:color="auto" w:fill="FFFFFF"/>
        <w:ind w:firstLineChars="100" w:firstLine="240"/>
        <w:rPr>
          <w:rFonts w:ascii="宋体"/>
          <w:sz w:val="24"/>
          <w:szCs w:val="24"/>
        </w:rPr>
      </w:pPr>
      <w:r>
        <w:rPr>
          <w:rFonts w:ascii="宋体" w:hAnsi="宋体"/>
          <w:sz w:val="24"/>
          <w:szCs w:val="24"/>
        </w:rPr>
        <w:t>201</w:t>
      </w:r>
      <w:r>
        <w:rPr>
          <w:rFonts w:ascii="宋体" w:hAnsi="宋体" w:hint="eastAsia"/>
          <w:sz w:val="24"/>
          <w:szCs w:val="24"/>
        </w:rPr>
        <w:t>9年，我校教职工数为</w:t>
      </w:r>
      <w:r>
        <w:rPr>
          <w:rFonts w:ascii="宋体" w:hAnsi="宋体"/>
          <w:sz w:val="24"/>
          <w:szCs w:val="24"/>
        </w:rPr>
        <w:t>11</w:t>
      </w:r>
      <w:r>
        <w:rPr>
          <w:rFonts w:ascii="宋体" w:hAnsi="宋体" w:hint="eastAsia"/>
          <w:sz w:val="24"/>
          <w:szCs w:val="24"/>
        </w:rPr>
        <w:t>2人，专任教师85人，专业课教师37人，文化课教师48人，生师比为6.84</w:t>
      </w:r>
      <w:r>
        <w:rPr>
          <w:rFonts w:ascii="宋体" w:hAnsi="宋体"/>
          <w:sz w:val="24"/>
          <w:szCs w:val="24"/>
        </w:rPr>
        <w:t>:1</w:t>
      </w:r>
      <w:r>
        <w:rPr>
          <w:rFonts w:ascii="宋体" w:hAnsi="宋体" w:hint="eastAsia"/>
          <w:sz w:val="24"/>
          <w:szCs w:val="24"/>
        </w:rPr>
        <w:t>，</w:t>
      </w:r>
      <w:r>
        <w:rPr>
          <w:rFonts w:ascii="宋体" w:hAnsi="宋体"/>
          <w:sz w:val="24"/>
          <w:szCs w:val="24"/>
        </w:rPr>
        <w:t>20</w:t>
      </w:r>
      <w:r>
        <w:rPr>
          <w:rFonts w:ascii="宋体" w:hAnsi="宋体" w:hint="eastAsia"/>
          <w:sz w:val="24"/>
          <w:szCs w:val="24"/>
        </w:rPr>
        <w:t>20年，我校教职工数为</w:t>
      </w:r>
      <w:r>
        <w:rPr>
          <w:rFonts w:ascii="宋体" w:hAnsi="宋体"/>
          <w:sz w:val="24"/>
          <w:szCs w:val="24"/>
        </w:rPr>
        <w:t>11</w:t>
      </w:r>
      <w:r>
        <w:rPr>
          <w:rFonts w:ascii="宋体" w:hAnsi="宋体" w:hint="eastAsia"/>
          <w:sz w:val="24"/>
          <w:szCs w:val="24"/>
        </w:rPr>
        <w:t>0人，专任教师85人，专业课教师37人，文化课教师48人，生师比为6.78</w:t>
      </w:r>
      <w:r>
        <w:rPr>
          <w:rFonts w:ascii="宋体" w:hAnsi="宋体"/>
          <w:sz w:val="24"/>
          <w:szCs w:val="24"/>
        </w:rPr>
        <w:t>:1</w:t>
      </w:r>
      <w:r>
        <w:rPr>
          <w:rFonts w:ascii="宋体" w:hAnsi="宋体" w:hint="eastAsia"/>
          <w:sz w:val="24"/>
          <w:szCs w:val="24"/>
        </w:rPr>
        <w:t>。均高于国家规定的中职学校</w:t>
      </w:r>
      <w:r>
        <w:rPr>
          <w:rFonts w:ascii="宋体" w:hAnsi="宋体"/>
          <w:sz w:val="24"/>
          <w:szCs w:val="24"/>
        </w:rPr>
        <w:t>20:1</w:t>
      </w:r>
      <w:r>
        <w:rPr>
          <w:rFonts w:ascii="宋体" w:hAnsi="宋体" w:hint="eastAsia"/>
          <w:sz w:val="24"/>
          <w:szCs w:val="24"/>
        </w:rPr>
        <w:t>的标准。</w:t>
      </w:r>
    </w:p>
    <w:p w:rsidR="00C372DB" w:rsidRDefault="00BE1C2A">
      <w:pPr>
        <w:widowControl/>
        <w:shd w:val="clear" w:color="auto" w:fill="FFFFFF"/>
        <w:ind w:firstLineChars="100" w:firstLine="240"/>
        <w:rPr>
          <w:rFonts w:ascii="宋体"/>
          <w:sz w:val="24"/>
          <w:szCs w:val="24"/>
        </w:rPr>
      </w:pPr>
      <w:r>
        <w:rPr>
          <w:rFonts w:ascii="宋体" w:hAnsi="宋体"/>
          <w:sz w:val="24"/>
          <w:szCs w:val="24"/>
        </w:rPr>
        <w:t>1.3.1</w:t>
      </w:r>
      <w:r>
        <w:rPr>
          <w:rFonts w:ascii="宋体" w:hAnsi="宋体" w:hint="eastAsia"/>
          <w:sz w:val="24"/>
          <w:szCs w:val="24"/>
        </w:rPr>
        <w:t>总体结构</w:t>
      </w:r>
    </w:p>
    <w:p w:rsidR="00C372DB" w:rsidRDefault="00BE1C2A">
      <w:pPr>
        <w:widowControl/>
        <w:shd w:val="clear" w:color="auto" w:fill="FFFFFF"/>
        <w:ind w:firstLineChars="250" w:firstLine="600"/>
        <w:rPr>
          <w:rFonts w:ascii="宋体"/>
          <w:sz w:val="24"/>
          <w:szCs w:val="24"/>
        </w:rPr>
      </w:pPr>
      <w:r>
        <w:rPr>
          <w:rFonts w:ascii="宋体" w:hAnsi="宋体" w:hint="eastAsia"/>
          <w:sz w:val="24"/>
          <w:szCs w:val="24"/>
        </w:rPr>
        <w:t>表</w:t>
      </w:r>
      <w:r>
        <w:rPr>
          <w:rFonts w:ascii="宋体" w:hAnsi="宋体"/>
          <w:sz w:val="24"/>
          <w:szCs w:val="24"/>
        </w:rPr>
        <w:t>1-4  201</w:t>
      </w:r>
      <w:r>
        <w:rPr>
          <w:rFonts w:ascii="宋体" w:hAnsi="宋体" w:hint="eastAsia"/>
          <w:sz w:val="24"/>
          <w:szCs w:val="24"/>
        </w:rPr>
        <w:t>9</w:t>
      </w:r>
      <w:r>
        <w:rPr>
          <w:rFonts w:ascii="宋体" w:hAnsi="宋体"/>
          <w:sz w:val="24"/>
          <w:szCs w:val="24"/>
        </w:rPr>
        <w:t>-20</w:t>
      </w:r>
      <w:r>
        <w:rPr>
          <w:rFonts w:ascii="宋体" w:hAnsi="宋体" w:hint="eastAsia"/>
          <w:sz w:val="24"/>
          <w:szCs w:val="24"/>
        </w:rPr>
        <w:t>20年学校教师情况统计表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924"/>
        <w:gridCol w:w="990"/>
        <w:gridCol w:w="980"/>
        <w:gridCol w:w="1209"/>
        <w:gridCol w:w="924"/>
        <w:gridCol w:w="806"/>
        <w:gridCol w:w="1115"/>
        <w:gridCol w:w="819"/>
      </w:tblGrid>
      <w:tr w:rsidR="00C372DB">
        <w:tc>
          <w:tcPr>
            <w:tcW w:w="814"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年号</w:t>
            </w:r>
          </w:p>
        </w:tc>
        <w:tc>
          <w:tcPr>
            <w:tcW w:w="924"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专任教师总数（人）</w:t>
            </w:r>
          </w:p>
        </w:tc>
        <w:tc>
          <w:tcPr>
            <w:tcW w:w="990"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生师比</w:t>
            </w:r>
          </w:p>
        </w:tc>
        <w:tc>
          <w:tcPr>
            <w:tcW w:w="980"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兼职教师人数（人）</w:t>
            </w:r>
          </w:p>
        </w:tc>
        <w:tc>
          <w:tcPr>
            <w:tcW w:w="1209"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兼职教师占比（</w:t>
            </w:r>
            <w:r>
              <w:rPr>
                <w:rFonts w:ascii="宋体" w:hAnsi="宋体" w:cs="Arial"/>
                <w:spacing w:val="-2"/>
                <w:position w:val="-2"/>
                <w:sz w:val="24"/>
                <w:szCs w:val="24"/>
              </w:rPr>
              <w:t>%</w:t>
            </w:r>
            <w:r>
              <w:rPr>
                <w:rFonts w:ascii="宋体" w:hAnsi="宋体" w:cs="Arial" w:hint="eastAsia"/>
                <w:spacing w:val="-2"/>
                <w:position w:val="-2"/>
                <w:sz w:val="24"/>
                <w:szCs w:val="24"/>
              </w:rPr>
              <w:t>）</w:t>
            </w:r>
          </w:p>
        </w:tc>
        <w:tc>
          <w:tcPr>
            <w:tcW w:w="1730" w:type="dxa"/>
            <w:gridSpan w:val="2"/>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专任教师中</w:t>
            </w:r>
            <w:r>
              <w:rPr>
                <w:rFonts w:ascii="宋体" w:hAnsi="宋体" w:cs="Arial"/>
                <w:spacing w:val="-2"/>
                <w:position w:val="-2"/>
                <w:sz w:val="24"/>
                <w:szCs w:val="24"/>
              </w:rPr>
              <w:t xml:space="preserve"> </w:t>
            </w:r>
            <w:r>
              <w:rPr>
                <w:rFonts w:ascii="宋体" w:hAnsi="宋体" w:cs="Arial" w:hint="eastAsia"/>
                <w:spacing w:val="-2"/>
                <w:position w:val="-2"/>
                <w:sz w:val="24"/>
                <w:szCs w:val="24"/>
              </w:rPr>
              <w:t>专业教师</w:t>
            </w:r>
          </w:p>
        </w:tc>
        <w:tc>
          <w:tcPr>
            <w:tcW w:w="1934" w:type="dxa"/>
            <w:gridSpan w:val="2"/>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专业教师中</w:t>
            </w:r>
            <w:r>
              <w:rPr>
                <w:rFonts w:ascii="宋体" w:hAnsi="宋体" w:cs="Arial"/>
                <w:spacing w:val="-2"/>
                <w:position w:val="-2"/>
                <w:sz w:val="24"/>
                <w:szCs w:val="24"/>
              </w:rPr>
              <w:t xml:space="preserve"> </w:t>
            </w:r>
            <w:proofErr w:type="gramStart"/>
            <w:r>
              <w:rPr>
                <w:rFonts w:ascii="宋体" w:hAnsi="宋体" w:cs="Arial" w:hint="eastAsia"/>
                <w:spacing w:val="-2"/>
                <w:position w:val="-2"/>
                <w:sz w:val="24"/>
                <w:szCs w:val="24"/>
              </w:rPr>
              <w:t>“</w:t>
            </w:r>
            <w:proofErr w:type="gramEnd"/>
            <w:r>
              <w:rPr>
                <w:rFonts w:ascii="宋体" w:hAnsi="宋体" w:cs="Arial" w:hint="eastAsia"/>
                <w:spacing w:val="-2"/>
                <w:position w:val="-2"/>
                <w:sz w:val="24"/>
                <w:szCs w:val="24"/>
              </w:rPr>
              <w:t>双“双师型”教师</w:t>
            </w:r>
          </w:p>
        </w:tc>
      </w:tr>
      <w:tr w:rsidR="00C372DB">
        <w:tc>
          <w:tcPr>
            <w:tcW w:w="814" w:type="dxa"/>
            <w:vMerge/>
          </w:tcPr>
          <w:p w:rsidR="00C372DB" w:rsidRDefault="00C372DB">
            <w:pPr>
              <w:widowControl/>
              <w:rPr>
                <w:rFonts w:ascii="宋体" w:cs="Arial"/>
                <w:spacing w:val="-2"/>
                <w:position w:val="-2"/>
                <w:sz w:val="24"/>
                <w:szCs w:val="24"/>
              </w:rPr>
            </w:pPr>
          </w:p>
        </w:tc>
        <w:tc>
          <w:tcPr>
            <w:tcW w:w="924" w:type="dxa"/>
            <w:vMerge/>
          </w:tcPr>
          <w:p w:rsidR="00C372DB" w:rsidRDefault="00C372DB">
            <w:pPr>
              <w:widowControl/>
              <w:rPr>
                <w:rFonts w:ascii="宋体" w:cs="Arial"/>
                <w:spacing w:val="-2"/>
                <w:position w:val="-2"/>
                <w:sz w:val="24"/>
                <w:szCs w:val="24"/>
              </w:rPr>
            </w:pPr>
          </w:p>
        </w:tc>
        <w:tc>
          <w:tcPr>
            <w:tcW w:w="990" w:type="dxa"/>
            <w:vMerge/>
          </w:tcPr>
          <w:p w:rsidR="00C372DB" w:rsidRDefault="00C372DB">
            <w:pPr>
              <w:widowControl/>
              <w:rPr>
                <w:rFonts w:ascii="宋体" w:cs="Arial"/>
                <w:spacing w:val="-2"/>
                <w:position w:val="-2"/>
                <w:sz w:val="24"/>
                <w:szCs w:val="24"/>
              </w:rPr>
            </w:pPr>
          </w:p>
        </w:tc>
        <w:tc>
          <w:tcPr>
            <w:tcW w:w="980" w:type="dxa"/>
            <w:vMerge/>
          </w:tcPr>
          <w:p w:rsidR="00C372DB" w:rsidRDefault="00C372DB">
            <w:pPr>
              <w:widowControl/>
              <w:rPr>
                <w:rFonts w:ascii="宋体" w:cs="Arial"/>
                <w:spacing w:val="-2"/>
                <w:position w:val="-2"/>
                <w:sz w:val="24"/>
                <w:szCs w:val="24"/>
              </w:rPr>
            </w:pPr>
          </w:p>
        </w:tc>
        <w:tc>
          <w:tcPr>
            <w:tcW w:w="1209" w:type="dxa"/>
            <w:vMerge/>
          </w:tcPr>
          <w:p w:rsidR="00C372DB" w:rsidRDefault="00C372DB">
            <w:pPr>
              <w:widowControl/>
              <w:rPr>
                <w:rFonts w:ascii="宋体" w:cs="Arial"/>
                <w:spacing w:val="-2"/>
                <w:position w:val="-2"/>
                <w:sz w:val="24"/>
                <w:szCs w:val="24"/>
              </w:rPr>
            </w:pPr>
          </w:p>
        </w:tc>
        <w:tc>
          <w:tcPr>
            <w:tcW w:w="924"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人数</w:t>
            </w:r>
            <w:r>
              <w:rPr>
                <w:rFonts w:ascii="宋体" w:hAnsi="宋体" w:cs="Arial" w:hint="eastAsia"/>
                <w:spacing w:val="-2"/>
                <w:position w:val="-2"/>
                <w:sz w:val="24"/>
                <w:szCs w:val="24"/>
              </w:rPr>
              <w:lastRenderedPageBreak/>
              <w:t>（人）</w:t>
            </w:r>
          </w:p>
        </w:tc>
        <w:tc>
          <w:tcPr>
            <w:tcW w:w="806"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lastRenderedPageBreak/>
              <w:t>占比</w:t>
            </w:r>
            <w:r>
              <w:rPr>
                <w:rFonts w:ascii="宋体" w:hAnsi="宋体" w:cs="Arial" w:hint="eastAsia"/>
                <w:spacing w:val="-2"/>
                <w:position w:val="-2"/>
                <w:sz w:val="24"/>
                <w:szCs w:val="24"/>
              </w:rPr>
              <w:lastRenderedPageBreak/>
              <w:t>（</w:t>
            </w:r>
            <w:r>
              <w:rPr>
                <w:rFonts w:ascii="宋体" w:hAnsi="宋体" w:cs="Arial"/>
                <w:spacing w:val="-2"/>
                <w:position w:val="-2"/>
                <w:sz w:val="24"/>
                <w:szCs w:val="24"/>
              </w:rPr>
              <w:t>%</w:t>
            </w:r>
            <w:r>
              <w:rPr>
                <w:rFonts w:ascii="宋体" w:hAnsi="宋体" w:cs="Arial" w:hint="eastAsia"/>
                <w:spacing w:val="-2"/>
                <w:position w:val="-2"/>
                <w:sz w:val="24"/>
                <w:szCs w:val="24"/>
              </w:rPr>
              <w:t>）</w:t>
            </w:r>
          </w:p>
        </w:tc>
        <w:tc>
          <w:tcPr>
            <w:tcW w:w="111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lastRenderedPageBreak/>
              <w:t>人数</w:t>
            </w:r>
            <w:r>
              <w:rPr>
                <w:rFonts w:ascii="宋体" w:hAnsi="宋体" w:cs="Arial" w:hint="eastAsia"/>
                <w:spacing w:val="-2"/>
                <w:position w:val="-2"/>
                <w:sz w:val="24"/>
                <w:szCs w:val="24"/>
              </w:rPr>
              <w:lastRenderedPageBreak/>
              <w:t>（人）</w:t>
            </w:r>
          </w:p>
        </w:tc>
        <w:tc>
          <w:tcPr>
            <w:tcW w:w="819"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lastRenderedPageBreak/>
              <w:t>占比</w:t>
            </w:r>
            <w:r>
              <w:rPr>
                <w:rFonts w:ascii="宋体" w:hAnsi="宋体" w:cs="Arial" w:hint="eastAsia"/>
                <w:spacing w:val="-2"/>
                <w:position w:val="-2"/>
                <w:sz w:val="24"/>
                <w:szCs w:val="24"/>
              </w:rPr>
              <w:lastRenderedPageBreak/>
              <w:t>（</w:t>
            </w:r>
            <w:r>
              <w:rPr>
                <w:rFonts w:ascii="宋体" w:hAnsi="宋体" w:cs="Arial"/>
                <w:spacing w:val="-2"/>
                <w:position w:val="-2"/>
                <w:sz w:val="24"/>
                <w:szCs w:val="24"/>
              </w:rPr>
              <w:t>%</w:t>
            </w:r>
            <w:r>
              <w:rPr>
                <w:rFonts w:ascii="宋体" w:hAnsi="宋体" w:cs="Arial" w:hint="eastAsia"/>
                <w:spacing w:val="-2"/>
                <w:position w:val="-2"/>
                <w:sz w:val="24"/>
                <w:szCs w:val="24"/>
              </w:rPr>
              <w:t>）</w:t>
            </w:r>
          </w:p>
        </w:tc>
      </w:tr>
      <w:tr w:rsidR="00C372DB">
        <w:tc>
          <w:tcPr>
            <w:tcW w:w="814" w:type="dxa"/>
          </w:tcPr>
          <w:p w:rsidR="00C372DB" w:rsidRDefault="00BE1C2A">
            <w:pPr>
              <w:widowControl/>
              <w:rPr>
                <w:rFonts w:ascii="宋体" w:cs="Arial"/>
                <w:spacing w:val="-2"/>
                <w:position w:val="-2"/>
                <w:sz w:val="24"/>
                <w:szCs w:val="24"/>
              </w:rPr>
            </w:pPr>
            <w:r>
              <w:rPr>
                <w:rFonts w:ascii="宋体" w:hAnsi="宋体" w:cs="Arial"/>
                <w:spacing w:val="-2"/>
                <w:position w:val="-2"/>
                <w:sz w:val="24"/>
                <w:szCs w:val="24"/>
              </w:rPr>
              <w:lastRenderedPageBreak/>
              <w:t>201</w:t>
            </w:r>
            <w:r>
              <w:rPr>
                <w:rFonts w:ascii="宋体" w:hAnsi="宋体" w:cs="Arial" w:hint="eastAsia"/>
                <w:spacing w:val="-2"/>
                <w:position w:val="-2"/>
                <w:sz w:val="24"/>
                <w:szCs w:val="24"/>
              </w:rPr>
              <w:t>9</w:t>
            </w:r>
          </w:p>
        </w:tc>
        <w:tc>
          <w:tcPr>
            <w:tcW w:w="924"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85</w:t>
            </w:r>
          </w:p>
        </w:tc>
        <w:tc>
          <w:tcPr>
            <w:tcW w:w="99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6.84</w:t>
            </w:r>
            <w:r>
              <w:rPr>
                <w:rFonts w:ascii="宋体" w:hAnsi="宋体" w:cs="Arial"/>
                <w:spacing w:val="-2"/>
                <w:position w:val="-2"/>
                <w:sz w:val="24"/>
                <w:szCs w:val="24"/>
              </w:rPr>
              <w:t>:1</w:t>
            </w:r>
          </w:p>
        </w:tc>
        <w:tc>
          <w:tcPr>
            <w:tcW w:w="980" w:type="dxa"/>
          </w:tcPr>
          <w:p w:rsidR="00C372DB" w:rsidRDefault="00C372DB">
            <w:pPr>
              <w:widowControl/>
              <w:rPr>
                <w:rFonts w:ascii="宋体" w:cs="Arial"/>
                <w:spacing w:val="-2"/>
                <w:position w:val="-2"/>
                <w:sz w:val="24"/>
                <w:szCs w:val="24"/>
              </w:rPr>
            </w:pPr>
          </w:p>
        </w:tc>
        <w:tc>
          <w:tcPr>
            <w:tcW w:w="1209" w:type="dxa"/>
          </w:tcPr>
          <w:p w:rsidR="00C372DB" w:rsidRDefault="00C372DB">
            <w:pPr>
              <w:widowControl/>
              <w:rPr>
                <w:rFonts w:ascii="宋体" w:cs="Arial"/>
                <w:spacing w:val="-2"/>
                <w:position w:val="-2"/>
                <w:sz w:val="24"/>
                <w:szCs w:val="24"/>
              </w:rPr>
            </w:pP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37</w:t>
            </w:r>
          </w:p>
        </w:tc>
        <w:tc>
          <w:tcPr>
            <w:tcW w:w="806" w:type="dxa"/>
          </w:tcPr>
          <w:p w:rsidR="00C372DB" w:rsidRDefault="00BE1C2A">
            <w:pPr>
              <w:widowControl/>
              <w:rPr>
                <w:rFonts w:ascii="宋体" w:cs="Arial"/>
                <w:spacing w:val="-2"/>
                <w:position w:val="-2"/>
                <w:sz w:val="24"/>
                <w:szCs w:val="24"/>
              </w:rPr>
            </w:pPr>
            <w:r>
              <w:rPr>
                <w:rFonts w:ascii="宋体" w:hAnsi="宋体" w:cs="Arial"/>
                <w:spacing w:val="-2"/>
                <w:position w:val="-2"/>
                <w:sz w:val="24"/>
                <w:szCs w:val="24"/>
              </w:rPr>
              <w:t>43.5</w:t>
            </w:r>
            <w:r>
              <w:rPr>
                <w:rFonts w:ascii="宋体" w:hAnsi="宋体" w:cs="Arial" w:hint="eastAsia"/>
                <w:spacing w:val="-2"/>
                <w:position w:val="-2"/>
                <w:sz w:val="24"/>
                <w:szCs w:val="24"/>
              </w:rPr>
              <w:t>3</w:t>
            </w:r>
          </w:p>
        </w:tc>
        <w:tc>
          <w:tcPr>
            <w:tcW w:w="1115"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w:t>
            </w:r>
            <w:r>
              <w:rPr>
                <w:rFonts w:ascii="宋体" w:hAnsi="宋体" w:cs="Arial" w:hint="eastAsia"/>
                <w:spacing w:val="-2"/>
                <w:position w:val="-2"/>
                <w:sz w:val="24"/>
                <w:szCs w:val="24"/>
              </w:rPr>
              <w:t>8</w:t>
            </w:r>
          </w:p>
        </w:tc>
        <w:tc>
          <w:tcPr>
            <w:tcW w:w="819"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75.68</w:t>
            </w:r>
          </w:p>
        </w:tc>
      </w:tr>
      <w:tr w:rsidR="00C372DB">
        <w:tc>
          <w:tcPr>
            <w:tcW w:w="814" w:type="dxa"/>
          </w:tcPr>
          <w:p w:rsidR="00C372DB" w:rsidRDefault="00BE1C2A">
            <w:pPr>
              <w:widowControl/>
              <w:rPr>
                <w:rFonts w:ascii="宋体" w:cs="Arial"/>
                <w:spacing w:val="-2"/>
                <w:position w:val="-2"/>
                <w:sz w:val="24"/>
                <w:szCs w:val="24"/>
              </w:rPr>
            </w:pPr>
            <w:r>
              <w:rPr>
                <w:rFonts w:ascii="宋体" w:hAnsi="宋体" w:cs="Arial"/>
                <w:spacing w:val="-2"/>
                <w:position w:val="-2"/>
                <w:sz w:val="24"/>
                <w:szCs w:val="24"/>
              </w:rPr>
              <w:t>20</w:t>
            </w:r>
            <w:r>
              <w:rPr>
                <w:rFonts w:ascii="宋体" w:hAnsi="宋体" w:cs="Arial" w:hint="eastAsia"/>
                <w:spacing w:val="-2"/>
                <w:position w:val="-2"/>
                <w:sz w:val="24"/>
                <w:szCs w:val="24"/>
              </w:rPr>
              <w:t>20</w:t>
            </w:r>
          </w:p>
        </w:tc>
        <w:tc>
          <w:tcPr>
            <w:tcW w:w="924"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85</w:t>
            </w:r>
          </w:p>
        </w:tc>
        <w:tc>
          <w:tcPr>
            <w:tcW w:w="990"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6.71：</w:t>
            </w:r>
            <w:r>
              <w:rPr>
                <w:rFonts w:ascii="宋体" w:cs="Arial"/>
                <w:spacing w:val="-2"/>
                <w:position w:val="-2"/>
                <w:sz w:val="24"/>
                <w:szCs w:val="24"/>
              </w:rPr>
              <w:t>1</w:t>
            </w:r>
          </w:p>
        </w:tc>
        <w:tc>
          <w:tcPr>
            <w:tcW w:w="980" w:type="dxa"/>
          </w:tcPr>
          <w:p w:rsidR="00C372DB" w:rsidRDefault="00C372DB">
            <w:pPr>
              <w:widowControl/>
              <w:rPr>
                <w:rFonts w:ascii="宋体" w:cs="Arial"/>
                <w:spacing w:val="-2"/>
                <w:position w:val="-2"/>
                <w:sz w:val="24"/>
                <w:szCs w:val="24"/>
              </w:rPr>
            </w:pPr>
          </w:p>
        </w:tc>
        <w:tc>
          <w:tcPr>
            <w:tcW w:w="1209" w:type="dxa"/>
          </w:tcPr>
          <w:p w:rsidR="00C372DB" w:rsidRDefault="00C372DB">
            <w:pPr>
              <w:widowControl/>
              <w:rPr>
                <w:rFonts w:ascii="宋体" w:cs="Arial"/>
                <w:spacing w:val="-2"/>
                <w:position w:val="-2"/>
                <w:sz w:val="24"/>
                <w:szCs w:val="24"/>
              </w:rPr>
            </w:pPr>
          </w:p>
        </w:tc>
        <w:tc>
          <w:tcPr>
            <w:tcW w:w="924"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37</w:t>
            </w:r>
          </w:p>
        </w:tc>
        <w:tc>
          <w:tcPr>
            <w:tcW w:w="806" w:type="dxa"/>
          </w:tcPr>
          <w:p w:rsidR="00C372DB" w:rsidRDefault="00BE1C2A">
            <w:pPr>
              <w:widowControl/>
              <w:rPr>
                <w:rFonts w:ascii="宋体" w:cs="Arial"/>
                <w:spacing w:val="-2"/>
                <w:position w:val="-2"/>
                <w:sz w:val="24"/>
                <w:szCs w:val="24"/>
              </w:rPr>
            </w:pPr>
            <w:r>
              <w:rPr>
                <w:rFonts w:ascii="宋体" w:hAnsi="宋体" w:cs="Arial"/>
                <w:spacing w:val="-2"/>
                <w:position w:val="-2"/>
                <w:sz w:val="24"/>
                <w:szCs w:val="24"/>
              </w:rPr>
              <w:t>43.5</w:t>
            </w:r>
            <w:r>
              <w:rPr>
                <w:rFonts w:ascii="宋体" w:hAnsi="宋体" w:cs="Arial" w:hint="eastAsia"/>
                <w:spacing w:val="-2"/>
                <w:position w:val="-2"/>
                <w:sz w:val="24"/>
                <w:szCs w:val="24"/>
              </w:rPr>
              <w:t>3</w:t>
            </w:r>
          </w:p>
        </w:tc>
        <w:tc>
          <w:tcPr>
            <w:tcW w:w="1115"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28</w:t>
            </w:r>
          </w:p>
        </w:tc>
        <w:tc>
          <w:tcPr>
            <w:tcW w:w="819"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75.68</w:t>
            </w:r>
          </w:p>
        </w:tc>
      </w:tr>
    </w:tbl>
    <w:p w:rsidR="00C372DB" w:rsidRDefault="00BE1C2A">
      <w:pPr>
        <w:widowControl/>
        <w:shd w:val="clear" w:color="auto" w:fill="FFFFFF"/>
        <w:ind w:firstLineChars="50" w:firstLine="118"/>
        <w:rPr>
          <w:rFonts w:ascii="宋体"/>
          <w:sz w:val="24"/>
          <w:szCs w:val="24"/>
        </w:rPr>
      </w:pPr>
      <w:r>
        <w:rPr>
          <w:rFonts w:ascii="宋体" w:hAnsi="宋体" w:cs="Arial"/>
          <w:spacing w:val="-2"/>
          <w:position w:val="-2"/>
          <w:sz w:val="24"/>
          <w:szCs w:val="24"/>
        </w:rPr>
        <w:t>1.3.2</w:t>
      </w:r>
      <w:r>
        <w:rPr>
          <w:rFonts w:ascii="宋体" w:hAnsi="宋体" w:cs="Arial" w:hint="eastAsia"/>
          <w:spacing w:val="-2"/>
          <w:position w:val="-2"/>
          <w:sz w:val="24"/>
          <w:szCs w:val="24"/>
        </w:rPr>
        <w:t>专任教师学历和职称结构</w:t>
      </w:r>
    </w:p>
    <w:p w:rsidR="00C372DB" w:rsidRDefault="00BE1C2A">
      <w:pPr>
        <w:widowControl/>
        <w:shd w:val="clear" w:color="auto" w:fill="FFFFFF"/>
        <w:ind w:firstLineChars="250" w:firstLine="600"/>
        <w:rPr>
          <w:rFonts w:ascii="宋体"/>
          <w:sz w:val="24"/>
          <w:szCs w:val="24"/>
        </w:rPr>
      </w:pPr>
      <w:r>
        <w:rPr>
          <w:rFonts w:ascii="宋体" w:hAnsi="宋体" w:hint="eastAsia"/>
          <w:sz w:val="24"/>
          <w:szCs w:val="24"/>
        </w:rPr>
        <w:t>我校专任教师具有本科及以上学历82人，专科学历3人，有3名硕士研究生，</w:t>
      </w:r>
      <w:r>
        <w:rPr>
          <w:rFonts w:ascii="宋体" w:hAnsi="宋体"/>
          <w:sz w:val="24"/>
          <w:szCs w:val="24"/>
        </w:rPr>
        <w:t>201</w:t>
      </w:r>
      <w:r>
        <w:rPr>
          <w:rFonts w:ascii="宋体" w:hAnsi="宋体" w:hint="eastAsia"/>
          <w:sz w:val="24"/>
          <w:szCs w:val="24"/>
        </w:rPr>
        <w:t>9年和</w:t>
      </w:r>
      <w:r>
        <w:rPr>
          <w:rFonts w:ascii="宋体" w:hAnsi="宋体"/>
          <w:sz w:val="24"/>
          <w:szCs w:val="24"/>
        </w:rPr>
        <w:t>20</w:t>
      </w:r>
      <w:r>
        <w:rPr>
          <w:rFonts w:ascii="宋体" w:hAnsi="宋体" w:hint="eastAsia"/>
          <w:sz w:val="24"/>
          <w:szCs w:val="24"/>
        </w:rPr>
        <w:t>20年专任教师中具有高级职称人数分别为23人和25人，在专任教师中占比分别为27.06</w:t>
      </w:r>
      <w:r>
        <w:rPr>
          <w:rFonts w:ascii="宋体" w:hAnsi="宋体"/>
          <w:sz w:val="24"/>
          <w:szCs w:val="24"/>
        </w:rPr>
        <w:t>%</w:t>
      </w:r>
      <w:r>
        <w:rPr>
          <w:rFonts w:ascii="宋体" w:hAnsi="宋体" w:hint="eastAsia"/>
          <w:sz w:val="24"/>
          <w:szCs w:val="24"/>
        </w:rPr>
        <w:t>和29.41</w:t>
      </w:r>
      <w:r>
        <w:rPr>
          <w:rFonts w:ascii="宋体" w:hAnsi="宋体"/>
          <w:sz w:val="24"/>
          <w:szCs w:val="24"/>
        </w:rPr>
        <w:t>%</w:t>
      </w:r>
      <w:r>
        <w:rPr>
          <w:rFonts w:ascii="宋体" w:hAnsi="宋体" w:hint="eastAsia"/>
          <w:sz w:val="24"/>
          <w:szCs w:val="24"/>
        </w:rPr>
        <w:t>。</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1-5  201</w:t>
      </w:r>
      <w:r>
        <w:rPr>
          <w:rFonts w:ascii="宋体" w:hAnsi="宋体" w:hint="eastAsia"/>
          <w:sz w:val="24"/>
          <w:szCs w:val="24"/>
        </w:rPr>
        <w:t>9</w:t>
      </w:r>
      <w:r>
        <w:rPr>
          <w:rFonts w:ascii="宋体" w:hAnsi="宋体"/>
          <w:sz w:val="24"/>
          <w:szCs w:val="24"/>
        </w:rPr>
        <w:t>-20</w:t>
      </w:r>
      <w:r>
        <w:rPr>
          <w:rFonts w:ascii="宋体" w:hAnsi="宋体" w:hint="eastAsia"/>
          <w:sz w:val="24"/>
          <w:szCs w:val="24"/>
        </w:rPr>
        <w:t>20年学校</w:t>
      </w:r>
      <w:r>
        <w:rPr>
          <w:rFonts w:ascii="宋体" w:hAnsi="宋体" w:cs="Arial" w:hint="eastAsia"/>
          <w:spacing w:val="-2"/>
          <w:position w:val="-2"/>
          <w:sz w:val="24"/>
          <w:szCs w:val="24"/>
        </w:rPr>
        <w:t>专任教师学历和职称结构</w:t>
      </w:r>
      <w:r>
        <w:rPr>
          <w:rFonts w:ascii="宋体" w:hAnsi="宋体" w:hint="eastAsia"/>
          <w:sz w:val="24"/>
          <w:szCs w:val="24"/>
        </w:rPr>
        <w:t>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8"/>
        <w:gridCol w:w="566"/>
        <w:gridCol w:w="915"/>
        <w:gridCol w:w="799"/>
        <w:gridCol w:w="799"/>
        <w:gridCol w:w="799"/>
        <w:gridCol w:w="682"/>
        <w:gridCol w:w="449"/>
        <w:gridCol w:w="799"/>
        <w:gridCol w:w="799"/>
        <w:gridCol w:w="799"/>
        <w:gridCol w:w="799"/>
      </w:tblGrid>
      <w:tr w:rsidR="00C372DB">
        <w:tc>
          <w:tcPr>
            <w:tcW w:w="806" w:type="dxa"/>
            <w:vMerge w:val="restart"/>
          </w:tcPr>
          <w:p w:rsidR="00C372DB" w:rsidRDefault="00BE1C2A">
            <w:pPr>
              <w:widowControl/>
              <w:ind w:firstLineChars="50" w:firstLine="118"/>
              <w:rPr>
                <w:rFonts w:ascii="宋体" w:cs="Arial"/>
                <w:spacing w:val="-2"/>
                <w:position w:val="-2"/>
                <w:sz w:val="24"/>
                <w:szCs w:val="24"/>
              </w:rPr>
            </w:pPr>
            <w:r>
              <w:rPr>
                <w:rFonts w:ascii="宋体" w:hAnsi="宋体" w:cs="Arial" w:hint="eastAsia"/>
                <w:spacing w:val="-2"/>
                <w:position w:val="-2"/>
                <w:sz w:val="24"/>
                <w:szCs w:val="24"/>
              </w:rPr>
              <w:t>年号</w:t>
            </w:r>
          </w:p>
        </w:tc>
        <w:tc>
          <w:tcPr>
            <w:tcW w:w="1495" w:type="dxa"/>
            <w:gridSpan w:val="2"/>
            <w:vMerge w:val="restart"/>
          </w:tcPr>
          <w:p w:rsidR="00C372DB" w:rsidRDefault="00BE1C2A">
            <w:pPr>
              <w:widowControl/>
              <w:ind w:firstLineChars="50" w:firstLine="118"/>
              <w:rPr>
                <w:rFonts w:ascii="宋体" w:cs="Arial"/>
                <w:spacing w:val="-2"/>
                <w:position w:val="-2"/>
                <w:sz w:val="24"/>
                <w:szCs w:val="24"/>
              </w:rPr>
            </w:pPr>
            <w:r>
              <w:rPr>
                <w:rFonts w:ascii="宋体" w:hAnsi="宋体" w:cs="Arial" w:hint="eastAsia"/>
                <w:spacing w:val="-2"/>
                <w:position w:val="-2"/>
                <w:sz w:val="24"/>
                <w:szCs w:val="24"/>
              </w:rPr>
              <w:t>专任教师</w:t>
            </w:r>
          </w:p>
        </w:tc>
        <w:tc>
          <w:tcPr>
            <w:tcW w:w="688"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人数</w:t>
            </w:r>
          </w:p>
        </w:tc>
        <w:tc>
          <w:tcPr>
            <w:tcW w:w="2176" w:type="dxa"/>
            <w:gridSpan w:val="3"/>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学历</w:t>
            </w:r>
            <w:r>
              <w:rPr>
                <w:rFonts w:ascii="宋体" w:hAnsi="宋体" w:hint="eastAsia"/>
                <w:sz w:val="24"/>
                <w:szCs w:val="24"/>
              </w:rPr>
              <w:t>情况</w:t>
            </w:r>
          </w:p>
        </w:tc>
        <w:tc>
          <w:tcPr>
            <w:tcW w:w="3838" w:type="dxa"/>
            <w:gridSpan w:val="5"/>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职称</w:t>
            </w:r>
            <w:r>
              <w:rPr>
                <w:rFonts w:ascii="宋体" w:hAnsi="宋体" w:hint="eastAsia"/>
                <w:sz w:val="24"/>
                <w:szCs w:val="24"/>
              </w:rPr>
              <w:t>情况</w:t>
            </w:r>
          </w:p>
        </w:tc>
      </w:tr>
      <w:tr w:rsidR="00C372DB">
        <w:tc>
          <w:tcPr>
            <w:tcW w:w="806" w:type="dxa"/>
            <w:vMerge/>
          </w:tcPr>
          <w:p w:rsidR="00C372DB" w:rsidRDefault="00C372DB">
            <w:pPr>
              <w:widowControl/>
              <w:rPr>
                <w:rFonts w:ascii="宋体" w:cs="Arial"/>
                <w:spacing w:val="-2"/>
                <w:position w:val="-2"/>
                <w:sz w:val="24"/>
                <w:szCs w:val="24"/>
              </w:rPr>
            </w:pPr>
          </w:p>
        </w:tc>
        <w:tc>
          <w:tcPr>
            <w:tcW w:w="1495" w:type="dxa"/>
            <w:gridSpan w:val="2"/>
            <w:vMerge/>
          </w:tcPr>
          <w:p w:rsidR="00C372DB" w:rsidRDefault="00C372DB">
            <w:pPr>
              <w:widowControl/>
              <w:rPr>
                <w:rFonts w:ascii="宋体" w:cs="Arial"/>
                <w:spacing w:val="-2"/>
                <w:position w:val="-2"/>
                <w:sz w:val="24"/>
                <w:szCs w:val="24"/>
              </w:rPr>
            </w:pPr>
          </w:p>
        </w:tc>
        <w:tc>
          <w:tcPr>
            <w:tcW w:w="688" w:type="dxa"/>
            <w:vMerge/>
          </w:tcPr>
          <w:p w:rsidR="00C372DB" w:rsidRDefault="00C372DB">
            <w:pPr>
              <w:widowControl/>
              <w:rPr>
                <w:rFonts w:ascii="宋体" w:cs="Arial"/>
                <w:spacing w:val="-2"/>
                <w:position w:val="-2"/>
                <w:sz w:val="24"/>
                <w:szCs w:val="24"/>
              </w:rPr>
            </w:pPr>
          </w:p>
        </w:tc>
        <w:tc>
          <w:tcPr>
            <w:tcW w:w="826"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研究生</w:t>
            </w:r>
          </w:p>
        </w:tc>
        <w:tc>
          <w:tcPr>
            <w:tcW w:w="67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本科</w:t>
            </w:r>
          </w:p>
        </w:tc>
        <w:tc>
          <w:tcPr>
            <w:tcW w:w="67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专科</w:t>
            </w:r>
          </w:p>
        </w:tc>
        <w:tc>
          <w:tcPr>
            <w:tcW w:w="826"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正高级</w:t>
            </w:r>
          </w:p>
        </w:tc>
        <w:tc>
          <w:tcPr>
            <w:tcW w:w="832"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副高级</w:t>
            </w:r>
          </w:p>
        </w:tc>
        <w:tc>
          <w:tcPr>
            <w:tcW w:w="688"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中级</w:t>
            </w:r>
          </w:p>
        </w:tc>
        <w:tc>
          <w:tcPr>
            <w:tcW w:w="70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初级</w:t>
            </w:r>
          </w:p>
        </w:tc>
        <w:tc>
          <w:tcPr>
            <w:tcW w:w="787"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未评级</w:t>
            </w:r>
          </w:p>
        </w:tc>
      </w:tr>
      <w:tr w:rsidR="00C372DB">
        <w:tc>
          <w:tcPr>
            <w:tcW w:w="806" w:type="dxa"/>
            <w:vMerge w:val="restart"/>
          </w:tcPr>
          <w:p w:rsidR="00C372DB" w:rsidRDefault="00BE1C2A">
            <w:pPr>
              <w:widowControl/>
              <w:ind w:leftChars="56" w:left="118"/>
              <w:rPr>
                <w:rFonts w:ascii="宋体" w:hAnsi="宋体" w:cs="Arial"/>
                <w:spacing w:val="-2"/>
                <w:position w:val="-2"/>
                <w:sz w:val="24"/>
                <w:szCs w:val="24"/>
              </w:rPr>
            </w:pPr>
            <w:r>
              <w:rPr>
                <w:rFonts w:ascii="宋体" w:hAnsi="宋体" w:cs="Arial"/>
                <w:spacing w:val="-2"/>
                <w:position w:val="-2"/>
                <w:sz w:val="24"/>
                <w:szCs w:val="24"/>
              </w:rPr>
              <w:t>201</w:t>
            </w:r>
            <w:r>
              <w:rPr>
                <w:rFonts w:ascii="宋体" w:hAnsi="宋体" w:cs="Arial" w:hint="eastAsia"/>
                <w:spacing w:val="-2"/>
                <w:position w:val="-2"/>
                <w:sz w:val="24"/>
                <w:szCs w:val="24"/>
              </w:rPr>
              <w:t>9</w:t>
            </w:r>
          </w:p>
        </w:tc>
        <w:tc>
          <w:tcPr>
            <w:tcW w:w="570" w:type="dxa"/>
            <w:vMerge w:val="restart"/>
          </w:tcPr>
          <w:p w:rsidR="00C372DB" w:rsidRDefault="00BE1C2A">
            <w:pPr>
              <w:widowControl/>
              <w:ind w:leftChars="56" w:left="118"/>
              <w:rPr>
                <w:rFonts w:ascii="宋体" w:cs="Arial"/>
                <w:spacing w:val="-2"/>
                <w:position w:val="-2"/>
                <w:sz w:val="24"/>
                <w:szCs w:val="24"/>
              </w:rPr>
            </w:pPr>
            <w:r>
              <w:rPr>
                <w:rFonts w:ascii="宋体" w:hAnsi="宋体" w:cs="Arial" w:hint="eastAsia"/>
                <w:spacing w:val="-2"/>
                <w:position w:val="-2"/>
                <w:sz w:val="24"/>
                <w:szCs w:val="24"/>
              </w:rPr>
              <w:t>文化课教师</w:t>
            </w:r>
          </w:p>
        </w:tc>
        <w:tc>
          <w:tcPr>
            <w:tcW w:w="92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人数（人）</w:t>
            </w:r>
          </w:p>
        </w:tc>
        <w:tc>
          <w:tcPr>
            <w:tcW w:w="688"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48</w:t>
            </w:r>
          </w:p>
        </w:tc>
        <w:tc>
          <w:tcPr>
            <w:tcW w:w="826" w:type="dxa"/>
          </w:tcPr>
          <w:p w:rsidR="00C372DB" w:rsidRDefault="00BE1C2A">
            <w:pPr>
              <w:widowControl/>
              <w:rPr>
                <w:rFonts w:ascii="宋体" w:cs="Arial"/>
                <w:spacing w:val="-2"/>
                <w:position w:val="-2"/>
                <w:sz w:val="24"/>
                <w:szCs w:val="24"/>
              </w:rPr>
            </w:pPr>
            <w:r>
              <w:rPr>
                <w:rFonts w:ascii="宋体" w:hAnsi="宋体" w:cs="Arial"/>
                <w:spacing w:val="-2"/>
                <w:position w:val="-2"/>
                <w:sz w:val="24"/>
                <w:szCs w:val="24"/>
              </w:rPr>
              <w:t>1</w:t>
            </w:r>
          </w:p>
        </w:tc>
        <w:tc>
          <w:tcPr>
            <w:tcW w:w="67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44</w:t>
            </w:r>
          </w:p>
        </w:tc>
        <w:tc>
          <w:tcPr>
            <w:tcW w:w="67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3</w:t>
            </w:r>
          </w:p>
        </w:tc>
        <w:tc>
          <w:tcPr>
            <w:tcW w:w="826"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0</w:t>
            </w:r>
          </w:p>
        </w:tc>
        <w:tc>
          <w:tcPr>
            <w:tcW w:w="832"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22</w:t>
            </w:r>
          </w:p>
        </w:tc>
        <w:tc>
          <w:tcPr>
            <w:tcW w:w="688"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23</w:t>
            </w:r>
          </w:p>
        </w:tc>
        <w:tc>
          <w:tcPr>
            <w:tcW w:w="70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2</w:t>
            </w:r>
          </w:p>
        </w:tc>
        <w:tc>
          <w:tcPr>
            <w:tcW w:w="787" w:type="dxa"/>
          </w:tcPr>
          <w:p w:rsidR="00C372DB" w:rsidRDefault="00BE1C2A">
            <w:pPr>
              <w:widowControl/>
              <w:rPr>
                <w:rFonts w:ascii="宋体" w:cs="Arial"/>
                <w:spacing w:val="-2"/>
                <w:position w:val="-2"/>
                <w:sz w:val="24"/>
                <w:szCs w:val="24"/>
              </w:rPr>
            </w:pPr>
            <w:r>
              <w:rPr>
                <w:rFonts w:ascii="宋体" w:hAnsi="宋体" w:cs="Arial"/>
                <w:spacing w:val="-2"/>
                <w:position w:val="-2"/>
                <w:sz w:val="24"/>
                <w:szCs w:val="24"/>
              </w:rPr>
              <w:t>1</w:t>
            </w:r>
          </w:p>
        </w:tc>
      </w:tr>
      <w:tr w:rsidR="00C372DB">
        <w:tc>
          <w:tcPr>
            <w:tcW w:w="806" w:type="dxa"/>
            <w:vMerge/>
          </w:tcPr>
          <w:p w:rsidR="00C372DB" w:rsidRDefault="00C372DB">
            <w:pPr>
              <w:widowControl/>
              <w:rPr>
                <w:rFonts w:ascii="宋体" w:cs="Arial"/>
                <w:spacing w:val="-2"/>
                <w:position w:val="-2"/>
                <w:sz w:val="24"/>
                <w:szCs w:val="24"/>
              </w:rPr>
            </w:pPr>
          </w:p>
        </w:tc>
        <w:tc>
          <w:tcPr>
            <w:tcW w:w="570" w:type="dxa"/>
            <w:vMerge/>
          </w:tcPr>
          <w:p w:rsidR="00C372DB" w:rsidRDefault="00C372DB">
            <w:pPr>
              <w:widowControl/>
              <w:rPr>
                <w:rFonts w:ascii="宋体" w:cs="Arial"/>
                <w:spacing w:val="-2"/>
                <w:position w:val="-2"/>
                <w:sz w:val="24"/>
                <w:szCs w:val="24"/>
              </w:rPr>
            </w:pPr>
          </w:p>
        </w:tc>
        <w:tc>
          <w:tcPr>
            <w:tcW w:w="92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比例（</w:t>
            </w:r>
            <w:r>
              <w:rPr>
                <w:rFonts w:ascii="宋体" w:hAnsi="宋体" w:cs="Arial"/>
                <w:spacing w:val="-2"/>
                <w:position w:val="-2"/>
                <w:sz w:val="24"/>
                <w:szCs w:val="24"/>
              </w:rPr>
              <w:t>%</w:t>
            </w:r>
            <w:r>
              <w:rPr>
                <w:rFonts w:ascii="宋体" w:hAnsi="宋体" w:cs="Arial" w:hint="eastAsia"/>
                <w:spacing w:val="-2"/>
                <w:position w:val="-2"/>
                <w:sz w:val="24"/>
                <w:szCs w:val="24"/>
              </w:rPr>
              <w:t>）</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56.47</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2.08</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91.67</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6.25</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32"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45.83</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47.92</w:t>
            </w:r>
          </w:p>
        </w:tc>
        <w:tc>
          <w:tcPr>
            <w:tcW w:w="70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4.17</w:t>
            </w:r>
          </w:p>
        </w:tc>
        <w:tc>
          <w:tcPr>
            <w:tcW w:w="787"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w:t>
            </w:r>
            <w:r>
              <w:rPr>
                <w:rFonts w:ascii="宋体" w:hAnsi="宋体" w:cs="Arial" w:hint="eastAsia"/>
                <w:spacing w:val="-2"/>
                <w:position w:val="-2"/>
                <w:sz w:val="24"/>
                <w:szCs w:val="24"/>
              </w:rPr>
              <w:t>08</w:t>
            </w:r>
          </w:p>
        </w:tc>
      </w:tr>
      <w:tr w:rsidR="00C372DB">
        <w:tc>
          <w:tcPr>
            <w:tcW w:w="806" w:type="dxa"/>
            <w:vMerge/>
          </w:tcPr>
          <w:p w:rsidR="00C372DB" w:rsidRDefault="00C372DB">
            <w:pPr>
              <w:widowControl/>
              <w:ind w:leftChars="56" w:left="118"/>
              <w:rPr>
                <w:rFonts w:ascii="宋体" w:cs="Arial"/>
                <w:spacing w:val="-2"/>
                <w:position w:val="-2"/>
                <w:sz w:val="24"/>
                <w:szCs w:val="24"/>
              </w:rPr>
            </w:pPr>
          </w:p>
        </w:tc>
        <w:tc>
          <w:tcPr>
            <w:tcW w:w="570" w:type="dxa"/>
            <w:vMerge w:val="restart"/>
          </w:tcPr>
          <w:p w:rsidR="00C372DB" w:rsidRDefault="00BE1C2A">
            <w:pPr>
              <w:ind w:leftChars="56" w:left="118"/>
              <w:rPr>
                <w:rFonts w:ascii="宋体" w:cs="Arial"/>
                <w:spacing w:val="-2"/>
                <w:position w:val="-2"/>
                <w:sz w:val="24"/>
                <w:szCs w:val="24"/>
              </w:rPr>
            </w:pPr>
            <w:r>
              <w:rPr>
                <w:rFonts w:ascii="宋体" w:hAnsi="宋体" w:cs="Arial" w:hint="eastAsia"/>
                <w:spacing w:val="-2"/>
                <w:position w:val="-2"/>
                <w:sz w:val="24"/>
                <w:szCs w:val="24"/>
              </w:rPr>
              <w:t>专业课教师</w:t>
            </w:r>
          </w:p>
        </w:tc>
        <w:tc>
          <w:tcPr>
            <w:tcW w:w="92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人数（人）</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37</w:t>
            </w:r>
          </w:p>
        </w:tc>
        <w:tc>
          <w:tcPr>
            <w:tcW w:w="826"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35</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32"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23</w:t>
            </w:r>
          </w:p>
        </w:tc>
        <w:tc>
          <w:tcPr>
            <w:tcW w:w="70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w:t>
            </w:r>
          </w:p>
        </w:tc>
        <w:tc>
          <w:tcPr>
            <w:tcW w:w="787"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10</w:t>
            </w:r>
          </w:p>
        </w:tc>
      </w:tr>
      <w:tr w:rsidR="00C372DB">
        <w:trPr>
          <w:trHeight w:val="855"/>
        </w:trPr>
        <w:tc>
          <w:tcPr>
            <w:tcW w:w="806" w:type="dxa"/>
            <w:vMerge/>
          </w:tcPr>
          <w:p w:rsidR="00C372DB" w:rsidRDefault="00C372DB">
            <w:pPr>
              <w:widowControl/>
              <w:rPr>
                <w:rFonts w:ascii="宋体" w:cs="Arial"/>
                <w:spacing w:val="-2"/>
                <w:position w:val="-2"/>
                <w:sz w:val="24"/>
                <w:szCs w:val="24"/>
              </w:rPr>
            </w:pPr>
          </w:p>
        </w:tc>
        <w:tc>
          <w:tcPr>
            <w:tcW w:w="570" w:type="dxa"/>
            <w:vMerge/>
          </w:tcPr>
          <w:p w:rsidR="00C372DB" w:rsidRDefault="00C372DB">
            <w:pPr>
              <w:widowControl/>
              <w:rPr>
                <w:rFonts w:ascii="宋体" w:cs="Arial"/>
                <w:spacing w:val="-2"/>
                <w:position w:val="-2"/>
                <w:sz w:val="24"/>
                <w:szCs w:val="24"/>
              </w:rPr>
            </w:pPr>
          </w:p>
        </w:tc>
        <w:tc>
          <w:tcPr>
            <w:tcW w:w="92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比例（</w:t>
            </w:r>
            <w:r>
              <w:rPr>
                <w:rFonts w:ascii="宋体" w:hAnsi="宋体" w:cs="Arial"/>
                <w:spacing w:val="-2"/>
                <w:position w:val="-2"/>
                <w:sz w:val="24"/>
                <w:szCs w:val="24"/>
              </w:rPr>
              <w:t>%</w:t>
            </w:r>
            <w:r>
              <w:rPr>
                <w:rFonts w:ascii="宋体" w:hAnsi="宋体" w:cs="Arial" w:hint="eastAsia"/>
                <w:spacing w:val="-2"/>
                <w:position w:val="-2"/>
                <w:sz w:val="24"/>
                <w:szCs w:val="24"/>
              </w:rPr>
              <w:t>）</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43.53</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5.41</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94.59</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32"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2.70</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62.16</w:t>
            </w:r>
          </w:p>
        </w:tc>
        <w:tc>
          <w:tcPr>
            <w:tcW w:w="70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8.11</w:t>
            </w:r>
          </w:p>
        </w:tc>
        <w:tc>
          <w:tcPr>
            <w:tcW w:w="787"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27.03</w:t>
            </w:r>
          </w:p>
        </w:tc>
      </w:tr>
      <w:tr w:rsidR="00C372DB">
        <w:trPr>
          <w:trHeight w:val="375"/>
        </w:trPr>
        <w:tc>
          <w:tcPr>
            <w:tcW w:w="806" w:type="dxa"/>
            <w:vMerge w:val="restart"/>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w:t>
            </w:r>
            <w:r>
              <w:rPr>
                <w:rFonts w:ascii="宋体" w:hAnsi="宋体" w:cs="Arial" w:hint="eastAsia"/>
                <w:spacing w:val="-2"/>
                <w:position w:val="-2"/>
                <w:sz w:val="24"/>
                <w:szCs w:val="24"/>
              </w:rPr>
              <w:t>20</w:t>
            </w:r>
          </w:p>
        </w:tc>
        <w:tc>
          <w:tcPr>
            <w:tcW w:w="570" w:type="dxa"/>
            <w:vMerge w:val="restart"/>
          </w:tcPr>
          <w:p w:rsidR="00C372DB" w:rsidRDefault="00BE1C2A">
            <w:pPr>
              <w:widowControl/>
              <w:ind w:leftChars="56" w:left="118"/>
              <w:rPr>
                <w:rFonts w:ascii="宋体" w:cs="Arial"/>
                <w:spacing w:val="-2"/>
                <w:position w:val="-2"/>
                <w:sz w:val="24"/>
                <w:szCs w:val="24"/>
              </w:rPr>
            </w:pPr>
            <w:r>
              <w:rPr>
                <w:rFonts w:ascii="宋体" w:hAnsi="宋体" w:cs="Arial" w:hint="eastAsia"/>
                <w:spacing w:val="-2"/>
                <w:position w:val="-2"/>
                <w:sz w:val="24"/>
                <w:szCs w:val="24"/>
              </w:rPr>
              <w:t>文化课教师</w:t>
            </w:r>
          </w:p>
        </w:tc>
        <w:tc>
          <w:tcPr>
            <w:tcW w:w="92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人数（人）</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48</w:t>
            </w:r>
          </w:p>
        </w:tc>
        <w:tc>
          <w:tcPr>
            <w:tcW w:w="826"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44</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32"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24</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23</w:t>
            </w:r>
          </w:p>
        </w:tc>
        <w:tc>
          <w:tcPr>
            <w:tcW w:w="70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1</w:t>
            </w:r>
          </w:p>
        </w:tc>
        <w:tc>
          <w:tcPr>
            <w:tcW w:w="787"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r>
      <w:tr w:rsidR="00C372DB">
        <w:trPr>
          <w:trHeight w:val="240"/>
        </w:trPr>
        <w:tc>
          <w:tcPr>
            <w:tcW w:w="806" w:type="dxa"/>
            <w:vMerge/>
          </w:tcPr>
          <w:p w:rsidR="00C372DB" w:rsidRDefault="00C372DB">
            <w:pPr>
              <w:widowControl/>
              <w:rPr>
                <w:rFonts w:ascii="宋体" w:cs="Arial"/>
                <w:spacing w:val="-2"/>
                <w:position w:val="-2"/>
                <w:sz w:val="24"/>
                <w:szCs w:val="24"/>
              </w:rPr>
            </w:pPr>
          </w:p>
        </w:tc>
        <w:tc>
          <w:tcPr>
            <w:tcW w:w="570" w:type="dxa"/>
            <w:vMerge/>
          </w:tcPr>
          <w:p w:rsidR="00C372DB" w:rsidRDefault="00C372DB">
            <w:pPr>
              <w:widowControl/>
              <w:ind w:leftChars="56" w:left="118"/>
              <w:rPr>
                <w:rFonts w:ascii="宋体" w:cs="Arial"/>
                <w:spacing w:val="-2"/>
                <w:position w:val="-2"/>
                <w:sz w:val="24"/>
                <w:szCs w:val="24"/>
              </w:rPr>
            </w:pPr>
          </w:p>
        </w:tc>
        <w:tc>
          <w:tcPr>
            <w:tcW w:w="925" w:type="dxa"/>
          </w:tcPr>
          <w:p w:rsidR="00C372DB" w:rsidRDefault="00BE1C2A">
            <w:pPr>
              <w:rPr>
                <w:rFonts w:ascii="宋体" w:cs="Arial"/>
                <w:spacing w:val="-2"/>
                <w:position w:val="-2"/>
                <w:sz w:val="24"/>
                <w:szCs w:val="24"/>
              </w:rPr>
            </w:pPr>
            <w:r>
              <w:rPr>
                <w:rFonts w:ascii="宋体" w:hAnsi="宋体" w:cs="Arial" w:hint="eastAsia"/>
                <w:spacing w:val="-2"/>
                <w:position w:val="-2"/>
                <w:sz w:val="24"/>
                <w:szCs w:val="24"/>
              </w:rPr>
              <w:t>比例（</w:t>
            </w:r>
            <w:r>
              <w:rPr>
                <w:rFonts w:ascii="宋体" w:hAnsi="宋体" w:cs="Arial"/>
                <w:spacing w:val="-2"/>
                <w:position w:val="-2"/>
                <w:sz w:val="24"/>
                <w:szCs w:val="24"/>
              </w:rPr>
              <w:t>%</w:t>
            </w:r>
            <w:r>
              <w:rPr>
                <w:rFonts w:ascii="宋体" w:hAnsi="宋体" w:cs="Arial" w:hint="eastAsia"/>
                <w:spacing w:val="-2"/>
                <w:position w:val="-2"/>
                <w:sz w:val="24"/>
                <w:szCs w:val="24"/>
              </w:rPr>
              <w:t>）</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56.47</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2.08</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91.67</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6.25</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32"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50</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47.92</w:t>
            </w:r>
          </w:p>
        </w:tc>
        <w:tc>
          <w:tcPr>
            <w:tcW w:w="70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2.08</w:t>
            </w:r>
          </w:p>
        </w:tc>
        <w:tc>
          <w:tcPr>
            <w:tcW w:w="787"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r>
      <w:tr w:rsidR="00C372DB">
        <w:trPr>
          <w:trHeight w:val="150"/>
        </w:trPr>
        <w:tc>
          <w:tcPr>
            <w:tcW w:w="806" w:type="dxa"/>
            <w:vMerge/>
          </w:tcPr>
          <w:p w:rsidR="00C372DB" w:rsidRDefault="00C372DB">
            <w:pPr>
              <w:widowControl/>
              <w:rPr>
                <w:rFonts w:ascii="宋体" w:cs="Arial"/>
                <w:spacing w:val="-2"/>
                <w:position w:val="-2"/>
                <w:sz w:val="24"/>
                <w:szCs w:val="24"/>
              </w:rPr>
            </w:pPr>
          </w:p>
        </w:tc>
        <w:tc>
          <w:tcPr>
            <w:tcW w:w="570" w:type="dxa"/>
            <w:vMerge w:val="restart"/>
          </w:tcPr>
          <w:p w:rsidR="00C372DB" w:rsidRDefault="00BE1C2A">
            <w:pPr>
              <w:ind w:leftChars="56" w:left="118"/>
              <w:rPr>
                <w:rFonts w:ascii="宋体" w:cs="Arial"/>
                <w:spacing w:val="-2"/>
                <w:position w:val="-2"/>
                <w:sz w:val="24"/>
                <w:szCs w:val="24"/>
              </w:rPr>
            </w:pPr>
            <w:r>
              <w:rPr>
                <w:rFonts w:ascii="宋体" w:hAnsi="宋体" w:cs="Arial" w:hint="eastAsia"/>
                <w:spacing w:val="-2"/>
                <w:position w:val="-2"/>
                <w:sz w:val="24"/>
                <w:szCs w:val="24"/>
              </w:rPr>
              <w:t>专业</w:t>
            </w:r>
            <w:r>
              <w:rPr>
                <w:rFonts w:ascii="宋体" w:hAnsi="宋体" w:cs="Arial" w:hint="eastAsia"/>
                <w:spacing w:val="-2"/>
                <w:position w:val="-2"/>
                <w:sz w:val="24"/>
                <w:szCs w:val="24"/>
              </w:rPr>
              <w:lastRenderedPageBreak/>
              <w:t>课教师</w:t>
            </w:r>
          </w:p>
        </w:tc>
        <w:tc>
          <w:tcPr>
            <w:tcW w:w="925"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lastRenderedPageBreak/>
              <w:t>人数（人）</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37</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5</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32</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32"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1</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19</w:t>
            </w:r>
          </w:p>
        </w:tc>
        <w:tc>
          <w:tcPr>
            <w:tcW w:w="70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11</w:t>
            </w:r>
          </w:p>
        </w:tc>
        <w:tc>
          <w:tcPr>
            <w:tcW w:w="787"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6</w:t>
            </w:r>
          </w:p>
        </w:tc>
      </w:tr>
      <w:tr w:rsidR="00C372DB">
        <w:trPr>
          <w:trHeight w:val="225"/>
        </w:trPr>
        <w:tc>
          <w:tcPr>
            <w:tcW w:w="806" w:type="dxa"/>
            <w:vMerge/>
          </w:tcPr>
          <w:p w:rsidR="00C372DB" w:rsidRDefault="00C372DB">
            <w:pPr>
              <w:widowControl/>
              <w:rPr>
                <w:rFonts w:ascii="宋体" w:cs="Arial"/>
                <w:spacing w:val="-2"/>
                <w:position w:val="-2"/>
                <w:sz w:val="24"/>
                <w:szCs w:val="24"/>
              </w:rPr>
            </w:pPr>
          </w:p>
        </w:tc>
        <w:tc>
          <w:tcPr>
            <w:tcW w:w="570" w:type="dxa"/>
            <w:vMerge/>
          </w:tcPr>
          <w:p w:rsidR="00C372DB" w:rsidRDefault="00C372DB">
            <w:pPr>
              <w:ind w:leftChars="56" w:left="118"/>
              <w:rPr>
                <w:rFonts w:ascii="宋体" w:cs="Arial"/>
                <w:spacing w:val="-2"/>
                <w:position w:val="-2"/>
                <w:sz w:val="24"/>
                <w:szCs w:val="24"/>
              </w:rPr>
            </w:pPr>
          </w:p>
        </w:tc>
        <w:tc>
          <w:tcPr>
            <w:tcW w:w="925" w:type="dxa"/>
          </w:tcPr>
          <w:p w:rsidR="00C372DB" w:rsidRDefault="00BE1C2A">
            <w:pPr>
              <w:rPr>
                <w:rFonts w:ascii="宋体" w:cs="Arial"/>
                <w:spacing w:val="-2"/>
                <w:position w:val="-2"/>
                <w:sz w:val="24"/>
                <w:szCs w:val="24"/>
              </w:rPr>
            </w:pPr>
            <w:r>
              <w:rPr>
                <w:rFonts w:ascii="宋体" w:hAnsi="宋体" w:cs="Arial" w:hint="eastAsia"/>
                <w:spacing w:val="-2"/>
                <w:position w:val="-2"/>
                <w:sz w:val="24"/>
                <w:szCs w:val="24"/>
              </w:rPr>
              <w:t>比例（</w:t>
            </w:r>
            <w:r>
              <w:rPr>
                <w:rFonts w:ascii="宋体" w:hAnsi="宋体" w:cs="Arial"/>
                <w:spacing w:val="-2"/>
                <w:position w:val="-2"/>
                <w:sz w:val="24"/>
                <w:szCs w:val="24"/>
              </w:rPr>
              <w:t>%</w:t>
            </w:r>
            <w:r>
              <w:rPr>
                <w:rFonts w:ascii="宋体" w:hAnsi="宋体" w:cs="Arial" w:hint="eastAsia"/>
                <w:spacing w:val="-2"/>
                <w:position w:val="-2"/>
                <w:sz w:val="24"/>
                <w:szCs w:val="24"/>
              </w:rPr>
              <w:t>）</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43.53</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13.51</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86.49</w:t>
            </w:r>
          </w:p>
        </w:tc>
        <w:tc>
          <w:tcPr>
            <w:tcW w:w="67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2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0</w:t>
            </w:r>
          </w:p>
        </w:tc>
        <w:tc>
          <w:tcPr>
            <w:tcW w:w="832"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2.70</w:t>
            </w:r>
          </w:p>
        </w:tc>
        <w:tc>
          <w:tcPr>
            <w:tcW w:w="688"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51.35</w:t>
            </w:r>
          </w:p>
        </w:tc>
        <w:tc>
          <w:tcPr>
            <w:tcW w:w="705"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29.73</w:t>
            </w:r>
          </w:p>
        </w:tc>
        <w:tc>
          <w:tcPr>
            <w:tcW w:w="787"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16.22</w:t>
            </w:r>
          </w:p>
        </w:tc>
      </w:tr>
    </w:tbl>
    <w:p w:rsidR="00C372DB" w:rsidRDefault="00BE1C2A">
      <w:pPr>
        <w:widowControl/>
        <w:shd w:val="clear" w:color="auto" w:fill="FFFFFF"/>
        <w:ind w:firstLineChars="100" w:firstLine="236"/>
        <w:rPr>
          <w:rFonts w:ascii="宋体" w:cs="Arial"/>
          <w:spacing w:val="-2"/>
          <w:position w:val="-2"/>
          <w:sz w:val="24"/>
          <w:szCs w:val="24"/>
        </w:rPr>
      </w:pPr>
      <w:r>
        <w:rPr>
          <w:rFonts w:ascii="宋体" w:hAnsi="宋体" w:cs="Arial"/>
          <w:spacing w:val="-2"/>
          <w:position w:val="-2"/>
          <w:sz w:val="24"/>
          <w:szCs w:val="24"/>
        </w:rPr>
        <w:lastRenderedPageBreak/>
        <w:t xml:space="preserve">  1.3.3</w:t>
      </w:r>
      <w:r>
        <w:rPr>
          <w:rFonts w:ascii="宋体" w:hAnsi="宋体" w:cs="Arial" w:hint="eastAsia"/>
          <w:spacing w:val="-2"/>
          <w:position w:val="-2"/>
          <w:sz w:val="24"/>
          <w:szCs w:val="24"/>
        </w:rPr>
        <w:t>专任教师年龄结构</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1-6  20</w:t>
      </w:r>
      <w:r>
        <w:rPr>
          <w:rFonts w:ascii="宋体" w:hAnsi="宋体" w:hint="eastAsia"/>
          <w:sz w:val="24"/>
          <w:szCs w:val="24"/>
        </w:rPr>
        <w:t>19</w:t>
      </w:r>
      <w:r>
        <w:rPr>
          <w:rFonts w:ascii="宋体" w:hAnsi="宋体"/>
          <w:sz w:val="24"/>
          <w:szCs w:val="24"/>
        </w:rPr>
        <w:t>-20</w:t>
      </w:r>
      <w:r>
        <w:rPr>
          <w:rFonts w:ascii="宋体" w:hAnsi="宋体" w:hint="eastAsia"/>
          <w:sz w:val="24"/>
          <w:szCs w:val="24"/>
        </w:rPr>
        <w:t>20年学校</w:t>
      </w:r>
      <w:r>
        <w:rPr>
          <w:rFonts w:ascii="宋体" w:hAnsi="宋体" w:cs="Arial" w:hint="eastAsia"/>
          <w:spacing w:val="-2"/>
          <w:position w:val="-2"/>
          <w:sz w:val="24"/>
          <w:szCs w:val="24"/>
        </w:rPr>
        <w:t>专任教师年龄结构</w:t>
      </w:r>
      <w:r>
        <w:rPr>
          <w:rFonts w:ascii="宋体" w:hAnsi="宋体" w:hint="eastAsia"/>
          <w:sz w:val="24"/>
          <w:szCs w:val="24"/>
        </w:rPr>
        <w:t>情况统计表</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9"/>
        <w:gridCol w:w="924"/>
        <w:gridCol w:w="924"/>
        <w:gridCol w:w="806"/>
        <w:gridCol w:w="924"/>
        <w:gridCol w:w="806"/>
        <w:gridCol w:w="924"/>
        <w:gridCol w:w="806"/>
        <w:gridCol w:w="924"/>
        <w:gridCol w:w="806"/>
      </w:tblGrid>
      <w:tr w:rsidR="00C372DB">
        <w:tc>
          <w:tcPr>
            <w:tcW w:w="759"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年号</w:t>
            </w:r>
          </w:p>
        </w:tc>
        <w:tc>
          <w:tcPr>
            <w:tcW w:w="924"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专任教师总数（人）</w:t>
            </w:r>
          </w:p>
        </w:tc>
        <w:tc>
          <w:tcPr>
            <w:tcW w:w="1730" w:type="dxa"/>
            <w:gridSpan w:val="2"/>
          </w:tcPr>
          <w:p w:rsidR="00C372DB" w:rsidRDefault="00BE1C2A">
            <w:pPr>
              <w:widowControl/>
              <w:rPr>
                <w:rFonts w:ascii="宋体" w:cs="Arial"/>
                <w:spacing w:val="-2"/>
                <w:position w:val="-2"/>
                <w:sz w:val="24"/>
                <w:szCs w:val="24"/>
              </w:rPr>
            </w:pPr>
            <w:r>
              <w:rPr>
                <w:rFonts w:ascii="宋体" w:hAnsi="宋体" w:cs="Arial"/>
                <w:spacing w:val="-2"/>
                <w:position w:val="-2"/>
                <w:sz w:val="24"/>
                <w:szCs w:val="24"/>
              </w:rPr>
              <w:t>35</w:t>
            </w:r>
            <w:r>
              <w:rPr>
                <w:rFonts w:ascii="宋体" w:hAnsi="宋体" w:cs="Arial" w:hint="eastAsia"/>
                <w:spacing w:val="-2"/>
                <w:position w:val="-2"/>
                <w:sz w:val="24"/>
                <w:szCs w:val="24"/>
              </w:rPr>
              <w:t>岁及以下</w:t>
            </w:r>
          </w:p>
        </w:tc>
        <w:tc>
          <w:tcPr>
            <w:tcW w:w="1730" w:type="dxa"/>
            <w:gridSpan w:val="2"/>
          </w:tcPr>
          <w:p w:rsidR="00C372DB" w:rsidRDefault="00BE1C2A">
            <w:pPr>
              <w:widowControl/>
              <w:rPr>
                <w:rFonts w:ascii="宋体" w:cs="Arial"/>
                <w:spacing w:val="-2"/>
                <w:position w:val="-2"/>
                <w:sz w:val="24"/>
                <w:szCs w:val="24"/>
              </w:rPr>
            </w:pPr>
            <w:r>
              <w:rPr>
                <w:rFonts w:ascii="宋体" w:hAnsi="宋体" w:cs="Arial"/>
                <w:spacing w:val="-2"/>
                <w:position w:val="-2"/>
                <w:sz w:val="24"/>
                <w:szCs w:val="24"/>
              </w:rPr>
              <w:t>36-45</w:t>
            </w:r>
            <w:r>
              <w:rPr>
                <w:rFonts w:ascii="宋体" w:hAnsi="宋体" w:cs="Arial" w:hint="eastAsia"/>
                <w:spacing w:val="-2"/>
                <w:position w:val="-2"/>
                <w:sz w:val="24"/>
                <w:szCs w:val="24"/>
              </w:rPr>
              <w:t>岁</w:t>
            </w:r>
          </w:p>
        </w:tc>
        <w:tc>
          <w:tcPr>
            <w:tcW w:w="1730" w:type="dxa"/>
            <w:gridSpan w:val="2"/>
          </w:tcPr>
          <w:p w:rsidR="00C372DB" w:rsidRDefault="00BE1C2A">
            <w:pPr>
              <w:widowControl/>
              <w:rPr>
                <w:rFonts w:ascii="宋体" w:cs="Arial"/>
                <w:spacing w:val="-2"/>
                <w:position w:val="-2"/>
                <w:sz w:val="24"/>
                <w:szCs w:val="24"/>
              </w:rPr>
            </w:pPr>
            <w:r>
              <w:rPr>
                <w:rFonts w:ascii="宋体" w:hAnsi="宋体" w:cs="Arial"/>
                <w:spacing w:val="-2"/>
                <w:position w:val="-2"/>
                <w:sz w:val="24"/>
                <w:szCs w:val="24"/>
              </w:rPr>
              <w:t>45-55</w:t>
            </w:r>
            <w:r>
              <w:rPr>
                <w:rFonts w:ascii="宋体" w:hAnsi="宋体" w:cs="Arial" w:hint="eastAsia"/>
                <w:spacing w:val="-2"/>
                <w:position w:val="-2"/>
                <w:sz w:val="24"/>
                <w:szCs w:val="24"/>
              </w:rPr>
              <w:t>岁</w:t>
            </w:r>
          </w:p>
        </w:tc>
        <w:tc>
          <w:tcPr>
            <w:tcW w:w="1730" w:type="dxa"/>
            <w:gridSpan w:val="2"/>
          </w:tcPr>
          <w:p w:rsidR="00C372DB" w:rsidRDefault="00BE1C2A">
            <w:pPr>
              <w:widowControl/>
              <w:rPr>
                <w:rFonts w:ascii="宋体" w:cs="Arial"/>
                <w:spacing w:val="-2"/>
                <w:position w:val="-2"/>
                <w:sz w:val="24"/>
                <w:szCs w:val="24"/>
              </w:rPr>
            </w:pPr>
            <w:r>
              <w:rPr>
                <w:rFonts w:ascii="宋体" w:hAnsi="宋体" w:cs="Arial"/>
                <w:spacing w:val="-2"/>
                <w:position w:val="-2"/>
                <w:sz w:val="24"/>
                <w:szCs w:val="24"/>
              </w:rPr>
              <w:t>56</w:t>
            </w:r>
            <w:r>
              <w:rPr>
                <w:rFonts w:ascii="宋体" w:hAnsi="宋体" w:cs="Arial" w:hint="eastAsia"/>
                <w:spacing w:val="-2"/>
                <w:position w:val="-2"/>
                <w:sz w:val="24"/>
                <w:szCs w:val="24"/>
              </w:rPr>
              <w:t>岁及以上</w:t>
            </w:r>
          </w:p>
        </w:tc>
      </w:tr>
      <w:tr w:rsidR="00C372DB">
        <w:tc>
          <w:tcPr>
            <w:tcW w:w="759" w:type="dxa"/>
            <w:vMerge/>
          </w:tcPr>
          <w:p w:rsidR="00C372DB" w:rsidRDefault="00C372DB">
            <w:pPr>
              <w:widowControl/>
              <w:rPr>
                <w:rFonts w:ascii="宋体" w:cs="Arial"/>
                <w:spacing w:val="-2"/>
                <w:position w:val="-2"/>
                <w:sz w:val="24"/>
                <w:szCs w:val="24"/>
              </w:rPr>
            </w:pPr>
          </w:p>
        </w:tc>
        <w:tc>
          <w:tcPr>
            <w:tcW w:w="924" w:type="dxa"/>
            <w:vMerge/>
          </w:tcPr>
          <w:p w:rsidR="00C372DB" w:rsidRDefault="00C372DB">
            <w:pPr>
              <w:widowControl/>
              <w:rPr>
                <w:rFonts w:ascii="宋体" w:cs="Arial"/>
                <w:spacing w:val="-2"/>
                <w:position w:val="-2"/>
                <w:sz w:val="24"/>
                <w:szCs w:val="24"/>
              </w:rPr>
            </w:pPr>
          </w:p>
        </w:tc>
        <w:tc>
          <w:tcPr>
            <w:tcW w:w="924"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人数（人）</w:t>
            </w:r>
          </w:p>
        </w:tc>
        <w:tc>
          <w:tcPr>
            <w:tcW w:w="806"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比例（</w:t>
            </w:r>
            <w:r>
              <w:rPr>
                <w:rFonts w:ascii="宋体" w:hAnsi="宋体" w:cs="Arial"/>
                <w:spacing w:val="-2"/>
                <w:position w:val="-2"/>
                <w:sz w:val="24"/>
                <w:szCs w:val="24"/>
              </w:rPr>
              <w:t>%</w:t>
            </w:r>
            <w:r>
              <w:rPr>
                <w:rFonts w:ascii="宋体" w:hAnsi="宋体" w:cs="Arial" w:hint="eastAsia"/>
                <w:spacing w:val="-2"/>
                <w:position w:val="-2"/>
                <w:sz w:val="24"/>
                <w:szCs w:val="24"/>
              </w:rPr>
              <w:t>）</w:t>
            </w:r>
          </w:p>
        </w:tc>
        <w:tc>
          <w:tcPr>
            <w:tcW w:w="924"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人数（人）</w:t>
            </w:r>
          </w:p>
        </w:tc>
        <w:tc>
          <w:tcPr>
            <w:tcW w:w="806"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比例（</w:t>
            </w:r>
            <w:r>
              <w:rPr>
                <w:rFonts w:ascii="宋体" w:hAnsi="宋体" w:cs="Arial"/>
                <w:spacing w:val="-2"/>
                <w:position w:val="-2"/>
                <w:sz w:val="24"/>
                <w:szCs w:val="24"/>
              </w:rPr>
              <w:t>%</w:t>
            </w:r>
            <w:r>
              <w:rPr>
                <w:rFonts w:ascii="宋体" w:hAnsi="宋体" w:cs="Arial" w:hint="eastAsia"/>
                <w:spacing w:val="-2"/>
                <w:position w:val="-2"/>
                <w:sz w:val="24"/>
                <w:szCs w:val="24"/>
              </w:rPr>
              <w:t>）</w:t>
            </w:r>
          </w:p>
        </w:tc>
        <w:tc>
          <w:tcPr>
            <w:tcW w:w="924"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人数（人）</w:t>
            </w:r>
          </w:p>
        </w:tc>
        <w:tc>
          <w:tcPr>
            <w:tcW w:w="806"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比例（</w:t>
            </w:r>
            <w:r>
              <w:rPr>
                <w:rFonts w:ascii="宋体" w:hAnsi="宋体" w:cs="Arial"/>
                <w:spacing w:val="-2"/>
                <w:position w:val="-2"/>
                <w:sz w:val="24"/>
                <w:szCs w:val="24"/>
              </w:rPr>
              <w:t>%</w:t>
            </w:r>
            <w:r>
              <w:rPr>
                <w:rFonts w:ascii="宋体" w:hAnsi="宋体" w:cs="Arial" w:hint="eastAsia"/>
                <w:spacing w:val="-2"/>
                <w:position w:val="-2"/>
                <w:sz w:val="24"/>
                <w:szCs w:val="24"/>
              </w:rPr>
              <w:t>）</w:t>
            </w:r>
          </w:p>
        </w:tc>
        <w:tc>
          <w:tcPr>
            <w:tcW w:w="924"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人数（人）</w:t>
            </w:r>
          </w:p>
        </w:tc>
        <w:tc>
          <w:tcPr>
            <w:tcW w:w="806"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比例（</w:t>
            </w:r>
            <w:r>
              <w:rPr>
                <w:rFonts w:ascii="宋体" w:hAnsi="宋体" w:cs="Arial"/>
                <w:spacing w:val="-2"/>
                <w:position w:val="-2"/>
                <w:sz w:val="24"/>
                <w:szCs w:val="24"/>
              </w:rPr>
              <w:t>%</w:t>
            </w:r>
            <w:r>
              <w:rPr>
                <w:rFonts w:ascii="宋体" w:hAnsi="宋体" w:cs="Arial" w:hint="eastAsia"/>
                <w:spacing w:val="-2"/>
                <w:position w:val="-2"/>
                <w:sz w:val="24"/>
                <w:szCs w:val="24"/>
              </w:rPr>
              <w:t>）</w:t>
            </w:r>
          </w:p>
        </w:tc>
      </w:tr>
      <w:tr w:rsidR="00C372DB">
        <w:tc>
          <w:tcPr>
            <w:tcW w:w="759"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201</w:t>
            </w:r>
            <w:r>
              <w:rPr>
                <w:rFonts w:ascii="宋体" w:hAnsi="宋体" w:cs="Arial" w:hint="eastAsia"/>
                <w:spacing w:val="-2"/>
                <w:position w:val="-2"/>
                <w:sz w:val="24"/>
                <w:szCs w:val="24"/>
              </w:rPr>
              <w:t>9</w:t>
            </w: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85</w:t>
            </w: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34</w:t>
            </w:r>
          </w:p>
        </w:tc>
        <w:tc>
          <w:tcPr>
            <w:tcW w:w="80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40</w:t>
            </w: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23</w:t>
            </w:r>
          </w:p>
        </w:tc>
        <w:tc>
          <w:tcPr>
            <w:tcW w:w="80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27.05</w:t>
            </w: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24</w:t>
            </w:r>
          </w:p>
        </w:tc>
        <w:tc>
          <w:tcPr>
            <w:tcW w:w="806"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28.</w:t>
            </w:r>
            <w:r>
              <w:rPr>
                <w:rFonts w:ascii="宋体" w:hAnsi="宋体" w:cs="Arial" w:hint="eastAsia"/>
                <w:spacing w:val="-2"/>
                <w:position w:val="-2"/>
                <w:sz w:val="24"/>
                <w:szCs w:val="24"/>
              </w:rPr>
              <w:t>24</w:t>
            </w: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w:t>
            </w:r>
          </w:p>
        </w:tc>
        <w:tc>
          <w:tcPr>
            <w:tcW w:w="806"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w:t>
            </w:r>
            <w:r>
              <w:rPr>
                <w:rFonts w:ascii="宋体" w:hAnsi="宋体" w:cs="Arial" w:hint="eastAsia"/>
                <w:spacing w:val="-2"/>
                <w:position w:val="-2"/>
                <w:sz w:val="24"/>
                <w:szCs w:val="24"/>
              </w:rPr>
              <w:t>4.71</w:t>
            </w:r>
          </w:p>
        </w:tc>
      </w:tr>
      <w:tr w:rsidR="00C372DB">
        <w:tc>
          <w:tcPr>
            <w:tcW w:w="759"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2020</w:t>
            </w: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85</w:t>
            </w: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32</w:t>
            </w:r>
          </w:p>
        </w:tc>
        <w:tc>
          <w:tcPr>
            <w:tcW w:w="80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37.65</w:t>
            </w: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25</w:t>
            </w:r>
          </w:p>
        </w:tc>
        <w:tc>
          <w:tcPr>
            <w:tcW w:w="80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29.41</w:t>
            </w: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23</w:t>
            </w:r>
          </w:p>
        </w:tc>
        <w:tc>
          <w:tcPr>
            <w:tcW w:w="80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27.06</w:t>
            </w:r>
          </w:p>
        </w:tc>
        <w:tc>
          <w:tcPr>
            <w:tcW w:w="92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5</w:t>
            </w:r>
          </w:p>
        </w:tc>
        <w:tc>
          <w:tcPr>
            <w:tcW w:w="806"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5.88</w:t>
            </w:r>
          </w:p>
        </w:tc>
      </w:tr>
    </w:tbl>
    <w:p w:rsidR="00C372DB" w:rsidRDefault="00BE1C2A">
      <w:pPr>
        <w:widowControl/>
        <w:shd w:val="clear" w:color="auto" w:fill="FFFFFF"/>
        <w:ind w:firstLineChars="100" w:firstLine="276"/>
        <w:rPr>
          <w:rFonts w:ascii="黑体" w:eastAsia="黑体" w:hAnsi="黑体" w:cs="Arial"/>
          <w:spacing w:val="-2"/>
          <w:position w:val="-2"/>
          <w:sz w:val="28"/>
          <w:szCs w:val="24"/>
        </w:rPr>
      </w:pPr>
      <w:r>
        <w:rPr>
          <w:rFonts w:ascii="黑体" w:eastAsia="黑体" w:hAnsi="黑体" w:cs="Arial"/>
          <w:spacing w:val="-2"/>
          <w:position w:val="-2"/>
          <w:sz w:val="28"/>
          <w:szCs w:val="24"/>
        </w:rPr>
        <w:t>1.4</w:t>
      </w:r>
      <w:r>
        <w:rPr>
          <w:rFonts w:ascii="黑体" w:eastAsia="黑体" w:hAnsi="黑体" w:cs="Arial" w:hint="eastAsia"/>
          <w:spacing w:val="-2"/>
          <w:position w:val="-2"/>
          <w:sz w:val="28"/>
          <w:szCs w:val="24"/>
        </w:rPr>
        <w:t>设施设备</w:t>
      </w:r>
    </w:p>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spacing w:val="-2"/>
          <w:position w:val="-2"/>
          <w:sz w:val="24"/>
          <w:szCs w:val="24"/>
        </w:rPr>
        <w:t>1.4.1</w:t>
      </w:r>
      <w:r>
        <w:rPr>
          <w:rFonts w:ascii="宋体" w:hAnsi="宋体" w:cs="Arial" w:hint="eastAsia"/>
          <w:spacing w:val="-2"/>
          <w:position w:val="-2"/>
          <w:sz w:val="24"/>
          <w:szCs w:val="24"/>
        </w:rPr>
        <w:t>教学仪器设备值</w:t>
      </w:r>
    </w:p>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spacing w:val="-2"/>
          <w:position w:val="-2"/>
          <w:sz w:val="24"/>
          <w:szCs w:val="24"/>
        </w:rPr>
        <w:t>201</w:t>
      </w:r>
      <w:r>
        <w:rPr>
          <w:rFonts w:ascii="宋体" w:hAnsi="宋体" w:cs="Arial" w:hint="eastAsia"/>
          <w:spacing w:val="-2"/>
          <w:position w:val="-2"/>
          <w:sz w:val="24"/>
          <w:szCs w:val="24"/>
        </w:rPr>
        <w:t>9年教学仪器设备为341.5万元，2020年为397.5万元，较上一年增长56万元。</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1-7  201</w:t>
      </w:r>
      <w:r>
        <w:rPr>
          <w:rFonts w:ascii="宋体" w:hAnsi="宋体" w:hint="eastAsia"/>
          <w:sz w:val="24"/>
          <w:szCs w:val="24"/>
        </w:rPr>
        <w:t>9</w:t>
      </w:r>
      <w:r>
        <w:rPr>
          <w:rFonts w:ascii="宋体" w:hAnsi="宋体"/>
          <w:sz w:val="24"/>
          <w:szCs w:val="24"/>
        </w:rPr>
        <w:t>-20</w:t>
      </w:r>
      <w:r>
        <w:rPr>
          <w:rFonts w:ascii="宋体" w:hAnsi="宋体" w:hint="eastAsia"/>
          <w:sz w:val="24"/>
          <w:szCs w:val="24"/>
        </w:rPr>
        <w:t>20年学校</w:t>
      </w:r>
      <w:r>
        <w:rPr>
          <w:rFonts w:ascii="宋体" w:hAnsi="宋体" w:cs="Arial" w:hint="eastAsia"/>
          <w:spacing w:val="-2"/>
          <w:position w:val="-2"/>
          <w:sz w:val="24"/>
          <w:szCs w:val="24"/>
        </w:rPr>
        <w:t>教学仪器设备值</w:t>
      </w:r>
      <w:r>
        <w:rPr>
          <w:rFonts w:ascii="宋体" w:hAnsi="宋体" w:hint="eastAsia"/>
          <w:sz w:val="24"/>
          <w:szCs w:val="24"/>
        </w:rPr>
        <w:t>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2160"/>
        <w:gridCol w:w="5354"/>
      </w:tblGrid>
      <w:tr w:rsidR="00C372DB">
        <w:tc>
          <w:tcPr>
            <w:tcW w:w="1008"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年号</w:t>
            </w:r>
          </w:p>
        </w:tc>
        <w:tc>
          <w:tcPr>
            <w:tcW w:w="216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教学仪器设备值</w:t>
            </w:r>
          </w:p>
        </w:tc>
        <w:tc>
          <w:tcPr>
            <w:tcW w:w="5354" w:type="dxa"/>
          </w:tcPr>
          <w:p w:rsidR="00C372DB" w:rsidRDefault="00C372DB">
            <w:pPr>
              <w:widowControl/>
              <w:rPr>
                <w:rFonts w:ascii="宋体" w:cs="Arial"/>
                <w:spacing w:val="-2"/>
                <w:position w:val="-2"/>
                <w:sz w:val="24"/>
                <w:szCs w:val="24"/>
              </w:rPr>
            </w:pPr>
          </w:p>
        </w:tc>
      </w:tr>
      <w:tr w:rsidR="00C372DB">
        <w:tc>
          <w:tcPr>
            <w:tcW w:w="1008"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201</w:t>
            </w:r>
            <w:r>
              <w:rPr>
                <w:rFonts w:ascii="宋体" w:hAnsi="宋体" w:cs="Arial" w:hint="eastAsia"/>
                <w:spacing w:val="-2"/>
                <w:position w:val="-2"/>
                <w:sz w:val="24"/>
                <w:szCs w:val="24"/>
              </w:rPr>
              <w:t>9</w:t>
            </w:r>
          </w:p>
        </w:tc>
        <w:tc>
          <w:tcPr>
            <w:tcW w:w="216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341.5万元</w:t>
            </w:r>
          </w:p>
        </w:tc>
        <w:tc>
          <w:tcPr>
            <w:tcW w:w="5354" w:type="dxa"/>
          </w:tcPr>
          <w:p w:rsidR="00C372DB" w:rsidRDefault="00C372DB">
            <w:pPr>
              <w:widowControl/>
              <w:rPr>
                <w:rFonts w:ascii="宋体" w:cs="Arial"/>
                <w:spacing w:val="-2"/>
                <w:position w:val="-2"/>
                <w:sz w:val="24"/>
                <w:szCs w:val="24"/>
              </w:rPr>
            </w:pPr>
          </w:p>
        </w:tc>
      </w:tr>
      <w:tr w:rsidR="00C372DB">
        <w:tc>
          <w:tcPr>
            <w:tcW w:w="1008"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w:t>
            </w:r>
            <w:r>
              <w:rPr>
                <w:rFonts w:ascii="宋体" w:hAnsi="宋体" w:cs="Arial" w:hint="eastAsia"/>
                <w:spacing w:val="-2"/>
                <w:position w:val="-2"/>
                <w:sz w:val="24"/>
                <w:szCs w:val="24"/>
              </w:rPr>
              <w:t>20</w:t>
            </w:r>
          </w:p>
        </w:tc>
        <w:tc>
          <w:tcPr>
            <w:tcW w:w="2160" w:type="dxa"/>
          </w:tcPr>
          <w:p w:rsidR="00C372DB" w:rsidRDefault="00BE1C2A">
            <w:pPr>
              <w:widowControl/>
              <w:rPr>
                <w:rFonts w:ascii="仿宋" w:eastAsia="仿宋" w:hAnsi="仿宋"/>
                <w:sz w:val="24"/>
              </w:rPr>
            </w:pPr>
            <w:r>
              <w:rPr>
                <w:rFonts w:ascii="宋体" w:hAnsi="宋体" w:cs="Arial" w:hint="eastAsia"/>
                <w:spacing w:val="-2"/>
                <w:position w:val="-2"/>
                <w:sz w:val="24"/>
                <w:szCs w:val="24"/>
              </w:rPr>
              <w:t>397.5万元</w:t>
            </w:r>
          </w:p>
        </w:tc>
        <w:tc>
          <w:tcPr>
            <w:tcW w:w="5354" w:type="dxa"/>
          </w:tcPr>
          <w:p w:rsidR="00C372DB" w:rsidRDefault="00C372DB">
            <w:pPr>
              <w:widowControl/>
              <w:rPr>
                <w:rFonts w:ascii="宋体" w:cs="Arial"/>
                <w:spacing w:val="-2"/>
                <w:position w:val="-2"/>
                <w:sz w:val="24"/>
                <w:szCs w:val="24"/>
              </w:rPr>
            </w:pPr>
          </w:p>
        </w:tc>
      </w:tr>
    </w:tbl>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spacing w:val="-2"/>
          <w:position w:val="-2"/>
          <w:sz w:val="24"/>
          <w:szCs w:val="24"/>
        </w:rPr>
        <w:t>1.4.2</w:t>
      </w:r>
      <w:r>
        <w:rPr>
          <w:rFonts w:ascii="宋体" w:hAnsi="宋体" w:cs="Arial" w:hint="eastAsia"/>
          <w:spacing w:val="-2"/>
          <w:position w:val="-2"/>
          <w:sz w:val="24"/>
          <w:szCs w:val="24"/>
        </w:rPr>
        <w:t>实训条件</w:t>
      </w:r>
    </w:p>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hint="eastAsia"/>
          <w:spacing w:val="-2"/>
          <w:position w:val="-2"/>
          <w:sz w:val="24"/>
          <w:szCs w:val="24"/>
        </w:rPr>
        <w:t>学校拥有</w:t>
      </w:r>
      <w:r>
        <w:rPr>
          <w:rFonts w:ascii="宋体" w:hAnsi="宋体" w:cs="Arial"/>
          <w:spacing w:val="-2"/>
          <w:position w:val="-2"/>
          <w:sz w:val="24"/>
          <w:szCs w:val="24"/>
        </w:rPr>
        <w:t>4113</w:t>
      </w:r>
      <w:r>
        <w:rPr>
          <w:rFonts w:ascii="宋体" w:hAnsi="宋体" w:cs="Arial" w:hint="eastAsia"/>
          <w:spacing w:val="-2"/>
          <w:position w:val="-2"/>
          <w:sz w:val="24"/>
          <w:szCs w:val="24"/>
        </w:rPr>
        <w:t>平方米的实验实训楼，楼内设有风</w:t>
      </w:r>
      <w:proofErr w:type="gramStart"/>
      <w:r>
        <w:rPr>
          <w:rFonts w:ascii="宋体" w:hAnsi="宋体" w:cs="Arial" w:hint="eastAsia"/>
          <w:spacing w:val="-2"/>
          <w:position w:val="-2"/>
          <w:sz w:val="24"/>
          <w:szCs w:val="24"/>
        </w:rPr>
        <w:t>电运行</w:t>
      </w:r>
      <w:proofErr w:type="gramEnd"/>
      <w:r>
        <w:rPr>
          <w:rFonts w:ascii="宋体" w:hAnsi="宋体" w:cs="Arial" w:hint="eastAsia"/>
          <w:spacing w:val="-2"/>
          <w:position w:val="-2"/>
          <w:sz w:val="24"/>
          <w:szCs w:val="24"/>
        </w:rPr>
        <w:t>与检修实验室、机电一体化实训室、焊接实训室、中餐摆台与客房实训室、导游模拟实训室、农学实验室、电子琴教室、化妆室、工艺美术实训室、计算机教室、舞蹈教室等</w:t>
      </w:r>
      <w:r>
        <w:rPr>
          <w:rFonts w:ascii="宋体" w:hAnsi="宋体" w:cs="Arial"/>
          <w:spacing w:val="-2"/>
          <w:position w:val="-2"/>
          <w:sz w:val="24"/>
          <w:szCs w:val="24"/>
        </w:rPr>
        <w:t>20</w:t>
      </w:r>
      <w:r>
        <w:rPr>
          <w:rFonts w:ascii="宋体" w:hAnsi="宋体" w:cs="Arial" w:hint="eastAsia"/>
          <w:spacing w:val="-2"/>
          <w:position w:val="-2"/>
          <w:sz w:val="24"/>
          <w:szCs w:val="24"/>
        </w:rPr>
        <w:t>个实验实训室。</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还设有两个实训基地，三义实训基地作为农牧专业实训基地，新庙实训基地作为机电、电工、</w:t>
      </w:r>
      <w:proofErr w:type="gramStart"/>
      <w:r>
        <w:rPr>
          <w:rFonts w:ascii="宋体" w:hAnsi="宋体" w:hint="eastAsia"/>
          <w:sz w:val="24"/>
          <w:szCs w:val="24"/>
        </w:rPr>
        <w:t>汽驾类</w:t>
      </w:r>
      <w:proofErr w:type="gramEnd"/>
      <w:r>
        <w:rPr>
          <w:rFonts w:ascii="宋体" w:hAnsi="宋体" w:hint="eastAsia"/>
          <w:sz w:val="24"/>
          <w:szCs w:val="24"/>
        </w:rPr>
        <w:t>实训基地。</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1-7  201</w:t>
      </w:r>
      <w:r>
        <w:rPr>
          <w:rFonts w:ascii="宋体" w:hAnsi="宋体" w:hint="eastAsia"/>
          <w:sz w:val="24"/>
          <w:szCs w:val="24"/>
        </w:rPr>
        <w:t>9</w:t>
      </w:r>
      <w:r>
        <w:rPr>
          <w:rFonts w:ascii="宋体" w:hAnsi="宋体"/>
          <w:sz w:val="24"/>
          <w:szCs w:val="24"/>
        </w:rPr>
        <w:t>-20</w:t>
      </w:r>
      <w:r>
        <w:rPr>
          <w:rFonts w:ascii="宋体" w:hAnsi="宋体" w:hint="eastAsia"/>
          <w:sz w:val="24"/>
          <w:szCs w:val="24"/>
        </w:rPr>
        <w:t>20年情况统计表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8"/>
        <w:gridCol w:w="701"/>
        <w:gridCol w:w="452"/>
        <w:gridCol w:w="1660"/>
        <w:gridCol w:w="1352"/>
        <w:gridCol w:w="1342"/>
        <w:gridCol w:w="1189"/>
        <w:gridCol w:w="1138"/>
      </w:tblGrid>
      <w:tr w:rsidR="00C372DB">
        <w:trPr>
          <w:trHeight w:val="285"/>
        </w:trPr>
        <w:tc>
          <w:tcPr>
            <w:tcW w:w="688"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年号</w:t>
            </w:r>
          </w:p>
        </w:tc>
        <w:tc>
          <w:tcPr>
            <w:tcW w:w="701"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专业大类</w:t>
            </w:r>
          </w:p>
        </w:tc>
        <w:tc>
          <w:tcPr>
            <w:tcW w:w="452" w:type="dxa"/>
            <w:vMerge w:val="restart"/>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序号</w:t>
            </w:r>
          </w:p>
        </w:tc>
        <w:tc>
          <w:tcPr>
            <w:tcW w:w="1660" w:type="dxa"/>
            <w:vMerge w:val="restart"/>
          </w:tcPr>
          <w:p w:rsidR="00C372DB" w:rsidRDefault="00BE1C2A">
            <w:pPr>
              <w:widowControl/>
              <w:rPr>
                <w:rFonts w:ascii="宋体" w:cs="Arial"/>
                <w:spacing w:val="-2"/>
                <w:position w:val="-2"/>
                <w:sz w:val="24"/>
                <w:szCs w:val="24"/>
              </w:rPr>
            </w:pPr>
            <w:r>
              <w:rPr>
                <w:rFonts w:ascii="宋体" w:hAnsi="宋体" w:cs="Arial" w:hint="eastAsia"/>
                <w:spacing w:val="-2"/>
                <w:kern w:val="0"/>
                <w:position w:val="-2"/>
                <w:sz w:val="24"/>
                <w:szCs w:val="24"/>
                <w:shd w:val="clear" w:color="auto" w:fill="FFFFFF"/>
              </w:rPr>
              <w:t>校内实训基地名称</w:t>
            </w:r>
          </w:p>
        </w:tc>
        <w:tc>
          <w:tcPr>
            <w:tcW w:w="2694" w:type="dxa"/>
            <w:gridSpan w:val="2"/>
          </w:tcPr>
          <w:p w:rsidR="00C372DB" w:rsidRDefault="00BE1C2A">
            <w:pPr>
              <w:rPr>
                <w:rFonts w:ascii="宋体" w:cs="Arial"/>
                <w:spacing w:val="-2"/>
                <w:position w:val="-2"/>
                <w:sz w:val="24"/>
                <w:szCs w:val="24"/>
              </w:rPr>
            </w:pPr>
            <w:r>
              <w:rPr>
                <w:rFonts w:ascii="宋体" w:hAnsi="宋体" w:cs="Arial" w:hint="eastAsia"/>
                <w:spacing w:val="-2"/>
                <w:kern w:val="0"/>
                <w:position w:val="-2"/>
                <w:sz w:val="24"/>
                <w:szCs w:val="24"/>
                <w:shd w:val="clear" w:color="auto" w:fill="FFFFFF"/>
              </w:rPr>
              <w:t>实训室（</w:t>
            </w:r>
            <w:proofErr w:type="gramStart"/>
            <w:r>
              <w:rPr>
                <w:rFonts w:ascii="宋体" w:hAnsi="宋体" w:cs="Arial" w:hint="eastAsia"/>
                <w:spacing w:val="-2"/>
                <w:kern w:val="0"/>
                <w:position w:val="-2"/>
                <w:sz w:val="24"/>
                <w:szCs w:val="24"/>
                <w:shd w:val="clear" w:color="auto" w:fill="FFFFFF"/>
              </w:rPr>
              <w:t>个</w:t>
            </w:r>
            <w:proofErr w:type="gramEnd"/>
            <w:r>
              <w:rPr>
                <w:rFonts w:ascii="宋体" w:hAnsi="宋体" w:cs="Arial" w:hint="eastAsia"/>
                <w:spacing w:val="-2"/>
                <w:kern w:val="0"/>
                <w:position w:val="-2"/>
                <w:sz w:val="24"/>
                <w:szCs w:val="24"/>
                <w:shd w:val="clear" w:color="auto" w:fill="FFFFFF"/>
              </w:rPr>
              <w:t>）</w:t>
            </w:r>
          </w:p>
        </w:tc>
        <w:tc>
          <w:tcPr>
            <w:tcW w:w="2327" w:type="dxa"/>
            <w:gridSpan w:val="2"/>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提供</w:t>
            </w:r>
            <w:r>
              <w:rPr>
                <w:rFonts w:ascii="宋体" w:hAnsi="宋体" w:cs="Arial" w:hint="eastAsia"/>
                <w:spacing w:val="-2"/>
                <w:kern w:val="0"/>
                <w:position w:val="-2"/>
                <w:sz w:val="24"/>
                <w:szCs w:val="24"/>
                <w:shd w:val="clear" w:color="auto" w:fill="FFFFFF"/>
              </w:rPr>
              <w:t>工位数（</w:t>
            </w:r>
            <w:proofErr w:type="gramStart"/>
            <w:r>
              <w:rPr>
                <w:rFonts w:ascii="宋体" w:hAnsi="宋体" w:cs="Arial" w:hint="eastAsia"/>
                <w:spacing w:val="-2"/>
                <w:kern w:val="0"/>
                <w:position w:val="-2"/>
                <w:sz w:val="24"/>
                <w:szCs w:val="24"/>
                <w:shd w:val="clear" w:color="auto" w:fill="FFFFFF"/>
              </w:rPr>
              <w:t>个</w:t>
            </w:r>
            <w:proofErr w:type="gramEnd"/>
            <w:r>
              <w:rPr>
                <w:rFonts w:ascii="宋体" w:hAnsi="宋体" w:cs="Arial" w:hint="eastAsia"/>
                <w:spacing w:val="-2"/>
                <w:kern w:val="0"/>
                <w:position w:val="-2"/>
                <w:sz w:val="24"/>
                <w:szCs w:val="24"/>
                <w:shd w:val="clear" w:color="auto" w:fill="FFFFFF"/>
              </w:rPr>
              <w:t>）</w:t>
            </w:r>
          </w:p>
        </w:tc>
      </w:tr>
      <w:tr w:rsidR="00C372DB">
        <w:trPr>
          <w:trHeight w:val="345"/>
        </w:trPr>
        <w:tc>
          <w:tcPr>
            <w:tcW w:w="688" w:type="dxa"/>
            <w:vMerge/>
          </w:tcPr>
          <w:p w:rsidR="00C372DB" w:rsidRDefault="00C372DB">
            <w:pPr>
              <w:widowControl/>
              <w:rPr>
                <w:rFonts w:ascii="宋体" w:cs="Arial"/>
                <w:spacing w:val="-2"/>
                <w:position w:val="-2"/>
                <w:sz w:val="24"/>
                <w:szCs w:val="24"/>
              </w:rPr>
            </w:pPr>
          </w:p>
        </w:tc>
        <w:tc>
          <w:tcPr>
            <w:tcW w:w="701" w:type="dxa"/>
            <w:vMerge/>
          </w:tcPr>
          <w:p w:rsidR="00C372DB" w:rsidRDefault="00C372DB">
            <w:pPr>
              <w:widowControl/>
              <w:rPr>
                <w:rFonts w:ascii="宋体" w:cs="Arial"/>
                <w:spacing w:val="-2"/>
                <w:position w:val="-2"/>
                <w:sz w:val="24"/>
                <w:szCs w:val="24"/>
              </w:rPr>
            </w:pPr>
          </w:p>
        </w:tc>
        <w:tc>
          <w:tcPr>
            <w:tcW w:w="452" w:type="dxa"/>
            <w:vMerge/>
          </w:tcPr>
          <w:p w:rsidR="00C372DB" w:rsidRDefault="00C372DB">
            <w:pPr>
              <w:widowControl/>
              <w:rPr>
                <w:rFonts w:ascii="宋体" w:cs="Arial"/>
                <w:spacing w:val="-2"/>
                <w:kern w:val="0"/>
                <w:position w:val="-2"/>
                <w:sz w:val="24"/>
                <w:szCs w:val="24"/>
                <w:shd w:val="clear" w:color="auto" w:fill="FFFFFF"/>
              </w:rPr>
            </w:pPr>
          </w:p>
        </w:tc>
        <w:tc>
          <w:tcPr>
            <w:tcW w:w="1660" w:type="dxa"/>
            <w:vMerge/>
          </w:tcPr>
          <w:p w:rsidR="00C372DB" w:rsidRDefault="00C372DB">
            <w:pPr>
              <w:widowControl/>
              <w:rPr>
                <w:rFonts w:ascii="宋体" w:cs="Arial"/>
                <w:spacing w:val="-2"/>
                <w:kern w:val="0"/>
                <w:position w:val="-2"/>
                <w:sz w:val="24"/>
                <w:szCs w:val="24"/>
                <w:shd w:val="clear" w:color="auto" w:fill="FFFFFF"/>
              </w:rPr>
            </w:pPr>
          </w:p>
        </w:tc>
        <w:tc>
          <w:tcPr>
            <w:tcW w:w="1352" w:type="dxa"/>
          </w:tcPr>
          <w:p w:rsidR="00C372DB" w:rsidRDefault="00C372DB">
            <w:pPr>
              <w:rPr>
                <w:rFonts w:ascii="宋体" w:cs="Arial"/>
                <w:spacing w:val="-2"/>
                <w:kern w:val="0"/>
                <w:position w:val="-2"/>
                <w:sz w:val="24"/>
                <w:szCs w:val="24"/>
                <w:shd w:val="clear" w:color="auto" w:fill="FFFFFF"/>
              </w:rPr>
            </w:pPr>
          </w:p>
        </w:tc>
        <w:tc>
          <w:tcPr>
            <w:tcW w:w="1342" w:type="dxa"/>
          </w:tcPr>
          <w:p w:rsidR="00C372DB" w:rsidRDefault="00C372DB">
            <w:pPr>
              <w:rPr>
                <w:rFonts w:ascii="宋体" w:cs="Arial"/>
                <w:spacing w:val="-2"/>
                <w:kern w:val="0"/>
                <w:position w:val="-2"/>
                <w:sz w:val="24"/>
                <w:szCs w:val="24"/>
                <w:shd w:val="clear" w:color="auto" w:fill="FFFFFF"/>
              </w:rPr>
            </w:pPr>
          </w:p>
        </w:tc>
        <w:tc>
          <w:tcPr>
            <w:tcW w:w="1189" w:type="dxa"/>
          </w:tcPr>
          <w:p w:rsidR="00C372DB" w:rsidRDefault="00C372DB">
            <w:pPr>
              <w:rPr>
                <w:rFonts w:ascii="宋体" w:cs="Arial"/>
                <w:spacing w:val="-2"/>
                <w:position w:val="-2"/>
                <w:sz w:val="24"/>
                <w:szCs w:val="24"/>
              </w:rPr>
            </w:pPr>
          </w:p>
        </w:tc>
        <w:tc>
          <w:tcPr>
            <w:tcW w:w="1138" w:type="dxa"/>
          </w:tcPr>
          <w:p w:rsidR="00C372DB" w:rsidRDefault="00C372DB">
            <w:pPr>
              <w:rPr>
                <w:rFonts w:ascii="宋体" w:cs="Arial"/>
                <w:spacing w:val="-2"/>
                <w:position w:val="-2"/>
                <w:sz w:val="24"/>
                <w:szCs w:val="24"/>
              </w:rPr>
            </w:pPr>
          </w:p>
        </w:tc>
      </w:tr>
      <w:tr w:rsidR="00C372DB">
        <w:trPr>
          <w:trHeight w:val="936"/>
        </w:trPr>
        <w:tc>
          <w:tcPr>
            <w:tcW w:w="688" w:type="dxa"/>
            <w:vMerge w:val="restart"/>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201</w:t>
            </w:r>
            <w:r>
              <w:rPr>
                <w:rFonts w:ascii="宋体" w:hAnsi="宋体" w:cs="Arial" w:hint="eastAsia"/>
                <w:spacing w:val="-2"/>
                <w:position w:val="-2"/>
                <w:sz w:val="24"/>
                <w:szCs w:val="24"/>
              </w:rPr>
              <w:t>9</w:t>
            </w:r>
          </w:p>
        </w:tc>
        <w:tc>
          <w:tcPr>
            <w:tcW w:w="701"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农林牧渔</w:t>
            </w:r>
            <w:r>
              <w:rPr>
                <w:rFonts w:ascii="宋体" w:hAnsi="宋体" w:cs="Arial" w:hint="eastAsia"/>
                <w:spacing w:val="-2"/>
                <w:position w:val="-2"/>
                <w:sz w:val="24"/>
                <w:szCs w:val="24"/>
              </w:rPr>
              <w:lastRenderedPageBreak/>
              <w:t>类</w:t>
            </w:r>
          </w:p>
        </w:tc>
        <w:tc>
          <w:tcPr>
            <w:tcW w:w="452"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lastRenderedPageBreak/>
              <w:t>1</w:t>
            </w:r>
          </w:p>
        </w:tc>
        <w:tc>
          <w:tcPr>
            <w:tcW w:w="166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三义实训基地</w:t>
            </w:r>
          </w:p>
        </w:tc>
        <w:tc>
          <w:tcPr>
            <w:tcW w:w="1352"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6</w:t>
            </w:r>
          </w:p>
        </w:tc>
        <w:tc>
          <w:tcPr>
            <w:tcW w:w="1342" w:type="dxa"/>
          </w:tcPr>
          <w:p w:rsidR="00C372DB" w:rsidRDefault="00C372DB">
            <w:pPr>
              <w:widowControl/>
              <w:rPr>
                <w:rFonts w:ascii="宋体" w:hAnsi="宋体" w:cs="Arial"/>
                <w:spacing w:val="-2"/>
                <w:position w:val="-2"/>
                <w:sz w:val="24"/>
                <w:szCs w:val="24"/>
              </w:rPr>
            </w:pPr>
          </w:p>
        </w:tc>
        <w:tc>
          <w:tcPr>
            <w:tcW w:w="1189" w:type="dxa"/>
          </w:tcPr>
          <w:p w:rsidR="00C372DB" w:rsidRDefault="00C372DB">
            <w:pPr>
              <w:widowControl/>
              <w:rPr>
                <w:rFonts w:ascii="宋体" w:hAnsi="宋体" w:cs="Arial"/>
                <w:spacing w:val="-2"/>
                <w:position w:val="-2"/>
                <w:sz w:val="24"/>
                <w:szCs w:val="24"/>
              </w:rPr>
            </w:pPr>
          </w:p>
        </w:tc>
        <w:tc>
          <w:tcPr>
            <w:tcW w:w="1138" w:type="dxa"/>
          </w:tcPr>
          <w:p w:rsidR="00C372DB" w:rsidRDefault="00C372DB">
            <w:pPr>
              <w:widowControl/>
              <w:rPr>
                <w:rFonts w:ascii="宋体" w:hAnsi="宋体" w:cs="Arial"/>
                <w:spacing w:val="-2"/>
                <w:position w:val="-2"/>
                <w:sz w:val="24"/>
                <w:szCs w:val="24"/>
              </w:rPr>
            </w:pPr>
          </w:p>
        </w:tc>
      </w:tr>
      <w:tr w:rsidR="00C372DB">
        <w:tc>
          <w:tcPr>
            <w:tcW w:w="688" w:type="dxa"/>
            <w:vMerge/>
          </w:tcPr>
          <w:p w:rsidR="00C372DB" w:rsidRDefault="00C372DB">
            <w:pPr>
              <w:widowControl/>
              <w:rPr>
                <w:rFonts w:ascii="宋体" w:cs="Arial"/>
                <w:spacing w:val="-2"/>
                <w:position w:val="-2"/>
                <w:sz w:val="24"/>
                <w:szCs w:val="24"/>
              </w:rPr>
            </w:pPr>
          </w:p>
        </w:tc>
        <w:tc>
          <w:tcPr>
            <w:tcW w:w="701"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加工制造类</w:t>
            </w:r>
          </w:p>
        </w:tc>
        <w:tc>
          <w:tcPr>
            <w:tcW w:w="452"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w:t>
            </w:r>
          </w:p>
        </w:tc>
        <w:tc>
          <w:tcPr>
            <w:tcW w:w="166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新庙实训基地</w:t>
            </w:r>
          </w:p>
        </w:tc>
        <w:tc>
          <w:tcPr>
            <w:tcW w:w="1352"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13</w:t>
            </w:r>
          </w:p>
        </w:tc>
        <w:tc>
          <w:tcPr>
            <w:tcW w:w="1342" w:type="dxa"/>
          </w:tcPr>
          <w:p w:rsidR="00C372DB" w:rsidRDefault="00C372DB">
            <w:pPr>
              <w:widowControl/>
              <w:rPr>
                <w:rFonts w:ascii="宋体" w:hAnsi="宋体" w:cs="Arial"/>
                <w:spacing w:val="-2"/>
                <w:position w:val="-2"/>
                <w:sz w:val="24"/>
                <w:szCs w:val="24"/>
              </w:rPr>
            </w:pPr>
          </w:p>
        </w:tc>
        <w:tc>
          <w:tcPr>
            <w:tcW w:w="1189"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496</w:t>
            </w:r>
          </w:p>
        </w:tc>
        <w:tc>
          <w:tcPr>
            <w:tcW w:w="1138" w:type="dxa"/>
          </w:tcPr>
          <w:p w:rsidR="00C372DB" w:rsidRDefault="00C372DB">
            <w:pPr>
              <w:widowControl/>
              <w:rPr>
                <w:rFonts w:ascii="宋体" w:hAnsi="宋体" w:cs="Arial"/>
                <w:spacing w:val="-2"/>
                <w:position w:val="-2"/>
                <w:sz w:val="24"/>
                <w:szCs w:val="24"/>
              </w:rPr>
            </w:pPr>
          </w:p>
        </w:tc>
      </w:tr>
      <w:tr w:rsidR="00C372DB">
        <w:trPr>
          <w:trHeight w:val="937"/>
        </w:trPr>
        <w:tc>
          <w:tcPr>
            <w:tcW w:w="688" w:type="dxa"/>
            <w:vMerge w:val="restart"/>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w:t>
            </w:r>
            <w:r>
              <w:rPr>
                <w:rFonts w:ascii="宋体" w:hAnsi="宋体" w:cs="Arial" w:hint="eastAsia"/>
                <w:spacing w:val="-2"/>
                <w:position w:val="-2"/>
                <w:sz w:val="24"/>
                <w:szCs w:val="24"/>
              </w:rPr>
              <w:t>20</w:t>
            </w:r>
          </w:p>
        </w:tc>
        <w:tc>
          <w:tcPr>
            <w:tcW w:w="701" w:type="dxa"/>
            <w:tcBorders>
              <w:bottom w:val="single" w:sz="4" w:space="0" w:color="auto"/>
            </w:tcBorders>
          </w:tcPr>
          <w:p w:rsidR="00C372DB" w:rsidRDefault="00BE1C2A">
            <w:pPr>
              <w:rPr>
                <w:rFonts w:ascii="宋体" w:cs="Arial"/>
                <w:spacing w:val="-2"/>
                <w:position w:val="-2"/>
                <w:sz w:val="24"/>
                <w:szCs w:val="24"/>
              </w:rPr>
            </w:pPr>
            <w:r>
              <w:rPr>
                <w:rFonts w:ascii="宋体" w:hAnsi="宋体" w:cs="Arial" w:hint="eastAsia"/>
                <w:spacing w:val="-2"/>
                <w:position w:val="-2"/>
                <w:sz w:val="24"/>
                <w:szCs w:val="24"/>
              </w:rPr>
              <w:t>农林牧渔类</w:t>
            </w:r>
          </w:p>
        </w:tc>
        <w:tc>
          <w:tcPr>
            <w:tcW w:w="452"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w:t>
            </w:r>
          </w:p>
        </w:tc>
        <w:tc>
          <w:tcPr>
            <w:tcW w:w="166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三义实训基地</w:t>
            </w:r>
          </w:p>
        </w:tc>
        <w:tc>
          <w:tcPr>
            <w:tcW w:w="1352"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6</w:t>
            </w:r>
          </w:p>
        </w:tc>
        <w:tc>
          <w:tcPr>
            <w:tcW w:w="1342" w:type="dxa"/>
          </w:tcPr>
          <w:p w:rsidR="00C372DB" w:rsidRDefault="00C372DB">
            <w:pPr>
              <w:widowControl/>
              <w:rPr>
                <w:rFonts w:ascii="宋体" w:hAnsi="宋体" w:cs="Arial"/>
                <w:spacing w:val="-2"/>
                <w:position w:val="-2"/>
                <w:sz w:val="24"/>
                <w:szCs w:val="24"/>
              </w:rPr>
            </w:pPr>
          </w:p>
        </w:tc>
        <w:tc>
          <w:tcPr>
            <w:tcW w:w="1189" w:type="dxa"/>
          </w:tcPr>
          <w:p w:rsidR="00C372DB" w:rsidRDefault="00C372DB">
            <w:pPr>
              <w:widowControl/>
              <w:rPr>
                <w:rFonts w:ascii="宋体" w:hAnsi="宋体" w:cs="Arial"/>
                <w:spacing w:val="-2"/>
                <w:position w:val="-2"/>
                <w:sz w:val="24"/>
                <w:szCs w:val="24"/>
              </w:rPr>
            </w:pPr>
          </w:p>
        </w:tc>
        <w:tc>
          <w:tcPr>
            <w:tcW w:w="1138" w:type="dxa"/>
          </w:tcPr>
          <w:p w:rsidR="00C372DB" w:rsidRDefault="00C372DB">
            <w:pPr>
              <w:widowControl/>
              <w:rPr>
                <w:rFonts w:ascii="宋体" w:hAnsi="宋体" w:cs="Arial"/>
                <w:spacing w:val="-2"/>
                <w:position w:val="-2"/>
                <w:sz w:val="24"/>
                <w:szCs w:val="24"/>
              </w:rPr>
            </w:pPr>
          </w:p>
        </w:tc>
      </w:tr>
      <w:tr w:rsidR="00C372DB">
        <w:trPr>
          <w:trHeight w:val="1237"/>
        </w:trPr>
        <w:tc>
          <w:tcPr>
            <w:tcW w:w="688" w:type="dxa"/>
            <w:vMerge/>
          </w:tcPr>
          <w:p w:rsidR="00C372DB" w:rsidRDefault="00C372DB">
            <w:pPr>
              <w:widowControl/>
              <w:rPr>
                <w:rFonts w:ascii="宋体" w:cs="Arial"/>
                <w:spacing w:val="-2"/>
                <w:position w:val="-2"/>
                <w:sz w:val="24"/>
                <w:szCs w:val="24"/>
              </w:rPr>
            </w:pPr>
          </w:p>
        </w:tc>
        <w:tc>
          <w:tcPr>
            <w:tcW w:w="701" w:type="dxa"/>
            <w:tcBorders>
              <w:top w:val="single" w:sz="4" w:space="0" w:color="auto"/>
            </w:tcBorders>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加工制造类</w:t>
            </w:r>
          </w:p>
        </w:tc>
        <w:tc>
          <w:tcPr>
            <w:tcW w:w="452"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w:t>
            </w:r>
          </w:p>
        </w:tc>
        <w:tc>
          <w:tcPr>
            <w:tcW w:w="166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新庙实训基地</w:t>
            </w:r>
          </w:p>
        </w:tc>
        <w:tc>
          <w:tcPr>
            <w:tcW w:w="1352"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13</w:t>
            </w:r>
          </w:p>
        </w:tc>
        <w:tc>
          <w:tcPr>
            <w:tcW w:w="1342" w:type="dxa"/>
          </w:tcPr>
          <w:p w:rsidR="00C372DB" w:rsidRDefault="00C372DB">
            <w:pPr>
              <w:widowControl/>
              <w:rPr>
                <w:rFonts w:ascii="宋体" w:hAnsi="宋体" w:cs="Arial"/>
                <w:spacing w:val="-2"/>
                <w:position w:val="-2"/>
                <w:sz w:val="24"/>
                <w:szCs w:val="24"/>
              </w:rPr>
            </w:pPr>
          </w:p>
        </w:tc>
        <w:tc>
          <w:tcPr>
            <w:tcW w:w="1189"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496</w:t>
            </w:r>
          </w:p>
        </w:tc>
        <w:tc>
          <w:tcPr>
            <w:tcW w:w="1138" w:type="dxa"/>
          </w:tcPr>
          <w:p w:rsidR="00C372DB" w:rsidRDefault="00C372DB">
            <w:pPr>
              <w:widowControl/>
              <w:rPr>
                <w:rFonts w:ascii="宋体" w:hAnsi="宋体" w:cs="Arial"/>
                <w:spacing w:val="-2"/>
                <w:position w:val="-2"/>
                <w:sz w:val="24"/>
                <w:szCs w:val="24"/>
              </w:rPr>
            </w:pPr>
          </w:p>
        </w:tc>
      </w:tr>
    </w:tbl>
    <w:p w:rsidR="00C372DB" w:rsidRDefault="00BE1C2A">
      <w:pPr>
        <w:widowControl/>
        <w:shd w:val="clear" w:color="auto" w:fill="FFFFFF"/>
        <w:ind w:firstLineChars="100" w:firstLine="236"/>
        <w:rPr>
          <w:rFonts w:ascii="宋体" w:cs="Arial"/>
          <w:spacing w:val="-2"/>
          <w:position w:val="-2"/>
          <w:sz w:val="24"/>
          <w:szCs w:val="24"/>
        </w:rPr>
      </w:pPr>
      <w:r>
        <w:rPr>
          <w:rFonts w:ascii="宋体" w:hAnsi="宋体" w:cs="Arial"/>
          <w:spacing w:val="-2"/>
          <w:position w:val="-2"/>
          <w:sz w:val="24"/>
          <w:szCs w:val="24"/>
        </w:rPr>
        <w:t>1.4.3</w:t>
      </w:r>
      <w:r>
        <w:rPr>
          <w:rFonts w:ascii="宋体" w:hAnsi="宋体" w:cs="Arial" w:hint="eastAsia"/>
          <w:spacing w:val="-2"/>
          <w:position w:val="-2"/>
          <w:sz w:val="24"/>
          <w:szCs w:val="24"/>
        </w:rPr>
        <w:t>图书和期刊</w:t>
      </w:r>
    </w:p>
    <w:p w:rsidR="00C372DB" w:rsidRDefault="00BE1C2A">
      <w:pPr>
        <w:widowControl/>
        <w:shd w:val="clear" w:color="auto" w:fill="FFFFFF"/>
        <w:ind w:firstLineChars="100" w:firstLine="236"/>
        <w:rPr>
          <w:rFonts w:ascii="宋体" w:cs="Arial"/>
          <w:spacing w:val="-2"/>
          <w:position w:val="-2"/>
          <w:sz w:val="24"/>
          <w:szCs w:val="24"/>
        </w:rPr>
      </w:pPr>
      <w:r>
        <w:rPr>
          <w:rFonts w:ascii="宋体" w:hAnsi="宋体" w:cs="Arial"/>
          <w:spacing w:val="-2"/>
          <w:position w:val="-2"/>
          <w:sz w:val="24"/>
          <w:szCs w:val="24"/>
        </w:rPr>
        <w:t>20</w:t>
      </w:r>
      <w:r>
        <w:rPr>
          <w:rFonts w:ascii="宋体" w:hAnsi="宋体" w:cs="Arial" w:hint="eastAsia"/>
          <w:spacing w:val="-2"/>
          <w:position w:val="-2"/>
          <w:sz w:val="24"/>
          <w:szCs w:val="24"/>
        </w:rPr>
        <w:t>20年度学校共有图书33934册。能够满足学生阅读需要。</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1-8  201</w:t>
      </w:r>
      <w:r>
        <w:rPr>
          <w:rFonts w:ascii="宋体" w:hAnsi="宋体" w:hint="eastAsia"/>
          <w:sz w:val="24"/>
          <w:szCs w:val="24"/>
        </w:rPr>
        <w:t>9</w:t>
      </w:r>
      <w:r>
        <w:rPr>
          <w:rFonts w:ascii="宋体" w:hAnsi="宋体"/>
          <w:sz w:val="24"/>
          <w:szCs w:val="24"/>
        </w:rPr>
        <w:t>-20</w:t>
      </w:r>
      <w:r>
        <w:rPr>
          <w:rFonts w:ascii="宋体" w:hAnsi="宋体" w:hint="eastAsia"/>
          <w:sz w:val="24"/>
          <w:szCs w:val="24"/>
        </w:rPr>
        <w:t>20年</w:t>
      </w:r>
      <w:r>
        <w:rPr>
          <w:rFonts w:ascii="宋体" w:hAnsi="宋体" w:cs="Arial" w:hint="eastAsia"/>
          <w:spacing w:val="-2"/>
          <w:kern w:val="0"/>
          <w:position w:val="-2"/>
          <w:sz w:val="24"/>
          <w:szCs w:val="24"/>
          <w:shd w:val="clear" w:color="auto" w:fill="FFFFFF"/>
        </w:rPr>
        <w:t>校内图书</w:t>
      </w:r>
      <w:r>
        <w:rPr>
          <w:rFonts w:ascii="宋体" w:hAnsi="宋体" w:hint="eastAsia"/>
          <w:sz w:val="24"/>
          <w:szCs w:val="24"/>
        </w:rPr>
        <w:t>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1260"/>
        <w:gridCol w:w="1980"/>
        <w:gridCol w:w="1620"/>
        <w:gridCol w:w="1440"/>
        <w:gridCol w:w="1394"/>
      </w:tblGrid>
      <w:tr w:rsidR="00C372DB">
        <w:tc>
          <w:tcPr>
            <w:tcW w:w="828"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年号</w:t>
            </w:r>
          </w:p>
        </w:tc>
        <w:tc>
          <w:tcPr>
            <w:tcW w:w="126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纸质图书（册）</w:t>
            </w:r>
          </w:p>
        </w:tc>
        <w:tc>
          <w:tcPr>
            <w:tcW w:w="198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生均纸质图书（册）</w:t>
            </w:r>
          </w:p>
        </w:tc>
        <w:tc>
          <w:tcPr>
            <w:tcW w:w="162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阅览室座位数（</w:t>
            </w:r>
            <w:proofErr w:type="gramStart"/>
            <w:r>
              <w:rPr>
                <w:rFonts w:ascii="宋体" w:hAnsi="宋体" w:cs="Arial" w:hint="eastAsia"/>
                <w:spacing w:val="-2"/>
                <w:position w:val="-2"/>
                <w:sz w:val="24"/>
                <w:szCs w:val="24"/>
              </w:rPr>
              <w:t>个</w:t>
            </w:r>
            <w:proofErr w:type="gramEnd"/>
            <w:r>
              <w:rPr>
                <w:rFonts w:ascii="宋体" w:hAnsi="宋体" w:cs="Arial" w:hint="eastAsia"/>
                <w:spacing w:val="-2"/>
                <w:position w:val="-2"/>
                <w:sz w:val="24"/>
                <w:szCs w:val="24"/>
              </w:rPr>
              <w:t>）</w:t>
            </w:r>
          </w:p>
        </w:tc>
        <w:tc>
          <w:tcPr>
            <w:tcW w:w="144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订阅期刊数（种）</w:t>
            </w:r>
          </w:p>
        </w:tc>
        <w:tc>
          <w:tcPr>
            <w:tcW w:w="1394"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电子图书（万册）</w:t>
            </w:r>
          </w:p>
        </w:tc>
      </w:tr>
      <w:tr w:rsidR="00C372DB">
        <w:tc>
          <w:tcPr>
            <w:tcW w:w="828"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201</w:t>
            </w:r>
            <w:r>
              <w:rPr>
                <w:rFonts w:ascii="宋体" w:hAnsi="宋体" w:cs="Arial" w:hint="eastAsia"/>
                <w:spacing w:val="-2"/>
                <w:position w:val="-2"/>
                <w:sz w:val="24"/>
                <w:szCs w:val="24"/>
              </w:rPr>
              <w:t>9</w:t>
            </w:r>
          </w:p>
        </w:tc>
        <w:tc>
          <w:tcPr>
            <w:tcW w:w="1260"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33934</w:t>
            </w:r>
          </w:p>
        </w:tc>
        <w:tc>
          <w:tcPr>
            <w:tcW w:w="1980"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58.41</w:t>
            </w:r>
          </w:p>
        </w:tc>
        <w:tc>
          <w:tcPr>
            <w:tcW w:w="1620" w:type="dxa"/>
          </w:tcPr>
          <w:p w:rsidR="00C372DB" w:rsidRDefault="00C372DB">
            <w:pPr>
              <w:widowControl/>
              <w:rPr>
                <w:rFonts w:ascii="宋体" w:hAnsi="宋体" w:cs="Arial"/>
                <w:spacing w:val="-2"/>
                <w:position w:val="-2"/>
                <w:sz w:val="24"/>
                <w:szCs w:val="24"/>
              </w:rPr>
            </w:pPr>
          </w:p>
        </w:tc>
        <w:tc>
          <w:tcPr>
            <w:tcW w:w="1440"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28</w:t>
            </w:r>
          </w:p>
        </w:tc>
        <w:tc>
          <w:tcPr>
            <w:tcW w:w="1394"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100000</w:t>
            </w:r>
          </w:p>
        </w:tc>
      </w:tr>
      <w:tr w:rsidR="00C372DB">
        <w:tc>
          <w:tcPr>
            <w:tcW w:w="828"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w:t>
            </w:r>
            <w:r>
              <w:rPr>
                <w:rFonts w:ascii="宋体" w:hAnsi="宋体" w:cs="Arial" w:hint="eastAsia"/>
                <w:spacing w:val="-2"/>
                <w:position w:val="-2"/>
                <w:sz w:val="24"/>
                <w:szCs w:val="24"/>
              </w:rPr>
              <w:t>20</w:t>
            </w:r>
          </w:p>
        </w:tc>
        <w:tc>
          <w:tcPr>
            <w:tcW w:w="126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33934</w:t>
            </w:r>
          </w:p>
        </w:tc>
        <w:tc>
          <w:tcPr>
            <w:tcW w:w="198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58.91</w:t>
            </w:r>
          </w:p>
        </w:tc>
        <w:tc>
          <w:tcPr>
            <w:tcW w:w="1620" w:type="dxa"/>
          </w:tcPr>
          <w:p w:rsidR="00C372DB" w:rsidRDefault="00C372DB">
            <w:pPr>
              <w:widowControl/>
              <w:rPr>
                <w:rFonts w:ascii="宋体" w:cs="Arial"/>
                <w:spacing w:val="-2"/>
                <w:position w:val="-2"/>
                <w:sz w:val="24"/>
                <w:szCs w:val="24"/>
              </w:rPr>
            </w:pPr>
          </w:p>
        </w:tc>
        <w:tc>
          <w:tcPr>
            <w:tcW w:w="1440" w:type="dxa"/>
          </w:tcPr>
          <w:p w:rsidR="00C372DB" w:rsidRDefault="00BE1C2A">
            <w:pPr>
              <w:widowControl/>
              <w:rPr>
                <w:rFonts w:ascii="宋体" w:cs="Arial"/>
                <w:spacing w:val="-2"/>
                <w:position w:val="-2"/>
                <w:sz w:val="24"/>
                <w:szCs w:val="24"/>
              </w:rPr>
            </w:pPr>
            <w:r>
              <w:rPr>
                <w:rFonts w:ascii="宋体" w:hAnsi="宋体" w:cs="Arial"/>
                <w:spacing w:val="-2"/>
                <w:position w:val="-2"/>
                <w:sz w:val="24"/>
                <w:szCs w:val="24"/>
              </w:rPr>
              <w:t>20</w:t>
            </w:r>
          </w:p>
        </w:tc>
        <w:tc>
          <w:tcPr>
            <w:tcW w:w="1394"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100000</w:t>
            </w:r>
          </w:p>
        </w:tc>
      </w:tr>
    </w:tbl>
    <w:p w:rsidR="00C372DB" w:rsidRDefault="00BE1C2A">
      <w:pPr>
        <w:widowControl/>
        <w:shd w:val="clear" w:color="auto" w:fill="FFFFFF"/>
        <w:ind w:firstLineChars="100" w:firstLine="236"/>
        <w:rPr>
          <w:rFonts w:ascii="宋体" w:cs="Arial"/>
          <w:spacing w:val="-2"/>
          <w:position w:val="-2"/>
          <w:sz w:val="24"/>
          <w:szCs w:val="24"/>
        </w:rPr>
      </w:pPr>
      <w:r>
        <w:rPr>
          <w:rFonts w:ascii="宋体" w:hAnsi="宋体" w:cs="Arial"/>
          <w:spacing w:val="-2"/>
          <w:position w:val="-2"/>
          <w:sz w:val="24"/>
          <w:szCs w:val="24"/>
        </w:rPr>
        <w:t>1.4.4</w:t>
      </w:r>
      <w:r>
        <w:rPr>
          <w:rFonts w:ascii="宋体" w:hAnsi="宋体" w:cs="Arial" w:hint="eastAsia"/>
          <w:spacing w:val="-2"/>
          <w:position w:val="-2"/>
          <w:sz w:val="24"/>
          <w:szCs w:val="24"/>
        </w:rPr>
        <w:t>信息化建设</w:t>
      </w:r>
    </w:p>
    <w:p w:rsidR="00C372DB" w:rsidRDefault="00BE1C2A">
      <w:pPr>
        <w:widowControl/>
        <w:shd w:val="clear" w:color="auto" w:fill="FFFFFF"/>
        <w:ind w:firstLineChars="100" w:firstLine="236"/>
        <w:rPr>
          <w:rFonts w:ascii="宋体" w:cs="Arial"/>
          <w:spacing w:val="-2"/>
          <w:position w:val="-2"/>
          <w:sz w:val="24"/>
          <w:szCs w:val="24"/>
        </w:rPr>
      </w:pPr>
      <w:r>
        <w:rPr>
          <w:rFonts w:ascii="宋体" w:hAnsi="宋体" w:cs="Arial" w:hint="eastAsia"/>
          <w:spacing w:val="-2"/>
          <w:position w:val="-2"/>
          <w:sz w:val="24"/>
          <w:szCs w:val="24"/>
        </w:rPr>
        <w:t>学校具有能够应用现代教育技术手段，实施现代远程职业教育及学校管理信息化所需的软、硬件设施，建有校园网络，计算机教室两个，教学计算机</w:t>
      </w:r>
      <w:r>
        <w:rPr>
          <w:rFonts w:ascii="宋体" w:hAnsi="宋体" w:cs="Arial"/>
          <w:spacing w:val="-2"/>
          <w:position w:val="-2"/>
          <w:sz w:val="24"/>
          <w:szCs w:val="24"/>
        </w:rPr>
        <w:t>80</w:t>
      </w:r>
      <w:r>
        <w:rPr>
          <w:rFonts w:ascii="宋体" w:hAnsi="宋体" w:cs="Arial" w:hint="eastAsia"/>
          <w:spacing w:val="-2"/>
          <w:position w:val="-2"/>
          <w:sz w:val="24"/>
          <w:szCs w:val="24"/>
        </w:rPr>
        <w:t>台。教室全部装有多媒体一体机，所有教室接通校园网络，能够满足师生课堂教学的需要。</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1- 9 201</w:t>
      </w:r>
      <w:r>
        <w:rPr>
          <w:rFonts w:ascii="宋体" w:hAnsi="宋体" w:hint="eastAsia"/>
          <w:sz w:val="24"/>
          <w:szCs w:val="24"/>
        </w:rPr>
        <w:t>9</w:t>
      </w:r>
      <w:r>
        <w:rPr>
          <w:rFonts w:ascii="宋体" w:hAnsi="宋体"/>
          <w:sz w:val="24"/>
          <w:szCs w:val="24"/>
        </w:rPr>
        <w:t>-20</w:t>
      </w:r>
      <w:r>
        <w:rPr>
          <w:rFonts w:ascii="宋体" w:hAnsi="宋体" w:hint="eastAsia"/>
          <w:sz w:val="24"/>
          <w:szCs w:val="24"/>
        </w:rPr>
        <w:t>20年校园</w:t>
      </w:r>
      <w:r>
        <w:rPr>
          <w:rFonts w:ascii="宋体" w:hAnsi="宋体" w:cs="Arial" w:hint="eastAsia"/>
          <w:spacing w:val="-2"/>
          <w:position w:val="-2"/>
          <w:sz w:val="24"/>
          <w:szCs w:val="24"/>
        </w:rPr>
        <w:t>信息化建设</w:t>
      </w:r>
      <w:r>
        <w:rPr>
          <w:rFonts w:ascii="宋体" w:hAnsi="宋体" w:hint="eastAsia"/>
          <w:sz w:val="24"/>
          <w:szCs w:val="24"/>
        </w:rPr>
        <w:t>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4680"/>
        <w:gridCol w:w="1620"/>
        <w:gridCol w:w="1394"/>
      </w:tblGrid>
      <w:tr w:rsidR="00C372DB">
        <w:tc>
          <w:tcPr>
            <w:tcW w:w="828" w:type="dxa"/>
          </w:tcPr>
          <w:p w:rsidR="00C372DB" w:rsidRDefault="00BE1C2A">
            <w:pPr>
              <w:widowControl/>
              <w:rPr>
                <w:rFonts w:ascii="宋体"/>
                <w:sz w:val="24"/>
                <w:szCs w:val="24"/>
              </w:rPr>
            </w:pPr>
            <w:r>
              <w:rPr>
                <w:rFonts w:ascii="宋体" w:hAnsi="宋体" w:cs="Arial" w:hint="eastAsia"/>
                <w:spacing w:val="-2"/>
                <w:position w:val="-2"/>
                <w:sz w:val="24"/>
                <w:szCs w:val="24"/>
              </w:rPr>
              <w:t>序号</w:t>
            </w:r>
          </w:p>
        </w:tc>
        <w:tc>
          <w:tcPr>
            <w:tcW w:w="4680" w:type="dxa"/>
          </w:tcPr>
          <w:p w:rsidR="00C372DB" w:rsidRDefault="00BE1C2A">
            <w:pPr>
              <w:widowControl/>
              <w:rPr>
                <w:rFonts w:ascii="宋体"/>
                <w:sz w:val="24"/>
                <w:szCs w:val="24"/>
              </w:rPr>
            </w:pPr>
            <w:r>
              <w:rPr>
                <w:rFonts w:ascii="宋体" w:hAnsi="宋体" w:hint="eastAsia"/>
                <w:sz w:val="24"/>
                <w:szCs w:val="24"/>
              </w:rPr>
              <w:t>指标</w:t>
            </w:r>
          </w:p>
        </w:tc>
        <w:tc>
          <w:tcPr>
            <w:tcW w:w="1620" w:type="dxa"/>
          </w:tcPr>
          <w:p w:rsidR="00C372DB" w:rsidRDefault="00BE1C2A">
            <w:pPr>
              <w:widowControl/>
              <w:rPr>
                <w:rFonts w:ascii="宋体" w:hAnsi="宋体"/>
                <w:sz w:val="24"/>
                <w:szCs w:val="24"/>
              </w:rPr>
            </w:pPr>
            <w:r>
              <w:rPr>
                <w:rFonts w:ascii="宋体" w:hAnsi="宋体"/>
                <w:sz w:val="24"/>
                <w:szCs w:val="24"/>
              </w:rPr>
              <w:t>201</w:t>
            </w:r>
            <w:r>
              <w:rPr>
                <w:rFonts w:ascii="宋体" w:hAnsi="宋体" w:hint="eastAsia"/>
                <w:sz w:val="24"/>
                <w:szCs w:val="24"/>
              </w:rPr>
              <w:t>9</w:t>
            </w:r>
          </w:p>
        </w:tc>
        <w:tc>
          <w:tcPr>
            <w:tcW w:w="1394" w:type="dxa"/>
          </w:tcPr>
          <w:p w:rsidR="00C372DB" w:rsidRDefault="00BE1C2A">
            <w:pPr>
              <w:widowControl/>
              <w:rPr>
                <w:rFonts w:ascii="宋体" w:hAnsi="宋体"/>
                <w:sz w:val="24"/>
                <w:szCs w:val="24"/>
              </w:rPr>
            </w:pPr>
            <w:r>
              <w:rPr>
                <w:rFonts w:ascii="宋体" w:hAnsi="宋体"/>
                <w:sz w:val="24"/>
                <w:szCs w:val="24"/>
              </w:rPr>
              <w:t>20</w:t>
            </w:r>
            <w:r>
              <w:rPr>
                <w:rFonts w:ascii="宋体" w:hAnsi="宋体" w:hint="eastAsia"/>
                <w:sz w:val="24"/>
                <w:szCs w:val="24"/>
              </w:rPr>
              <w:t>20</w:t>
            </w:r>
          </w:p>
        </w:tc>
      </w:tr>
      <w:tr w:rsidR="00C372DB">
        <w:tc>
          <w:tcPr>
            <w:tcW w:w="828" w:type="dxa"/>
          </w:tcPr>
          <w:p w:rsidR="00C372DB" w:rsidRDefault="00BE1C2A">
            <w:pPr>
              <w:widowControl/>
              <w:rPr>
                <w:rFonts w:ascii="宋体" w:hAnsi="宋体"/>
                <w:sz w:val="24"/>
                <w:szCs w:val="24"/>
              </w:rPr>
            </w:pPr>
            <w:r>
              <w:rPr>
                <w:rFonts w:ascii="宋体" w:hAnsi="宋体"/>
                <w:sz w:val="24"/>
                <w:szCs w:val="24"/>
              </w:rPr>
              <w:t>1</w:t>
            </w:r>
          </w:p>
        </w:tc>
        <w:tc>
          <w:tcPr>
            <w:tcW w:w="4680" w:type="dxa"/>
          </w:tcPr>
          <w:p w:rsidR="00C372DB" w:rsidRDefault="00BE1C2A">
            <w:pPr>
              <w:widowControl/>
              <w:rPr>
                <w:rFonts w:ascii="宋体"/>
                <w:sz w:val="24"/>
                <w:szCs w:val="24"/>
              </w:rPr>
            </w:pPr>
            <w:r>
              <w:rPr>
                <w:rFonts w:ascii="宋体" w:hAnsi="宋体" w:hint="eastAsia"/>
                <w:sz w:val="24"/>
                <w:szCs w:val="24"/>
              </w:rPr>
              <w:t>出口总带宽（兆）</w:t>
            </w:r>
          </w:p>
        </w:tc>
        <w:tc>
          <w:tcPr>
            <w:tcW w:w="1620" w:type="dxa"/>
          </w:tcPr>
          <w:p w:rsidR="00C372DB" w:rsidRDefault="00BE1C2A">
            <w:pPr>
              <w:widowControl/>
              <w:rPr>
                <w:rFonts w:ascii="宋体" w:hAnsi="宋体"/>
                <w:sz w:val="24"/>
                <w:szCs w:val="24"/>
              </w:rPr>
            </w:pPr>
            <w:r>
              <w:rPr>
                <w:rFonts w:ascii="宋体" w:hAnsi="宋体"/>
                <w:sz w:val="24"/>
                <w:szCs w:val="24"/>
              </w:rPr>
              <w:t>10</w:t>
            </w:r>
          </w:p>
        </w:tc>
        <w:tc>
          <w:tcPr>
            <w:tcW w:w="1394" w:type="dxa"/>
          </w:tcPr>
          <w:p w:rsidR="00C372DB" w:rsidRDefault="00BE1C2A">
            <w:pPr>
              <w:widowControl/>
              <w:rPr>
                <w:rFonts w:ascii="宋体" w:hAnsi="宋体"/>
                <w:sz w:val="24"/>
                <w:szCs w:val="24"/>
              </w:rPr>
            </w:pPr>
            <w:r>
              <w:rPr>
                <w:rFonts w:ascii="宋体" w:hAnsi="宋体"/>
                <w:sz w:val="24"/>
                <w:szCs w:val="24"/>
              </w:rPr>
              <w:t>10</w:t>
            </w:r>
          </w:p>
        </w:tc>
      </w:tr>
      <w:tr w:rsidR="00C372DB">
        <w:tc>
          <w:tcPr>
            <w:tcW w:w="828" w:type="dxa"/>
          </w:tcPr>
          <w:p w:rsidR="00C372DB" w:rsidRDefault="00BE1C2A">
            <w:pPr>
              <w:widowControl/>
              <w:rPr>
                <w:rFonts w:ascii="宋体" w:hAnsi="宋体"/>
                <w:sz w:val="24"/>
                <w:szCs w:val="24"/>
              </w:rPr>
            </w:pPr>
            <w:r>
              <w:rPr>
                <w:rFonts w:ascii="宋体" w:hAnsi="宋体"/>
                <w:sz w:val="24"/>
                <w:szCs w:val="24"/>
              </w:rPr>
              <w:t>2</w:t>
            </w:r>
          </w:p>
        </w:tc>
        <w:tc>
          <w:tcPr>
            <w:tcW w:w="4680" w:type="dxa"/>
          </w:tcPr>
          <w:p w:rsidR="00C372DB" w:rsidRDefault="00BE1C2A">
            <w:pPr>
              <w:widowControl/>
              <w:rPr>
                <w:rFonts w:ascii="宋体"/>
                <w:sz w:val="24"/>
                <w:szCs w:val="24"/>
              </w:rPr>
            </w:pPr>
            <w:r>
              <w:rPr>
                <w:rFonts w:ascii="宋体" w:hAnsi="宋体" w:hint="eastAsia"/>
                <w:sz w:val="24"/>
                <w:szCs w:val="24"/>
              </w:rPr>
              <w:t>校园网主干最大（兆）</w:t>
            </w:r>
          </w:p>
        </w:tc>
        <w:tc>
          <w:tcPr>
            <w:tcW w:w="1620" w:type="dxa"/>
          </w:tcPr>
          <w:p w:rsidR="00C372DB" w:rsidRDefault="00BE1C2A">
            <w:pPr>
              <w:widowControl/>
              <w:rPr>
                <w:rFonts w:ascii="宋体" w:hAnsi="宋体"/>
                <w:sz w:val="24"/>
                <w:szCs w:val="24"/>
              </w:rPr>
            </w:pPr>
            <w:r>
              <w:rPr>
                <w:rFonts w:ascii="宋体" w:hAnsi="宋体"/>
                <w:sz w:val="24"/>
                <w:szCs w:val="24"/>
              </w:rPr>
              <w:t>100</w:t>
            </w:r>
          </w:p>
        </w:tc>
        <w:tc>
          <w:tcPr>
            <w:tcW w:w="1394" w:type="dxa"/>
          </w:tcPr>
          <w:p w:rsidR="00C372DB" w:rsidRDefault="00BE1C2A">
            <w:pPr>
              <w:widowControl/>
              <w:rPr>
                <w:rFonts w:ascii="宋体" w:hAnsi="宋体"/>
                <w:sz w:val="24"/>
                <w:szCs w:val="24"/>
              </w:rPr>
            </w:pPr>
            <w:r>
              <w:rPr>
                <w:rFonts w:ascii="宋体" w:hAnsi="宋体"/>
                <w:sz w:val="24"/>
                <w:szCs w:val="24"/>
              </w:rPr>
              <w:t>100</w:t>
            </w:r>
          </w:p>
        </w:tc>
      </w:tr>
      <w:tr w:rsidR="00C372DB">
        <w:tc>
          <w:tcPr>
            <w:tcW w:w="828" w:type="dxa"/>
          </w:tcPr>
          <w:p w:rsidR="00C372DB" w:rsidRDefault="00BE1C2A">
            <w:pPr>
              <w:widowControl/>
              <w:rPr>
                <w:rFonts w:ascii="宋体" w:hAnsi="宋体"/>
                <w:sz w:val="24"/>
                <w:szCs w:val="24"/>
              </w:rPr>
            </w:pPr>
            <w:r>
              <w:rPr>
                <w:rFonts w:ascii="宋体" w:hAnsi="宋体"/>
                <w:sz w:val="24"/>
                <w:szCs w:val="24"/>
              </w:rPr>
              <w:t>3</w:t>
            </w:r>
          </w:p>
        </w:tc>
        <w:tc>
          <w:tcPr>
            <w:tcW w:w="4680" w:type="dxa"/>
          </w:tcPr>
          <w:p w:rsidR="00C372DB" w:rsidRDefault="00BE1C2A">
            <w:pPr>
              <w:widowControl/>
              <w:rPr>
                <w:rFonts w:ascii="宋体"/>
                <w:sz w:val="24"/>
                <w:szCs w:val="24"/>
              </w:rPr>
            </w:pPr>
            <w:r>
              <w:rPr>
                <w:rFonts w:ascii="宋体" w:hAnsi="宋体" w:hint="eastAsia"/>
                <w:sz w:val="24"/>
                <w:szCs w:val="24"/>
              </w:rPr>
              <w:t>服务器台数（</w:t>
            </w:r>
            <w:proofErr w:type="gramStart"/>
            <w:r>
              <w:rPr>
                <w:rFonts w:ascii="宋体" w:hAnsi="宋体" w:hint="eastAsia"/>
                <w:sz w:val="24"/>
                <w:szCs w:val="24"/>
              </w:rPr>
              <w:t>个</w:t>
            </w:r>
            <w:proofErr w:type="gramEnd"/>
            <w:r>
              <w:rPr>
                <w:rFonts w:ascii="宋体" w:hAnsi="宋体" w:hint="eastAsia"/>
                <w:sz w:val="24"/>
                <w:szCs w:val="24"/>
              </w:rPr>
              <w:t>）</w:t>
            </w:r>
          </w:p>
        </w:tc>
        <w:tc>
          <w:tcPr>
            <w:tcW w:w="1620" w:type="dxa"/>
          </w:tcPr>
          <w:p w:rsidR="00C372DB" w:rsidRDefault="00BE1C2A">
            <w:pPr>
              <w:widowControl/>
              <w:rPr>
                <w:rFonts w:ascii="宋体" w:hAnsi="宋体"/>
                <w:sz w:val="24"/>
                <w:szCs w:val="24"/>
              </w:rPr>
            </w:pPr>
            <w:r>
              <w:rPr>
                <w:rFonts w:ascii="宋体" w:hAnsi="宋体"/>
                <w:sz w:val="24"/>
                <w:szCs w:val="24"/>
              </w:rPr>
              <w:t>1</w:t>
            </w:r>
          </w:p>
        </w:tc>
        <w:tc>
          <w:tcPr>
            <w:tcW w:w="1394" w:type="dxa"/>
          </w:tcPr>
          <w:p w:rsidR="00C372DB" w:rsidRDefault="00BE1C2A">
            <w:pPr>
              <w:widowControl/>
              <w:rPr>
                <w:rFonts w:ascii="宋体" w:hAnsi="宋体"/>
                <w:sz w:val="24"/>
                <w:szCs w:val="24"/>
              </w:rPr>
            </w:pPr>
            <w:r>
              <w:rPr>
                <w:rFonts w:ascii="宋体" w:hAnsi="宋体"/>
                <w:sz w:val="24"/>
                <w:szCs w:val="24"/>
              </w:rPr>
              <w:t>1</w:t>
            </w:r>
          </w:p>
        </w:tc>
      </w:tr>
      <w:tr w:rsidR="00C372DB">
        <w:tc>
          <w:tcPr>
            <w:tcW w:w="828" w:type="dxa"/>
          </w:tcPr>
          <w:p w:rsidR="00C372DB" w:rsidRDefault="00BE1C2A">
            <w:pPr>
              <w:widowControl/>
              <w:rPr>
                <w:rFonts w:ascii="宋体" w:hAnsi="宋体"/>
                <w:sz w:val="24"/>
                <w:szCs w:val="24"/>
              </w:rPr>
            </w:pPr>
            <w:r>
              <w:rPr>
                <w:rFonts w:ascii="宋体" w:hAnsi="宋体"/>
                <w:sz w:val="24"/>
                <w:szCs w:val="24"/>
              </w:rPr>
              <w:t>4</w:t>
            </w:r>
          </w:p>
        </w:tc>
        <w:tc>
          <w:tcPr>
            <w:tcW w:w="4680" w:type="dxa"/>
          </w:tcPr>
          <w:p w:rsidR="00C372DB" w:rsidRDefault="00BE1C2A">
            <w:pPr>
              <w:widowControl/>
              <w:rPr>
                <w:rFonts w:ascii="宋体"/>
                <w:sz w:val="24"/>
                <w:szCs w:val="24"/>
              </w:rPr>
            </w:pPr>
            <w:r>
              <w:rPr>
                <w:rFonts w:ascii="宋体" w:hAnsi="宋体" w:hint="eastAsia"/>
                <w:sz w:val="24"/>
                <w:szCs w:val="24"/>
              </w:rPr>
              <w:t>网络多媒体教室数（</w:t>
            </w:r>
            <w:proofErr w:type="gramStart"/>
            <w:r>
              <w:rPr>
                <w:rFonts w:ascii="宋体" w:hAnsi="宋体" w:hint="eastAsia"/>
                <w:sz w:val="24"/>
                <w:szCs w:val="24"/>
              </w:rPr>
              <w:t>个</w:t>
            </w:r>
            <w:proofErr w:type="gramEnd"/>
            <w:r>
              <w:rPr>
                <w:rFonts w:ascii="宋体" w:hAnsi="宋体" w:hint="eastAsia"/>
                <w:sz w:val="24"/>
                <w:szCs w:val="24"/>
              </w:rPr>
              <w:t>）</w:t>
            </w:r>
          </w:p>
        </w:tc>
        <w:tc>
          <w:tcPr>
            <w:tcW w:w="1620" w:type="dxa"/>
          </w:tcPr>
          <w:p w:rsidR="00C372DB" w:rsidRDefault="00BE1C2A">
            <w:pPr>
              <w:widowControl/>
              <w:rPr>
                <w:rFonts w:ascii="宋体" w:hAnsi="宋体"/>
                <w:sz w:val="24"/>
                <w:szCs w:val="24"/>
              </w:rPr>
            </w:pPr>
            <w:r>
              <w:rPr>
                <w:rFonts w:ascii="宋体" w:hAnsi="宋体" w:hint="eastAsia"/>
                <w:sz w:val="24"/>
                <w:szCs w:val="24"/>
              </w:rPr>
              <w:t>45</w:t>
            </w:r>
          </w:p>
        </w:tc>
        <w:tc>
          <w:tcPr>
            <w:tcW w:w="1394" w:type="dxa"/>
          </w:tcPr>
          <w:p w:rsidR="00C372DB" w:rsidRDefault="00BE1C2A">
            <w:pPr>
              <w:widowControl/>
              <w:rPr>
                <w:rFonts w:ascii="宋体" w:hAnsi="宋体"/>
                <w:sz w:val="24"/>
                <w:szCs w:val="24"/>
              </w:rPr>
            </w:pPr>
            <w:r>
              <w:rPr>
                <w:rFonts w:ascii="宋体" w:hAnsi="宋体" w:hint="eastAsia"/>
                <w:sz w:val="24"/>
                <w:szCs w:val="24"/>
              </w:rPr>
              <w:t>45</w:t>
            </w:r>
          </w:p>
        </w:tc>
      </w:tr>
      <w:tr w:rsidR="00C372DB">
        <w:tc>
          <w:tcPr>
            <w:tcW w:w="828" w:type="dxa"/>
          </w:tcPr>
          <w:p w:rsidR="00C372DB" w:rsidRDefault="00BE1C2A">
            <w:pPr>
              <w:widowControl/>
              <w:rPr>
                <w:rFonts w:ascii="宋体" w:hAnsi="宋体"/>
                <w:sz w:val="24"/>
                <w:szCs w:val="24"/>
              </w:rPr>
            </w:pPr>
            <w:r>
              <w:rPr>
                <w:rFonts w:ascii="宋体" w:hAnsi="宋体"/>
                <w:sz w:val="24"/>
                <w:szCs w:val="24"/>
              </w:rPr>
              <w:t>5</w:t>
            </w:r>
          </w:p>
        </w:tc>
        <w:tc>
          <w:tcPr>
            <w:tcW w:w="4680" w:type="dxa"/>
          </w:tcPr>
          <w:p w:rsidR="00C372DB" w:rsidRDefault="00BE1C2A">
            <w:pPr>
              <w:widowControl/>
              <w:rPr>
                <w:rFonts w:ascii="宋体"/>
                <w:sz w:val="24"/>
                <w:szCs w:val="24"/>
              </w:rPr>
            </w:pPr>
            <w:r>
              <w:rPr>
                <w:rFonts w:ascii="宋体" w:hAnsi="宋体" w:hint="eastAsia"/>
                <w:sz w:val="24"/>
                <w:szCs w:val="24"/>
              </w:rPr>
              <w:t>教学用计算机数量（台）</w:t>
            </w:r>
          </w:p>
        </w:tc>
        <w:tc>
          <w:tcPr>
            <w:tcW w:w="1620" w:type="dxa"/>
          </w:tcPr>
          <w:p w:rsidR="00C372DB" w:rsidRDefault="00BE1C2A">
            <w:pPr>
              <w:widowControl/>
              <w:rPr>
                <w:rFonts w:ascii="宋体" w:hAnsi="宋体"/>
                <w:sz w:val="24"/>
                <w:szCs w:val="24"/>
              </w:rPr>
            </w:pPr>
            <w:r>
              <w:rPr>
                <w:rFonts w:ascii="宋体" w:hAnsi="宋体" w:hint="eastAsia"/>
                <w:sz w:val="24"/>
                <w:szCs w:val="24"/>
              </w:rPr>
              <w:t>75</w:t>
            </w:r>
          </w:p>
        </w:tc>
        <w:tc>
          <w:tcPr>
            <w:tcW w:w="1394" w:type="dxa"/>
          </w:tcPr>
          <w:p w:rsidR="00C372DB" w:rsidRDefault="00BE1C2A">
            <w:pPr>
              <w:widowControl/>
              <w:rPr>
                <w:rFonts w:ascii="宋体" w:hAnsi="宋体"/>
                <w:sz w:val="24"/>
                <w:szCs w:val="24"/>
              </w:rPr>
            </w:pPr>
            <w:r>
              <w:rPr>
                <w:rFonts w:ascii="宋体" w:hAnsi="宋体" w:hint="eastAsia"/>
                <w:sz w:val="24"/>
                <w:szCs w:val="24"/>
              </w:rPr>
              <w:t>85</w:t>
            </w:r>
          </w:p>
        </w:tc>
      </w:tr>
      <w:tr w:rsidR="00C372DB">
        <w:tc>
          <w:tcPr>
            <w:tcW w:w="828" w:type="dxa"/>
          </w:tcPr>
          <w:p w:rsidR="00C372DB" w:rsidRDefault="00BE1C2A">
            <w:pPr>
              <w:widowControl/>
              <w:rPr>
                <w:rFonts w:ascii="宋体" w:hAnsi="宋体"/>
                <w:sz w:val="24"/>
                <w:szCs w:val="24"/>
              </w:rPr>
            </w:pPr>
            <w:r>
              <w:rPr>
                <w:rFonts w:ascii="宋体" w:hAnsi="宋体"/>
                <w:sz w:val="24"/>
                <w:szCs w:val="24"/>
              </w:rPr>
              <w:lastRenderedPageBreak/>
              <w:t>6</w:t>
            </w:r>
          </w:p>
        </w:tc>
        <w:tc>
          <w:tcPr>
            <w:tcW w:w="4680" w:type="dxa"/>
          </w:tcPr>
          <w:p w:rsidR="00C372DB" w:rsidRDefault="00BE1C2A">
            <w:pPr>
              <w:widowControl/>
              <w:rPr>
                <w:rFonts w:ascii="宋体"/>
                <w:sz w:val="24"/>
                <w:szCs w:val="24"/>
              </w:rPr>
            </w:pPr>
            <w:r>
              <w:rPr>
                <w:rFonts w:ascii="宋体" w:hAnsi="宋体" w:hint="eastAsia"/>
                <w:sz w:val="24"/>
                <w:szCs w:val="24"/>
              </w:rPr>
              <w:t>生</w:t>
            </w:r>
            <w:proofErr w:type="gramStart"/>
            <w:r>
              <w:rPr>
                <w:rFonts w:ascii="宋体" w:hAnsi="宋体" w:hint="eastAsia"/>
                <w:sz w:val="24"/>
                <w:szCs w:val="24"/>
              </w:rPr>
              <w:t>均教学</w:t>
            </w:r>
            <w:proofErr w:type="gramEnd"/>
            <w:r>
              <w:rPr>
                <w:rFonts w:ascii="宋体" w:hAnsi="宋体" w:hint="eastAsia"/>
                <w:sz w:val="24"/>
                <w:szCs w:val="24"/>
              </w:rPr>
              <w:t>用计算机数量（台</w:t>
            </w:r>
            <w:r>
              <w:rPr>
                <w:rFonts w:ascii="宋体" w:hAnsi="宋体"/>
                <w:sz w:val="24"/>
                <w:szCs w:val="24"/>
              </w:rPr>
              <w:t>/100</w:t>
            </w:r>
            <w:r>
              <w:rPr>
                <w:rFonts w:ascii="宋体" w:hAnsi="宋体" w:hint="eastAsia"/>
                <w:sz w:val="24"/>
                <w:szCs w:val="24"/>
              </w:rPr>
              <w:t>）</w:t>
            </w:r>
          </w:p>
        </w:tc>
        <w:tc>
          <w:tcPr>
            <w:tcW w:w="1620" w:type="dxa"/>
          </w:tcPr>
          <w:p w:rsidR="00C372DB" w:rsidRDefault="00BE1C2A">
            <w:pPr>
              <w:widowControl/>
              <w:rPr>
                <w:rFonts w:ascii="宋体" w:hAnsi="宋体"/>
                <w:sz w:val="24"/>
                <w:szCs w:val="24"/>
              </w:rPr>
            </w:pPr>
            <w:r>
              <w:rPr>
                <w:rFonts w:ascii="宋体" w:hAnsi="宋体" w:hint="eastAsia"/>
                <w:sz w:val="24"/>
                <w:szCs w:val="24"/>
              </w:rPr>
              <w:t>13.08</w:t>
            </w:r>
          </w:p>
        </w:tc>
        <w:tc>
          <w:tcPr>
            <w:tcW w:w="1394" w:type="dxa"/>
          </w:tcPr>
          <w:p w:rsidR="00C372DB" w:rsidRDefault="00BE1C2A">
            <w:pPr>
              <w:widowControl/>
              <w:rPr>
                <w:rFonts w:ascii="宋体" w:hAnsi="宋体"/>
                <w:sz w:val="24"/>
                <w:szCs w:val="24"/>
              </w:rPr>
            </w:pPr>
            <w:r>
              <w:rPr>
                <w:rFonts w:ascii="宋体" w:hAnsi="宋体" w:hint="eastAsia"/>
                <w:sz w:val="24"/>
                <w:szCs w:val="24"/>
              </w:rPr>
              <w:t>14.76</w:t>
            </w:r>
          </w:p>
        </w:tc>
      </w:tr>
    </w:tbl>
    <w:p w:rsidR="00BE1C2A" w:rsidRDefault="00BE1C2A" w:rsidP="00BE1C2A">
      <w:pPr>
        <w:widowControl/>
        <w:shd w:val="clear" w:color="auto" w:fill="FFFFFF"/>
        <w:rPr>
          <w:rFonts w:ascii="黑体" w:eastAsia="黑体" w:hAnsi="黑体" w:hint="eastAsia"/>
          <w:spacing w:val="-2"/>
          <w:kern w:val="0"/>
          <w:position w:val="-2"/>
          <w:sz w:val="30"/>
          <w:szCs w:val="30"/>
        </w:rPr>
      </w:pPr>
    </w:p>
    <w:p w:rsidR="00C372DB" w:rsidRPr="00BE1C2A" w:rsidRDefault="00BE1C2A" w:rsidP="00BE1C2A">
      <w:pPr>
        <w:widowControl/>
        <w:shd w:val="clear" w:color="auto" w:fill="FFFFFF"/>
        <w:rPr>
          <w:rFonts w:ascii="黑体" w:eastAsia="黑体" w:hAnsi="黑体"/>
          <w:spacing w:val="-2"/>
          <w:kern w:val="0"/>
          <w:position w:val="-2"/>
          <w:sz w:val="30"/>
          <w:szCs w:val="30"/>
        </w:rPr>
      </w:pPr>
      <w:r>
        <w:rPr>
          <w:rFonts w:ascii="黑体" w:eastAsia="黑体" w:hAnsi="黑体" w:hint="eastAsia"/>
          <w:spacing w:val="-2"/>
          <w:kern w:val="0"/>
          <w:position w:val="-2"/>
          <w:sz w:val="30"/>
          <w:szCs w:val="30"/>
        </w:rPr>
        <w:t>第二部分</w:t>
      </w:r>
      <w:r>
        <w:rPr>
          <w:rFonts w:ascii="黑体" w:eastAsia="黑体" w:hAnsi="黑体"/>
          <w:spacing w:val="-2"/>
          <w:kern w:val="0"/>
          <w:position w:val="-2"/>
          <w:sz w:val="30"/>
          <w:szCs w:val="30"/>
        </w:rPr>
        <w:t>.</w:t>
      </w:r>
      <w:r>
        <w:rPr>
          <w:rFonts w:ascii="黑体" w:eastAsia="黑体" w:hAnsi="黑体" w:hint="eastAsia"/>
          <w:spacing w:val="-2"/>
          <w:kern w:val="0"/>
          <w:position w:val="-2"/>
          <w:sz w:val="30"/>
          <w:szCs w:val="30"/>
        </w:rPr>
        <w:t>学生发展</w:t>
      </w:r>
    </w:p>
    <w:p w:rsidR="00C372DB" w:rsidRDefault="00BE1C2A">
      <w:pPr>
        <w:widowControl/>
        <w:shd w:val="clear" w:color="auto" w:fill="FFFFFF"/>
        <w:rPr>
          <w:rFonts w:ascii="黑体" w:eastAsia="黑体" w:hAnsi="黑体"/>
          <w:sz w:val="28"/>
          <w:szCs w:val="28"/>
        </w:rPr>
      </w:pPr>
      <w:r>
        <w:rPr>
          <w:rFonts w:ascii="黑体" w:eastAsia="黑体" w:hAnsi="黑体"/>
          <w:sz w:val="28"/>
          <w:szCs w:val="28"/>
        </w:rPr>
        <w:t>2.1</w:t>
      </w:r>
      <w:r>
        <w:rPr>
          <w:rFonts w:ascii="黑体" w:eastAsia="黑体" w:hAnsi="黑体" w:hint="eastAsia"/>
          <w:sz w:val="28"/>
          <w:szCs w:val="28"/>
        </w:rPr>
        <w:t>学生素质</w:t>
      </w:r>
    </w:p>
    <w:p w:rsidR="00C372DB" w:rsidRDefault="00BE1C2A">
      <w:pPr>
        <w:widowControl/>
        <w:shd w:val="clear" w:color="auto" w:fill="FFFFFF"/>
        <w:rPr>
          <w:rFonts w:ascii="宋体" w:cs="Arial"/>
          <w:spacing w:val="-2"/>
          <w:position w:val="-2"/>
          <w:sz w:val="24"/>
          <w:szCs w:val="24"/>
        </w:rPr>
      </w:pPr>
      <w:r>
        <w:rPr>
          <w:rFonts w:ascii="宋体" w:hAnsi="宋体"/>
          <w:sz w:val="24"/>
          <w:szCs w:val="24"/>
        </w:rPr>
        <w:t>2.1.1</w:t>
      </w:r>
      <w:r>
        <w:rPr>
          <w:rFonts w:ascii="宋体" w:hAnsi="宋体" w:hint="eastAsia"/>
          <w:sz w:val="24"/>
          <w:szCs w:val="24"/>
        </w:rPr>
        <w:t>学生基本素质评价</w:t>
      </w:r>
    </w:p>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hint="eastAsia"/>
          <w:spacing w:val="-2"/>
          <w:position w:val="-2"/>
          <w:sz w:val="24"/>
          <w:szCs w:val="24"/>
        </w:rPr>
        <w:t>学校结合专业特点分阶段对学生开展理想信念、遵纪守法、文明礼仪、职业道德、心理健康和就业创业六大主题教育；利用校内外德育基地和重要节日对学生进行革命传统教育、集体主义爱国主义教育、诚信感恩教育和生命安全教育等。组织志愿者参加社会实践活动。学生社团定期开展活动，业余生活丰富。</w:t>
      </w:r>
    </w:p>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hint="eastAsia"/>
          <w:spacing w:val="-2"/>
          <w:position w:val="-2"/>
          <w:sz w:val="24"/>
          <w:szCs w:val="24"/>
        </w:rPr>
        <w:t>学校开设了职业生涯规划课程，组织学生进行职业生涯规划设计竞赛。学校以培养专业技术应用型人才为目标，文化知识和专业技能并举</w:t>
      </w:r>
      <w:r>
        <w:rPr>
          <w:rFonts w:ascii="宋体" w:hAnsi="宋体" w:cs="Arial"/>
          <w:spacing w:val="-2"/>
          <w:position w:val="-2"/>
          <w:sz w:val="24"/>
          <w:szCs w:val="24"/>
        </w:rPr>
        <w:t xml:space="preserve">, </w:t>
      </w:r>
      <w:r>
        <w:rPr>
          <w:rFonts w:ascii="宋体" w:hAnsi="宋体" w:cs="Arial" w:hint="eastAsia"/>
          <w:spacing w:val="-2"/>
          <w:position w:val="-2"/>
          <w:sz w:val="24"/>
          <w:szCs w:val="24"/>
        </w:rPr>
        <w:t>职业资格证书与毕业证书双证并重。学校一手抓文化知识的传授，一手抓专业技能的培训，成立学习互帮小组，建立创新活动室，开展技能比武。多种举措激发了学生学习的热情，促进了学生学业水平的提升。</w:t>
      </w:r>
      <w:r>
        <w:rPr>
          <w:rFonts w:ascii="宋体" w:hAnsi="宋体" w:cs="Arial"/>
          <w:spacing w:val="-2"/>
          <w:position w:val="-2"/>
          <w:sz w:val="24"/>
          <w:szCs w:val="24"/>
        </w:rPr>
        <w:t>20</w:t>
      </w:r>
      <w:r>
        <w:rPr>
          <w:rFonts w:ascii="宋体" w:hAnsi="宋体" w:cs="Arial" w:hint="eastAsia"/>
          <w:spacing w:val="-2"/>
          <w:position w:val="-2"/>
          <w:sz w:val="24"/>
          <w:szCs w:val="24"/>
        </w:rPr>
        <w:t>19年度和</w:t>
      </w:r>
      <w:r>
        <w:rPr>
          <w:rFonts w:ascii="宋体" w:hAnsi="宋体" w:cs="Arial"/>
          <w:spacing w:val="-2"/>
          <w:position w:val="-2"/>
          <w:sz w:val="24"/>
          <w:szCs w:val="24"/>
        </w:rPr>
        <w:t>20</w:t>
      </w:r>
      <w:r>
        <w:rPr>
          <w:rFonts w:ascii="宋体" w:hAnsi="宋体" w:cs="Arial" w:hint="eastAsia"/>
          <w:spacing w:val="-2"/>
          <w:position w:val="-2"/>
          <w:sz w:val="24"/>
          <w:szCs w:val="24"/>
        </w:rPr>
        <w:t>20年度学生文化课合格率分别为97.5</w:t>
      </w:r>
      <w:r>
        <w:rPr>
          <w:rFonts w:ascii="宋体" w:hAnsi="宋体" w:cs="Arial"/>
          <w:spacing w:val="-2"/>
          <w:position w:val="-2"/>
          <w:sz w:val="24"/>
          <w:szCs w:val="24"/>
        </w:rPr>
        <w:t>%</w:t>
      </w:r>
      <w:r>
        <w:rPr>
          <w:rFonts w:ascii="宋体" w:hAnsi="宋体" w:cs="Arial" w:hint="eastAsia"/>
          <w:spacing w:val="-2"/>
          <w:position w:val="-2"/>
          <w:sz w:val="24"/>
          <w:szCs w:val="24"/>
        </w:rPr>
        <w:t>和98</w:t>
      </w:r>
      <w:r>
        <w:rPr>
          <w:rFonts w:ascii="宋体" w:hAnsi="宋体" w:cs="Arial"/>
          <w:spacing w:val="-2"/>
          <w:position w:val="-2"/>
          <w:sz w:val="24"/>
          <w:szCs w:val="24"/>
        </w:rPr>
        <w:t>%</w:t>
      </w:r>
      <w:r>
        <w:rPr>
          <w:rFonts w:ascii="宋体" w:hAnsi="宋体" w:cs="Arial" w:hint="eastAsia"/>
          <w:spacing w:val="-2"/>
          <w:position w:val="-2"/>
          <w:sz w:val="24"/>
          <w:szCs w:val="24"/>
        </w:rPr>
        <w:t>，专业技能合格率均为</w:t>
      </w:r>
      <w:r>
        <w:rPr>
          <w:rFonts w:ascii="宋体" w:hAnsi="宋体" w:cs="Arial"/>
          <w:spacing w:val="-2"/>
          <w:position w:val="-2"/>
          <w:sz w:val="24"/>
          <w:szCs w:val="24"/>
        </w:rPr>
        <w:t>100%</w:t>
      </w:r>
      <w:r>
        <w:rPr>
          <w:rFonts w:ascii="宋体" w:hAnsi="宋体" w:cs="Arial" w:hint="eastAsia"/>
          <w:spacing w:val="-2"/>
          <w:position w:val="-2"/>
          <w:sz w:val="24"/>
          <w:szCs w:val="24"/>
        </w:rPr>
        <w:t>，机电专业和学前教育专业学生对口招生前均获得国家职业资格</w:t>
      </w:r>
      <w:r>
        <w:rPr>
          <w:rFonts w:ascii="宋体" w:hAnsi="宋体" w:cs="Arial"/>
          <w:spacing w:val="-2"/>
          <w:position w:val="-2"/>
          <w:sz w:val="24"/>
          <w:szCs w:val="24"/>
        </w:rPr>
        <w:t>4</w:t>
      </w:r>
      <w:r>
        <w:rPr>
          <w:rFonts w:ascii="宋体" w:hAnsi="宋体" w:cs="Arial" w:hint="eastAsia"/>
          <w:spacing w:val="-2"/>
          <w:position w:val="-2"/>
          <w:sz w:val="24"/>
          <w:szCs w:val="24"/>
        </w:rPr>
        <w:t>级证书，高二下学期完成普通话培训与测试，体质测评合格率分别为</w:t>
      </w:r>
      <w:r>
        <w:rPr>
          <w:rFonts w:ascii="宋体" w:hAnsi="宋体" w:cs="Arial"/>
          <w:spacing w:val="-2"/>
          <w:position w:val="-2"/>
          <w:sz w:val="24"/>
          <w:szCs w:val="24"/>
        </w:rPr>
        <w:t>96%</w:t>
      </w:r>
      <w:r>
        <w:rPr>
          <w:rFonts w:ascii="宋体" w:hAnsi="宋体" w:cs="Arial" w:hint="eastAsia"/>
          <w:spacing w:val="-2"/>
          <w:position w:val="-2"/>
          <w:sz w:val="24"/>
          <w:szCs w:val="24"/>
        </w:rPr>
        <w:t>和</w:t>
      </w:r>
      <w:r>
        <w:rPr>
          <w:rFonts w:ascii="宋体" w:hAnsi="宋体" w:cs="Arial"/>
          <w:spacing w:val="-2"/>
          <w:position w:val="-2"/>
          <w:sz w:val="24"/>
          <w:szCs w:val="24"/>
        </w:rPr>
        <w:t>95%</w:t>
      </w:r>
      <w:r>
        <w:rPr>
          <w:rFonts w:ascii="宋体" w:hAnsi="宋体" w:cs="Arial" w:hint="eastAsia"/>
          <w:spacing w:val="-2"/>
          <w:position w:val="-2"/>
          <w:sz w:val="24"/>
          <w:szCs w:val="24"/>
        </w:rPr>
        <w:t>、毕业率为</w:t>
      </w:r>
      <w:r>
        <w:rPr>
          <w:rFonts w:ascii="宋体" w:hAnsi="宋体" w:cs="Arial"/>
          <w:spacing w:val="-2"/>
          <w:position w:val="-2"/>
          <w:sz w:val="24"/>
          <w:szCs w:val="24"/>
        </w:rPr>
        <w:t>100%</w:t>
      </w:r>
      <w:r>
        <w:rPr>
          <w:rFonts w:ascii="宋体" w:hAnsi="宋体" w:cs="Arial" w:hint="eastAsia"/>
          <w:spacing w:val="-2"/>
          <w:position w:val="-2"/>
          <w:sz w:val="24"/>
          <w:szCs w:val="24"/>
        </w:rPr>
        <w:t>。</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2-1   201</w:t>
      </w:r>
      <w:r>
        <w:rPr>
          <w:rFonts w:ascii="宋体" w:hAnsi="宋体" w:hint="eastAsia"/>
          <w:sz w:val="24"/>
          <w:szCs w:val="24"/>
        </w:rPr>
        <w:t>9</w:t>
      </w:r>
      <w:r>
        <w:rPr>
          <w:rFonts w:ascii="宋体" w:hAnsi="宋体"/>
          <w:sz w:val="24"/>
          <w:szCs w:val="24"/>
        </w:rPr>
        <w:t>-20</w:t>
      </w:r>
      <w:r>
        <w:rPr>
          <w:rFonts w:ascii="宋体" w:hAnsi="宋体" w:hint="eastAsia"/>
          <w:sz w:val="24"/>
          <w:szCs w:val="24"/>
        </w:rPr>
        <w:t>20年学生基本素质评价指标统计表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0"/>
        <w:gridCol w:w="1420"/>
        <w:gridCol w:w="1420"/>
        <w:gridCol w:w="1420"/>
        <w:gridCol w:w="1421"/>
        <w:gridCol w:w="1421"/>
      </w:tblGrid>
      <w:tr w:rsidR="00C372DB">
        <w:tc>
          <w:tcPr>
            <w:tcW w:w="142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年号</w:t>
            </w:r>
          </w:p>
        </w:tc>
        <w:tc>
          <w:tcPr>
            <w:tcW w:w="142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文化课</w:t>
            </w:r>
          </w:p>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合格率</w:t>
            </w:r>
          </w:p>
        </w:tc>
        <w:tc>
          <w:tcPr>
            <w:tcW w:w="142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体质测评</w:t>
            </w:r>
          </w:p>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合格率</w:t>
            </w:r>
          </w:p>
        </w:tc>
        <w:tc>
          <w:tcPr>
            <w:tcW w:w="142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专业技能</w:t>
            </w:r>
          </w:p>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合格率</w:t>
            </w:r>
          </w:p>
        </w:tc>
        <w:tc>
          <w:tcPr>
            <w:tcW w:w="1421"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双证书</w:t>
            </w:r>
          </w:p>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合格率</w:t>
            </w:r>
          </w:p>
        </w:tc>
        <w:tc>
          <w:tcPr>
            <w:tcW w:w="1421"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毕业率</w:t>
            </w:r>
          </w:p>
        </w:tc>
      </w:tr>
      <w:tr w:rsidR="00C372DB">
        <w:trPr>
          <w:trHeight w:val="360"/>
        </w:trPr>
        <w:tc>
          <w:tcPr>
            <w:tcW w:w="1420" w:type="dxa"/>
          </w:tcPr>
          <w:p w:rsidR="00C372DB" w:rsidRDefault="00BE1C2A">
            <w:pPr>
              <w:rPr>
                <w:rFonts w:ascii="宋体" w:hAnsi="宋体" w:cs="Arial"/>
                <w:spacing w:val="-2"/>
                <w:position w:val="-2"/>
                <w:sz w:val="24"/>
                <w:szCs w:val="24"/>
              </w:rPr>
            </w:pPr>
            <w:r>
              <w:rPr>
                <w:rFonts w:ascii="宋体" w:hAnsi="宋体" w:cs="Arial"/>
                <w:spacing w:val="-2"/>
                <w:position w:val="-2"/>
                <w:sz w:val="24"/>
                <w:szCs w:val="24"/>
              </w:rPr>
              <w:t>201</w:t>
            </w:r>
            <w:r>
              <w:rPr>
                <w:rFonts w:ascii="宋体" w:hAnsi="宋体" w:cs="Arial" w:hint="eastAsia"/>
                <w:spacing w:val="-2"/>
                <w:position w:val="-2"/>
                <w:sz w:val="24"/>
                <w:szCs w:val="24"/>
              </w:rPr>
              <w:t>9</w:t>
            </w:r>
          </w:p>
        </w:tc>
        <w:tc>
          <w:tcPr>
            <w:tcW w:w="1420"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97.5%</w:t>
            </w:r>
          </w:p>
        </w:tc>
        <w:tc>
          <w:tcPr>
            <w:tcW w:w="1420"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96%</w:t>
            </w:r>
          </w:p>
        </w:tc>
        <w:tc>
          <w:tcPr>
            <w:tcW w:w="1420"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100%</w:t>
            </w:r>
          </w:p>
        </w:tc>
        <w:tc>
          <w:tcPr>
            <w:tcW w:w="1421"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99.6%</w:t>
            </w:r>
          </w:p>
        </w:tc>
        <w:tc>
          <w:tcPr>
            <w:tcW w:w="1421"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100%</w:t>
            </w:r>
          </w:p>
        </w:tc>
      </w:tr>
      <w:tr w:rsidR="00C372DB">
        <w:trPr>
          <w:trHeight w:val="360"/>
        </w:trPr>
        <w:tc>
          <w:tcPr>
            <w:tcW w:w="1420" w:type="dxa"/>
          </w:tcPr>
          <w:p w:rsidR="00C372DB" w:rsidRDefault="00BE1C2A">
            <w:pPr>
              <w:rPr>
                <w:rFonts w:ascii="宋体" w:hAnsi="宋体" w:cs="Arial"/>
                <w:spacing w:val="-2"/>
                <w:position w:val="-2"/>
                <w:sz w:val="24"/>
                <w:szCs w:val="24"/>
              </w:rPr>
            </w:pPr>
            <w:r>
              <w:rPr>
                <w:rFonts w:ascii="宋体" w:hAnsi="宋体" w:cs="Arial"/>
                <w:spacing w:val="-2"/>
                <w:position w:val="-2"/>
                <w:sz w:val="24"/>
                <w:szCs w:val="24"/>
              </w:rPr>
              <w:t>20</w:t>
            </w:r>
            <w:r>
              <w:rPr>
                <w:rFonts w:ascii="宋体" w:hAnsi="宋体" w:cs="Arial" w:hint="eastAsia"/>
                <w:spacing w:val="-2"/>
                <w:position w:val="-2"/>
                <w:sz w:val="24"/>
                <w:szCs w:val="24"/>
              </w:rPr>
              <w:t>20</w:t>
            </w:r>
          </w:p>
        </w:tc>
        <w:tc>
          <w:tcPr>
            <w:tcW w:w="1420"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98%</w:t>
            </w:r>
          </w:p>
        </w:tc>
        <w:tc>
          <w:tcPr>
            <w:tcW w:w="1420"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95%</w:t>
            </w:r>
          </w:p>
        </w:tc>
        <w:tc>
          <w:tcPr>
            <w:tcW w:w="1420"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100%</w:t>
            </w:r>
          </w:p>
        </w:tc>
        <w:tc>
          <w:tcPr>
            <w:tcW w:w="1421"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99.5%</w:t>
            </w:r>
          </w:p>
        </w:tc>
        <w:tc>
          <w:tcPr>
            <w:tcW w:w="1421"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100%</w:t>
            </w:r>
          </w:p>
        </w:tc>
      </w:tr>
    </w:tbl>
    <w:p w:rsidR="00C372DB" w:rsidRDefault="00BE1C2A">
      <w:pPr>
        <w:widowControl/>
        <w:shd w:val="clear" w:color="auto" w:fill="FFFFFF"/>
        <w:rPr>
          <w:rFonts w:ascii="宋体" w:cs="Arial"/>
          <w:spacing w:val="-2"/>
          <w:position w:val="-2"/>
          <w:sz w:val="24"/>
          <w:szCs w:val="24"/>
        </w:rPr>
      </w:pPr>
      <w:r>
        <w:rPr>
          <w:rFonts w:ascii="宋体" w:hAnsi="宋体"/>
          <w:sz w:val="24"/>
          <w:szCs w:val="24"/>
        </w:rPr>
        <w:t>2.1.2</w:t>
      </w:r>
      <w:r>
        <w:rPr>
          <w:rFonts w:ascii="宋体" w:hAnsi="宋体" w:hint="eastAsia"/>
          <w:sz w:val="24"/>
          <w:szCs w:val="24"/>
        </w:rPr>
        <w:t>学生参加文明风采大赛</w:t>
      </w:r>
      <w:r>
        <w:rPr>
          <w:rFonts w:ascii="宋体" w:hAnsi="宋体" w:cs="Arial" w:hint="eastAsia"/>
          <w:spacing w:val="-2"/>
          <w:position w:val="-2"/>
          <w:sz w:val="24"/>
          <w:szCs w:val="24"/>
        </w:rPr>
        <w:t>和技能</w:t>
      </w:r>
      <w:proofErr w:type="gramStart"/>
      <w:r>
        <w:rPr>
          <w:rFonts w:ascii="宋体" w:hAnsi="宋体" w:cs="Arial" w:hint="eastAsia"/>
          <w:spacing w:val="-2"/>
          <w:position w:val="-2"/>
          <w:sz w:val="24"/>
          <w:szCs w:val="24"/>
        </w:rPr>
        <w:t>竟赛</w:t>
      </w:r>
      <w:proofErr w:type="gramEnd"/>
    </w:p>
    <w:p w:rsidR="00C372DB" w:rsidRDefault="00BE1C2A">
      <w:pPr>
        <w:widowControl/>
        <w:shd w:val="clear" w:color="auto" w:fill="FFFFFF"/>
        <w:ind w:firstLineChars="100" w:firstLine="240"/>
        <w:rPr>
          <w:rFonts w:ascii="宋体" w:cs="Arial"/>
          <w:color w:val="FF0000"/>
          <w:spacing w:val="-2"/>
          <w:position w:val="-2"/>
          <w:sz w:val="24"/>
          <w:szCs w:val="24"/>
        </w:rPr>
      </w:pPr>
      <w:r>
        <w:rPr>
          <w:rFonts w:ascii="宋体" w:hAnsi="宋体" w:hint="eastAsia"/>
          <w:sz w:val="24"/>
          <w:szCs w:val="24"/>
        </w:rPr>
        <w:t>我校组织学生积极参加赤峰市职教中心每年度举办的技能大赛，在现有的专业中积极培养参赛学员，即使不能取得突出成绩，也能在大赛中学习到更多知识，开阔视野。20</w:t>
      </w:r>
      <w:r>
        <w:rPr>
          <w:rFonts w:ascii="宋体" w:hAnsi="宋体"/>
          <w:sz w:val="24"/>
          <w:szCs w:val="24"/>
        </w:rPr>
        <w:t>19</w:t>
      </w:r>
      <w:r>
        <w:rPr>
          <w:rFonts w:ascii="宋体" w:hAnsi="宋体" w:hint="eastAsia"/>
          <w:sz w:val="24"/>
          <w:szCs w:val="24"/>
        </w:rPr>
        <w:t>年旅游服务专业在市级技能大赛中获西餐摆台二等奖和三等奖，中餐</w:t>
      </w:r>
      <w:proofErr w:type="gramStart"/>
      <w:r>
        <w:rPr>
          <w:rFonts w:ascii="宋体" w:hAnsi="宋体" w:hint="eastAsia"/>
          <w:sz w:val="24"/>
          <w:szCs w:val="24"/>
        </w:rPr>
        <w:t>摆台获</w:t>
      </w:r>
      <w:proofErr w:type="gramEnd"/>
      <w:r>
        <w:rPr>
          <w:rFonts w:ascii="宋体" w:hAnsi="宋体" w:hint="eastAsia"/>
          <w:sz w:val="24"/>
          <w:szCs w:val="24"/>
        </w:rPr>
        <w:t>二等奖和三等奖；</w:t>
      </w:r>
      <w:proofErr w:type="gramStart"/>
      <w:r>
        <w:rPr>
          <w:rFonts w:ascii="宋体" w:hAnsi="宋体" w:hint="eastAsia"/>
          <w:sz w:val="24"/>
          <w:szCs w:val="24"/>
        </w:rPr>
        <w:t>区赛中</w:t>
      </w:r>
      <w:proofErr w:type="gramEnd"/>
      <w:r>
        <w:rPr>
          <w:rFonts w:ascii="宋体" w:hAnsi="宋体" w:hint="eastAsia"/>
          <w:sz w:val="24"/>
          <w:szCs w:val="24"/>
        </w:rPr>
        <w:t>西餐摆台和中餐摆台均获二等奖和三等奖 ，机电专业市级技能大赛中获电气安装二等奖2人，机电一体化三等奖2人。</w:t>
      </w:r>
      <w:r>
        <w:rPr>
          <w:rFonts w:ascii="宋体" w:hAnsi="宋体"/>
          <w:sz w:val="24"/>
          <w:szCs w:val="24"/>
        </w:rPr>
        <w:t>2020</w:t>
      </w:r>
      <w:r>
        <w:rPr>
          <w:rFonts w:ascii="宋体" w:hAnsi="宋体" w:hint="eastAsia"/>
          <w:sz w:val="24"/>
          <w:szCs w:val="24"/>
        </w:rPr>
        <w:t>年工艺美术专业在市级技能大赛中获素描一等奖和商标设计一等奖；学前教育专业中国</w:t>
      </w:r>
      <w:proofErr w:type="gramStart"/>
      <w:r>
        <w:rPr>
          <w:rFonts w:ascii="宋体" w:hAnsi="宋体" w:hint="eastAsia"/>
          <w:sz w:val="24"/>
          <w:szCs w:val="24"/>
        </w:rPr>
        <w:t>舞项目</w:t>
      </w:r>
      <w:proofErr w:type="gramEnd"/>
      <w:r>
        <w:rPr>
          <w:rFonts w:ascii="宋体" w:hAnsi="宋体" w:hint="eastAsia"/>
          <w:sz w:val="24"/>
          <w:szCs w:val="24"/>
        </w:rPr>
        <w:t>获得市赛一等奖；农学专业种子质量与检验项目2人获得二等奖，蔬菜嫁接项目分别获得二等</w:t>
      </w:r>
      <w:r>
        <w:rPr>
          <w:rFonts w:ascii="宋体" w:hAnsi="宋体" w:hint="eastAsia"/>
          <w:sz w:val="24"/>
          <w:szCs w:val="24"/>
        </w:rPr>
        <w:lastRenderedPageBreak/>
        <w:t>奖和三等奖；计算机应用专业的计算机检测与维修项目获得团体二等奖；机电专业市级技能大赛中获电气安装一等奖2人，</w:t>
      </w:r>
      <w:proofErr w:type="gramStart"/>
      <w:r>
        <w:rPr>
          <w:rFonts w:ascii="宋体" w:hAnsi="宋体" w:hint="eastAsia"/>
          <w:sz w:val="24"/>
          <w:szCs w:val="24"/>
        </w:rPr>
        <w:t>区赛电气</w:t>
      </w:r>
      <w:proofErr w:type="gramEnd"/>
      <w:r>
        <w:rPr>
          <w:rFonts w:ascii="宋体" w:hAnsi="宋体" w:hint="eastAsia"/>
          <w:sz w:val="24"/>
          <w:szCs w:val="24"/>
        </w:rPr>
        <w:t>安装与维修项目获得三等奖2人；英语</w:t>
      </w:r>
      <w:proofErr w:type="gramStart"/>
      <w:r>
        <w:rPr>
          <w:rFonts w:ascii="宋体" w:hAnsi="宋体" w:hint="eastAsia"/>
          <w:sz w:val="24"/>
          <w:szCs w:val="24"/>
        </w:rPr>
        <w:t>非服务</w:t>
      </w:r>
      <w:proofErr w:type="gramEnd"/>
      <w:r>
        <w:rPr>
          <w:rFonts w:ascii="宋体" w:hAnsi="宋体" w:hint="eastAsia"/>
          <w:sz w:val="24"/>
          <w:szCs w:val="24"/>
        </w:rPr>
        <w:t>项目共三组学生获得团体三等奖。</w:t>
      </w:r>
    </w:p>
    <w:p w:rsidR="00C372DB" w:rsidRDefault="00BE1C2A">
      <w:pPr>
        <w:widowControl/>
        <w:shd w:val="clear" w:color="auto" w:fill="FFFFFF"/>
        <w:ind w:firstLineChars="200" w:firstLine="480"/>
        <w:rPr>
          <w:rFonts w:ascii="宋体"/>
          <w:sz w:val="24"/>
          <w:szCs w:val="24"/>
        </w:rPr>
      </w:pPr>
      <w:r>
        <w:rPr>
          <w:rFonts w:ascii="宋体" w:hAnsi="宋体" w:hint="eastAsia"/>
          <w:sz w:val="24"/>
          <w:szCs w:val="24"/>
        </w:rPr>
        <w:t>表</w:t>
      </w:r>
      <w:r>
        <w:rPr>
          <w:rFonts w:ascii="宋体" w:hAnsi="宋体"/>
          <w:sz w:val="24"/>
          <w:szCs w:val="24"/>
        </w:rPr>
        <w:t>2-2  201</w:t>
      </w:r>
      <w:r>
        <w:rPr>
          <w:rFonts w:ascii="宋体" w:hAnsi="宋体" w:hint="eastAsia"/>
          <w:sz w:val="24"/>
          <w:szCs w:val="24"/>
        </w:rPr>
        <w:t>9</w:t>
      </w:r>
      <w:r>
        <w:rPr>
          <w:rFonts w:ascii="宋体" w:hAnsi="宋体"/>
          <w:sz w:val="24"/>
          <w:szCs w:val="24"/>
        </w:rPr>
        <w:t>-20</w:t>
      </w:r>
      <w:r>
        <w:rPr>
          <w:rFonts w:ascii="宋体" w:hAnsi="宋体" w:hint="eastAsia"/>
          <w:sz w:val="24"/>
          <w:szCs w:val="24"/>
        </w:rPr>
        <w:t>20年学生参加各级</w:t>
      </w:r>
      <w:r>
        <w:rPr>
          <w:rFonts w:ascii="宋体" w:hAnsi="宋体" w:cs="Arial" w:hint="eastAsia"/>
          <w:spacing w:val="-2"/>
          <w:position w:val="-2"/>
          <w:sz w:val="24"/>
          <w:szCs w:val="24"/>
        </w:rPr>
        <w:t>技能</w:t>
      </w:r>
      <w:proofErr w:type="gramStart"/>
      <w:r>
        <w:rPr>
          <w:rFonts w:ascii="宋体" w:hAnsi="宋体" w:hint="eastAsia"/>
          <w:sz w:val="24"/>
          <w:szCs w:val="24"/>
        </w:rPr>
        <w:t>竟赛</w:t>
      </w:r>
      <w:proofErr w:type="gramEnd"/>
      <w:r>
        <w:rPr>
          <w:rFonts w:ascii="宋体" w:hAnsi="宋体" w:hint="eastAsia"/>
          <w:sz w:val="24"/>
          <w:szCs w:val="24"/>
        </w:rPr>
        <w:t>获奖人数统计表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1080"/>
        <w:gridCol w:w="1080"/>
        <w:gridCol w:w="1252"/>
        <w:gridCol w:w="1440"/>
        <w:gridCol w:w="1440"/>
        <w:gridCol w:w="1214"/>
      </w:tblGrid>
      <w:tr w:rsidR="00C372DB">
        <w:tc>
          <w:tcPr>
            <w:tcW w:w="828"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年号</w:t>
            </w:r>
          </w:p>
        </w:tc>
        <w:tc>
          <w:tcPr>
            <w:tcW w:w="108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级别</w:t>
            </w:r>
          </w:p>
        </w:tc>
        <w:tc>
          <w:tcPr>
            <w:tcW w:w="108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一等奖</w:t>
            </w:r>
          </w:p>
        </w:tc>
        <w:tc>
          <w:tcPr>
            <w:tcW w:w="1252"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二等奖</w:t>
            </w:r>
          </w:p>
        </w:tc>
        <w:tc>
          <w:tcPr>
            <w:tcW w:w="144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三等奖</w:t>
            </w:r>
          </w:p>
        </w:tc>
        <w:tc>
          <w:tcPr>
            <w:tcW w:w="144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优秀奖</w:t>
            </w:r>
          </w:p>
        </w:tc>
        <w:tc>
          <w:tcPr>
            <w:tcW w:w="1214"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其他</w:t>
            </w:r>
          </w:p>
        </w:tc>
      </w:tr>
      <w:tr w:rsidR="00C372DB">
        <w:trPr>
          <w:trHeight w:val="195"/>
        </w:trPr>
        <w:tc>
          <w:tcPr>
            <w:tcW w:w="828" w:type="dxa"/>
            <w:vMerge w:val="restart"/>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201</w:t>
            </w:r>
            <w:r>
              <w:rPr>
                <w:rFonts w:ascii="宋体" w:hAnsi="宋体" w:cs="Arial" w:hint="eastAsia"/>
                <w:spacing w:val="-2"/>
                <w:position w:val="-2"/>
                <w:sz w:val="24"/>
                <w:szCs w:val="24"/>
              </w:rPr>
              <w:t>9</w:t>
            </w:r>
          </w:p>
        </w:tc>
        <w:tc>
          <w:tcPr>
            <w:tcW w:w="108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国家级</w:t>
            </w:r>
          </w:p>
        </w:tc>
        <w:tc>
          <w:tcPr>
            <w:tcW w:w="1080" w:type="dxa"/>
          </w:tcPr>
          <w:p w:rsidR="00C372DB" w:rsidRDefault="00C372DB">
            <w:pPr>
              <w:widowControl/>
              <w:rPr>
                <w:rFonts w:ascii="宋体" w:cs="Arial"/>
                <w:spacing w:val="-2"/>
                <w:position w:val="-2"/>
                <w:sz w:val="24"/>
                <w:szCs w:val="24"/>
              </w:rPr>
            </w:pPr>
          </w:p>
        </w:tc>
        <w:tc>
          <w:tcPr>
            <w:tcW w:w="1252" w:type="dxa"/>
          </w:tcPr>
          <w:p w:rsidR="00C372DB" w:rsidRDefault="00C372DB">
            <w:pPr>
              <w:widowControl/>
              <w:rPr>
                <w:rFonts w:ascii="宋体" w:cs="Arial"/>
                <w:spacing w:val="-2"/>
                <w:position w:val="-2"/>
                <w:sz w:val="24"/>
                <w:szCs w:val="24"/>
              </w:rPr>
            </w:pPr>
          </w:p>
        </w:tc>
        <w:tc>
          <w:tcPr>
            <w:tcW w:w="1440" w:type="dxa"/>
          </w:tcPr>
          <w:p w:rsidR="00C372DB" w:rsidRDefault="00C372DB">
            <w:pPr>
              <w:widowControl/>
              <w:rPr>
                <w:rFonts w:ascii="宋体" w:cs="Arial"/>
                <w:spacing w:val="-2"/>
                <w:position w:val="-2"/>
                <w:sz w:val="24"/>
                <w:szCs w:val="24"/>
              </w:rPr>
            </w:pPr>
          </w:p>
        </w:tc>
        <w:tc>
          <w:tcPr>
            <w:tcW w:w="1440" w:type="dxa"/>
          </w:tcPr>
          <w:p w:rsidR="00C372DB" w:rsidRDefault="00C372DB">
            <w:pPr>
              <w:widowControl/>
              <w:rPr>
                <w:rFonts w:ascii="宋体" w:cs="Arial"/>
                <w:spacing w:val="-2"/>
                <w:position w:val="-2"/>
                <w:sz w:val="24"/>
                <w:szCs w:val="24"/>
              </w:rPr>
            </w:pPr>
          </w:p>
        </w:tc>
        <w:tc>
          <w:tcPr>
            <w:tcW w:w="1214" w:type="dxa"/>
          </w:tcPr>
          <w:p w:rsidR="00C372DB" w:rsidRDefault="00C372DB">
            <w:pPr>
              <w:widowControl/>
              <w:rPr>
                <w:rFonts w:ascii="宋体" w:cs="Arial"/>
                <w:spacing w:val="-2"/>
                <w:position w:val="-2"/>
                <w:sz w:val="24"/>
                <w:szCs w:val="24"/>
              </w:rPr>
            </w:pPr>
          </w:p>
        </w:tc>
      </w:tr>
      <w:tr w:rsidR="00C372DB">
        <w:trPr>
          <w:trHeight w:val="330"/>
        </w:trPr>
        <w:tc>
          <w:tcPr>
            <w:tcW w:w="828" w:type="dxa"/>
            <w:vMerge/>
          </w:tcPr>
          <w:p w:rsidR="00C372DB" w:rsidRDefault="00C372DB">
            <w:pPr>
              <w:widowControl/>
              <w:rPr>
                <w:rFonts w:ascii="宋体" w:cs="Arial"/>
                <w:spacing w:val="-2"/>
                <w:position w:val="-2"/>
                <w:sz w:val="24"/>
                <w:szCs w:val="24"/>
              </w:rPr>
            </w:pPr>
          </w:p>
        </w:tc>
        <w:tc>
          <w:tcPr>
            <w:tcW w:w="1080" w:type="dxa"/>
          </w:tcPr>
          <w:p w:rsidR="00C372DB" w:rsidRDefault="00BE1C2A">
            <w:pPr>
              <w:rPr>
                <w:rFonts w:ascii="宋体" w:cs="Arial"/>
                <w:spacing w:val="-2"/>
                <w:position w:val="-2"/>
                <w:sz w:val="24"/>
                <w:szCs w:val="24"/>
              </w:rPr>
            </w:pPr>
            <w:r>
              <w:rPr>
                <w:rFonts w:ascii="宋体" w:hAnsi="宋体" w:cs="Arial" w:hint="eastAsia"/>
                <w:spacing w:val="-2"/>
                <w:position w:val="-2"/>
                <w:sz w:val="24"/>
                <w:szCs w:val="24"/>
              </w:rPr>
              <w:t>省</w:t>
            </w:r>
            <w:r>
              <w:rPr>
                <w:rFonts w:ascii="宋体" w:hAnsi="宋体" w:cs="Arial"/>
                <w:spacing w:val="-2"/>
                <w:position w:val="-2"/>
                <w:sz w:val="24"/>
                <w:szCs w:val="24"/>
              </w:rPr>
              <w:t xml:space="preserve">  </w:t>
            </w:r>
            <w:r>
              <w:rPr>
                <w:rFonts w:ascii="宋体" w:hAnsi="宋体" w:cs="Arial" w:hint="eastAsia"/>
                <w:spacing w:val="-2"/>
                <w:position w:val="-2"/>
                <w:sz w:val="24"/>
                <w:szCs w:val="24"/>
              </w:rPr>
              <w:t>级</w:t>
            </w:r>
          </w:p>
        </w:tc>
        <w:tc>
          <w:tcPr>
            <w:tcW w:w="1080" w:type="dxa"/>
          </w:tcPr>
          <w:p w:rsidR="00C372DB" w:rsidRDefault="00C372DB">
            <w:pPr>
              <w:widowControl/>
              <w:rPr>
                <w:rFonts w:ascii="宋体" w:cs="Arial"/>
                <w:spacing w:val="-2"/>
                <w:position w:val="-2"/>
                <w:sz w:val="24"/>
                <w:szCs w:val="24"/>
              </w:rPr>
            </w:pPr>
          </w:p>
        </w:tc>
        <w:tc>
          <w:tcPr>
            <w:tcW w:w="1252"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2</w:t>
            </w:r>
          </w:p>
        </w:tc>
        <w:tc>
          <w:tcPr>
            <w:tcW w:w="1440"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3</w:t>
            </w:r>
          </w:p>
        </w:tc>
        <w:tc>
          <w:tcPr>
            <w:tcW w:w="1440" w:type="dxa"/>
          </w:tcPr>
          <w:p w:rsidR="00C372DB" w:rsidRDefault="00C372DB">
            <w:pPr>
              <w:widowControl/>
              <w:rPr>
                <w:rFonts w:ascii="宋体" w:hAnsi="宋体" w:cs="Arial"/>
                <w:spacing w:val="-2"/>
                <w:position w:val="-2"/>
                <w:sz w:val="24"/>
                <w:szCs w:val="24"/>
              </w:rPr>
            </w:pPr>
          </w:p>
        </w:tc>
        <w:tc>
          <w:tcPr>
            <w:tcW w:w="1214" w:type="dxa"/>
          </w:tcPr>
          <w:p w:rsidR="00C372DB" w:rsidRDefault="00C372DB">
            <w:pPr>
              <w:widowControl/>
              <w:rPr>
                <w:rFonts w:ascii="宋体" w:hAnsi="宋体" w:cs="Arial"/>
                <w:spacing w:val="-2"/>
                <w:position w:val="-2"/>
                <w:sz w:val="24"/>
                <w:szCs w:val="24"/>
              </w:rPr>
            </w:pPr>
          </w:p>
        </w:tc>
      </w:tr>
      <w:tr w:rsidR="00C372DB">
        <w:trPr>
          <w:trHeight w:val="200"/>
        </w:trPr>
        <w:tc>
          <w:tcPr>
            <w:tcW w:w="828" w:type="dxa"/>
            <w:vMerge/>
          </w:tcPr>
          <w:p w:rsidR="00C372DB" w:rsidRDefault="00C372DB">
            <w:pPr>
              <w:widowControl/>
              <w:rPr>
                <w:rFonts w:ascii="宋体" w:cs="Arial"/>
                <w:spacing w:val="-2"/>
                <w:position w:val="-2"/>
                <w:sz w:val="24"/>
                <w:szCs w:val="24"/>
              </w:rPr>
            </w:pPr>
          </w:p>
        </w:tc>
        <w:tc>
          <w:tcPr>
            <w:tcW w:w="1080" w:type="dxa"/>
          </w:tcPr>
          <w:p w:rsidR="00C372DB" w:rsidRDefault="00BE1C2A">
            <w:pPr>
              <w:rPr>
                <w:rFonts w:ascii="宋体" w:cs="Arial"/>
                <w:spacing w:val="-2"/>
                <w:position w:val="-2"/>
                <w:sz w:val="24"/>
                <w:szCs w:val="24"/>
              </w:rPr>
            </w:pPr>
            <w:r>
              <w:rPr>
                <w:rFonts w:ascii="宋体" w:hAnsi="宋体" w:cs="Arial" w:hint="eastAsia"/>
                <w:spacing w:val="-2"/>
                <w:position w:val="-2"/>
                <w:sz w:val="24"/>
                <w:szCs w:val="24"/>
              </w:rPr>
              <w:t>市</w:t>
            </w:r>
            <w:r>
              <w:rPr>
                <w:rFonts w:ascii="宋体" w:hAnsi="宋体" w:cs="Arial"/>
                <w:spacing w:val="-2"/>
                <w:position w:val="-2"/>
                <w:sz w:val="24"/>
                <w:szCs w:val="24"/>
              </w:rPr>
              <w:t xml:space="preserve">  </w:t>
            </w:r>
            <w:r>
              <w:rPr>
                <w:rFonts w:ascii="宋体" w:hAnsi="宋体" w:cs="Arial" w:hint="eastAsia"/>
                <w:spacing w:val="-2"/>
                <w:position w:val="-2"/>
                <w:sz w:val="24"/>
                <w:szCs w:val="24"/>
              </w:rPr>
              <w:t>级</w:t>
            </w:r>
          </w:p>
        </w:tc>
        <w:tc>
          <w:tcPr>
            <w:tcW w:w="1080" w:type="dxa"/>
          </w:tcPr>
          <w:p w:rsidR="00C372DB" w:rsidRDefault="00C372DB">
            <w:pPr>
              <w:widowControl/>
              <w:rPr>
                <w:rFonts w:ascii="宋体" w:hAnsi="宋体" w:cs="Arial"/>
                <w:spacing w:val="-2"/>
                <w:position w:val="-2"/>
                <w:sz w:val="24"/>
                <w:szCs w:val="24"/>
              </w:rPr>
            </w:pPr>
          </w:p>
        </w:tc>
        <w:tc>
          <w:tcPr>
            <w:tcW w:w="1252"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w:t>
            </w:r>
          </w:p>
        </w:tc>
        <w:tc>
          <w:tcPr>
            <w:tcW w:w="1440" w:type="dxa"/>
          </w:tcPr>
          <w:p w:rsidR="00C372DB" w:rsidRDefault="00BE1C2A">
            <w:pPr>
              <w:widowControl/>
              <w:rPr>
                <w:rFonts w:ascii="宋体" w:hAnsi="宋体" w:cs="Arial"/>
                <w:spacing w:val="-2"/>
                <w:position w:val="-2"/>
                <w:sz w:val="24"/>
                <w:szCs w:val="24"/>
              </w:rPr>
            </w:pPr>
            <w:r>
              <w:rPr>
                <w:rFonts w:ascii="宋体" w:hAnsi="宋体" w:cs="Arial" w:hint="eastAsia"/>
                <w:spacing w:val="-2"/>
                <w:position w:val="-2"/>
                <w:sz w:val="24"/>
                <w:szCs w:val="24"/>
              </w:rPr>
              <w:t>4</w:t>
            </w:r>
          </w:p>
        </w:tc>
        <w:tc>
          <w:tcPr>
            <w:tcW w:w="1440" w:type="dxa"/>
          </w:tcPr>
          <w:p w:rsidR="00C372DB" w:rsidRDefault="00C372DB">
            <w:pPr>
              <w:widowControl/>
              <w:rPr>
                <w:rFonts w:ascii="宋体" w:hAnsi="宋体" w:cs="Arial"/>
                <w:spacing w:val="-2"/>
                <w:position w:val="-2"/>
                <w:sz w:val="24"/>
                <w:szCs w:val="24"/>
              </w:rPr>
            </w:pPr>
          </w:p>
        </w:tc>
        <w:tc>
          <w:tcPr>
            <w:tcW w:w="1214" w:type="dxa"/>
          </w:tcPr>
          <w:p w:rsidR="00C372DB" w:rsidRDefault="00C372DB">
            <w:pPr>
              <w:widowControl/>
              <w:rPr>
                <w:rFonts w:ascii="宋体" w:hAnsi="宋体" w:cs="Arial"/>
                <w:spacing w:val="-2"/>
                <w:position w:val="-2"/>
                <w:sz w:val="24"/>
                <w:szCs w:val="24"/>
              </w:rPr>
            </w:pPr>
          </w:p>
        </w:tc>
      </w:tr>
      <w:tr w:rsidR="00C372DB">
        <w:trPr>
          <w:trHeight w:val="195"/>
        </w:trPr>
        <w:tc>
          <w:tcPr>
            <w:tcW w:w="828" w:type="dxa"/>
            <w:vMerge w:val="restart"/>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w:t>
            </w:r>
            <w:r>
              <w:rPr>
                <w:rFonts w:ascii="宋体" w:hAnsi="宋体" w:cs="Arial" w:hint="eastAsia"/>
                <w:spacing w:val="-2"/>
                <w:position w:val="-2"/>
                <w:sz w:val="24"/>
                <w:szCs w:val="24"/>
              </w:rPr>
              <w:t>20</w:t>
            </w:r>
          </w:p>
        </w:tc>
        <w:tc>
          <w:tcPr>
            <w:tcW w:w="108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国家级</w:t>
            </w:r>
          </w:p>
        </w:tc>
        <w:tc>
          <w:tcPr>
            <w:tcW w:w="1080" w:type="dxa"/>
          </w:tcPr>
          <w:p w:rsidR="00C372DB" w:rsidRDefault="00C372DB">
            <w:pPr>
              <w:widowControl/>
              <w:rPr>
                <w:rFonts w:ascii="宋体" w:cs="Arial"/>
                <w:spacing w:val="-2"/>
                <w:position w:val="-2"/>
                <w:sz w:val="24"/>
                <w:szCs w:val="24"/>
              </w:rPr>
            </w:pPr>
          </w:p>
        </w:tc>
        <w:tc>
          <w:tcPr>
            <w:tcW w:w="1252" w:type="dxa"/>
          </w:tcPr>
          <w:p w:rsidR="00C372DB" w:rsidRDefault="00C372DB">
            <w:pPr>
              <w:widowControl/>
              <w:rPr>
                <w:rFonts w:ascii="宋体" w:cs="Arial"/>
                <w:spacing w:val="-2"/>
                <w:position w:val="-2"/>
                <w:sz w:val="24"/>
                <w:szCs w:val="24"/>
              </w:rPr>
            </w:pPr>
          </w:p>
        </w:tc>
        <w:tc>
          <w:tcPr>
            <w:tcW w:w="1440" w:type="dxa"/>
          </w:tcPr>
          <w:p w:rsidR="00C372DB" w:rsidRDefault="00C372DB">
            <w:pPr>
              <w:widowControl/>
              <w:rPr>
                <w:rFonts w:ascii="宋体" w:cs="Arial"/>
                <w:spacing w:val="-2"/>
                <w:position w:val="-2"/>
                <w:sz w:val="24"/>
                <w:szCs w:val="24"/>
              </w:rPr>
            </w:pPr>
          </w:p>
        </w:tc>
        <w:tc>
          <w:tcPr>
            <w:tcW w:w="1440" w:type="dxa"/>
          </w:tcPr>
          <w:p w:rsidR="00C372DB" w:rsidRDefault="00C372DB">
            <w:pPr>
              <w:widowControl/>
              <w:rPr>
                <w:rFonts w:ascii="宋体" w:cs="Arial"/>
                <w:spacing w:val="-2"/>
                <w:position w:val="-2"/>
                <w:sz w:val="24"/>
                <w:szCs w:val="24"/>
              </w:rPr>
            </w:pPr>
          </w:p>
        </w:tc>
        <w:tc>
          <w:tcPr>
            <w:tcW w:w="1214" w:type="dxa"/>
          </w:tcPr>
          <w:p w:rsidR="00C372DB" w:rsidRDefault="00C372DB">
            <w:pPr>
              <w:widowControl/>
              <w:rPr>
                <w:rFonts w:ascii="宋体" w:cs="Arial"/>
                <w:spacing w:val="-2"/>
                <w:position w:val="-2"/>
                <w:sz w:val="24"/>
                <w:szCs w:val="24"/>
              </w:rPr>
            </w:pPr>
          </w:p>
        </w:tc>
      </w:tr>
      <w:tr w:rsidR="00C372DB">
        <w:trPr>
          <w:trHeight w:val="330"/>
        </w:trPr>
        <w:tc>
          <w:tcPr>
            <w:tcW w:w="828" w:type="dxa"/>
            <w:vMerge/>
          </w:tcPr>
          <w:p w:rsidR="00C372DB" w:rsidRDefault="00C372DB">
            <w:pPr>
              <w:widowControl/>
              <w:rPr>
                <w:rFonts w:ascii="宋体" w:cs="Arial"/>
                <w:spacing w:val="-2"/>
                <w:position w:val="-2"/>
                <w:sz w:val="24"/>
                <w:szCs w:val="24"/>
              </w:rPr>
            </w:pPr>
          </w:p>
        </w:tc>
        <w:tc>
          <w:tcPr>
            <w:tcW w:w="1080" w:type="dxa"/>
          </w:tcPr>
          <w:p w:rsidR="00C372DB" w:rsidRDefault="00BE1C2A">
            <w:pPr>
              <w:rPr>
                <w:rFonts w:ascii="宋体" w:cs="Arial"/>
                <w:spacing w:val="-2"/>
                <w:position w:val="-2"/>
                <w:sz w:val="24"/>
                <w:szCs w:val="24"/>
              </w:rPr>
            </w:pPr>
            <w:r>
              <w:rPr>
                <w:rFonts w:ascii="宋体" w:hAnsi="宋体" w:cs="Arial" w:hint="eastAsia"/>
                <w:spacing w:val="-2"/>
                <w:position w:val="-2"/>
                <w:sz w:val="24"/>
                <w:szCs w:val="24"/>
              </w:rPr>
              <w:t>省</w:t>
            </w:r>
            <w:r>
              <w:rPr>
                <w:rFonts w:ascii="宋体" w:hAnsi="宋体" w:cs="Arial"/>
                <w:spacing w:val="-2"/>
                <w:position w:val="-2"/>
                <w:sz w:val="24"/>
                <w:szCs w:val="24"/>
              </w:rPr>
              <w:t xml:space="preserve">  </w:t>
            </w:r>
            <w:r>
              <w:rPr>
                <w:rFonts w:ascii="宋体" w:hAnsi="宋体" w:cs="Arial" w:hint="eastAsia"/>
                <w:spacing w:val="-2"/>
                <w:position w:val="-2"/>
                <w:sz w:val="24"/>
                <w:szCs w:val="24"/>
              </w:rPr>
              <w:t>级</w:t>
            </w:r>
          </w:p>
        </w:tc>
        <w:tc>
          <w:tcPr>
            <w:tcW w:w="1080" w:type="dxa"/>
          </w:tcPr>
          <w:p w:rsidR="00C372DB" w:rsidRDefault="00C372DB">
            <w:pPr>
              <w:widowControl/>
              <w:rPr>
                <w:rFonts w:ascii="宋体" w:cs="Arial"/>
                <w:spacing w:val="-2"/>
                <w:position w:val="-2"/>
                <w:sz w:val="24"/>
                <w:szCs w:val="24"/>
              </w:rPr>
            </w:pPr>
          </w:p>
        </w:tc>
        <w:tc>
          <w:tcPr>
            <w:tcW w:w="1252" w:type="dxa"/>
          </w:tcPr>
          <w:p w:rsidR="00C372DB" w:rsidRDefault="00C372DB">
            <w:pPr>
              <w:widowControl/>
              <w:rPr>
                <w:rFonts w:ascii="宋体" w:cs="Arial"/>
                <w:spacing w:val="-2"/>
                <w:position w:val="-2"/>
                <w:sz w:val="24"/>
                <w:szCs w:val="24"/>
              </w:rPr>
            </w:pPr>
          </w:p>
        </w:tc>
        <w:tc>
          <w:tcPr>
            <w:tcW w:w="1440"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2</w:t>
            </w:r>
          </w:p>
        </w:tc>
        <w:tc>
          <w:tcPr>
            <w:tcW w:w="1440" w:type="dxa"/>
          </w:tcPr>
          <w:p w:rsidR="00C372DB" w:rsidRDefault="00C372DB">
            <w:pPr>
              <w:widowControl/>
              <w:rPr>
                <w:rFonts w:ascii="宋体" w:cs="Arial"/>
                <w:spacing w:val="-2"/>
                <w:position w:val="-2"/>
                <w:sz w:val="24"/>
                <w:szCs w:val="24"/>
              </w:rPr>
            </w:pPr>
          </w:p>
        </w:tc>
        <w:tc>
          <w:tcPr>
            <w:tcW w:w="1214" w:type="dxa"/>
          </w:tcPr>
          <w:p w:rsidR="00C372DB" w:rsidRDefault="00C372DB">
            <w:pPr>
              <w:widowControl/>
              <w:rPr>
                <w:rFonts w:ascii="宋体" w:cs="Arial"/>
                <w:spacing w:val="-2"/>
                <w:position w:val="-2"/>
                <w:sz w:val="24"/>
                <w:szCs w:val="24"/>
              </w:rPr>
            </w:pPr>
          </w:p>
        </w:tc>
      </w:tr>
      <w:tr w:rsidR="00C372DB">
        <w:trPr>
          <w:trHeight w:val="200"/>
        </w:trPr>
        <w:tc>
          <w:tcPr>
            <w:tcW w:w="828" w:type="dxa"/>
            <w:vMerge/>
          </w:tcPr>
          <w:p w:rsidR="00C372DB" w:rsidRDefault="00C372DB">
            <w:pPr>
              <w:widowControl/>
              <w:rPr>
                <w:rFonts w:ascii="宋体" w:cs="Arial"/>
                <w:spacing w:val="-2"/>
                <w:position w:val="-2"/>
                <w:sz w:val="24"/>
                <w:szCs w:val="24"/>
              </w:rPr>
            </w:pPr>
          </w:p>
        </w:tc>
        <w:tc>
          <w:tcPr>
            <w:tcW w:w="1080" w:type="dxa"/>
          </w:tcPr>
          <w:p w:rsidR="00C372DB" w:rsidRDefault="00BE1C2A">
            <w:pPr>
              <w:rPr>
                <w:rFonts w:ascii="宋体" w:cs="Arial"/>
                <w:spacing w:val="-2"/>
                <w:position w:val="-2"/>
                <w:sz w:val="24"/>
                <w:szCs w:val="24"/>
              </w:rPr>
            </w:pPr>
            <w:r>
              <w:rPr>
                <w:rFonts w:ascii="宋体" w:hAnsi="宋体" w:cs="Arial" w:hint="eastAsia"/>
                <w:spacing w:val="-2"/>
                <w:position w:val="-2"/>
                <w:sz w:val="24"/>
                <w:szCs w:val="24"/>
              </w:rPr>
              <w:t>市</w:t>
            </w:r>
            <w:r>
              <w:rPr>
                <w:rFonts w:ascii="宋体" w:hAnsi="宋体" w:cs="Arial"/>
                <w:spacing w:val="-2"/>
                <w:position w:val="-2"/>
                <w:sz w:val="24"/>
                <w:szCs w:val="24"/>
              </w:rPr>
              <w:t xml:space="preserve">  </w:t>
            </w:r>
            <w:r>
              <w:rPr>
                <w:rFonts w:ascii="宋体" w:hAnsi="宋体" w:cs="Arial" w:hint="eastAsia"/>
                <w:spacing w:val="-2"/>
                <w:position w:val="-2"/>
                <w:sz w:val="24"/>
                <w:szCs w:val="24"/>
              </w:rPr>
              <w:t>级</w:t>
            </w:r>
          </w:p>
        </w:tc>
        <w:tc>
          <w:tcPr>
            <w:tcW w:w="1080"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5</w:t>
            </w:r>
          </w:p>
        </w:tc>
        <w:tc>
          <w:tcPr>
            <w:tcW w:w="1252"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3</w:t>
            </w:r>
          </w:p>
        </w:tc>
        <w:tc>
          <w:tcPr>
            <w:tcW w:w="1440" w:type="dxa"/>
          </w:tcPr>
          <w:p w:rsidR="00C372DB" w:rsidRDefault="00BE1C2A">
            <w:pPr>
              <w:widowControl/>
              <w:rPr>
                <w:rFonts w:ascii="宋体" w:cs="Arial"/>
                <w:spacing w:val="-2"/>
                <w:position w:val="-2"/>
                <w:sz w:val="24"/>
                <w:szCs w:val="24"/>
              </w:rPr>
            </w:pPr>
            <w:r>
              <w:rPr>
                <w:rFonts w:ascii="宋体" w:cs="Arial" w:hint="eastAsia"/>
                <w:spacing w:val="-2"/>
                <w:position w:val="-2"/>
                <w:sz w:val="24"/>
                <w:szCs w:val="24"/>
              </w:rPr>
              <w:t>9</w:t>
            </w:r>
          </w:p>
        </w:tc>
        <w:tc>
          <w:tcPr>
            <w:tcW w:w="1440" w:type="dxa"/>
          </w:tcPr>
          <w:p w:rsidR="00C372DB" w:rsidRDefault="00C372DB">
            <w:pPr>
              <w:widowControl/>
              <w:rPr>
                <w:rFonts w:ascii="宋体" w:cs="Arial"/>
                <w:spacing w:val="-2"/>
                <w:position w:val="-2"/>
                <w:sz w:val="24"/>
                <w:szCs w:val="24"/>
              </w:rPr>
            </w:pPr>
          </w:p>
        </w:tc>
        <w:tc>
          <w:tcPr>
            <w:tcW w:w="1214" w:type="dxa"/>
          </w:tcPr>
          <w:p w:rsidR="00C372DB" w:rsidRDefault="00C372DB">
            <w:pPr>
              <w:widowControl/>
              <w:rPr>
                <w:rFonts w:ascii="宋体" w:cs="Arial"/>
                <w:spacing w:val="-2"/>
                <w:position w:val="-2"/>
                <w:sz w:val="24"/>
                <w:szCs w:val="24"/>
              </w:rPr>
            </w:pPr>
          </w:p>
        </w:tc>
      </w:tr>
    </w:tbl>
    <w:p w:rsidR="00C372DB" w:rsidRDefault="00BE1C2A">
      <w:pPr>
        <w:widowControl/>
        <w:shd w:val="clear" w:color="auto" w:fill="FFFFFF"/>
        <w:rPr>
          <w:rFonts w:ascii="黑体" w:eastAsia="黑体" w:hAnsi="黑体" w:cs="Arial"/>
          <w:spacing w:val="-2"/>
          <w:position w:val="-2"/>
          <w:sz w:val="28"/>
          <w:szCs w:val="24"/>
        </w:rPr>
      </w:pPr>
      <w:r>
        <w:rPr>
          <w:rFonts w:ascii="黑体" w:eastAsia="黑体" w:hAnsi="黑体" w:cs="Arial"/>
          <w:spacing w:val="-2"/>
          <w:position w:val="-2"/>
          <w:sz w:val="28"/>
          <w:szCs w:val="24"/>
        </w:rPr>
        <w:t>2.2.</w:t>
      </w:r>
      <w:r>
        <w:rPr>
          <w:rFonts w:ascii="黑体" w:eastAsia="黑体" w:hAnsi="黑体" w:cs="Arial" w:hint="eastAsia"/>
          <w:spacing w:val="-2"/>
          <w:position w:val="-2"/>
          <w:sz w:val="28"/>
          <w:szCs w:val="24"/>
        </w:rPr>
        <w:t>在校体验</w:t>
      </w:r>
    </w:p>
    <w:p w:rsidR="00C372DB" w:rsidRPr="008E035C" w:rsidRDefault="00BE1C2A">
      <w:pPr>
        <w:widowControl/>
        <w:shd w:val="clear" w:color="auto" w:fill="FFFFFF"/>
        <w:rPr>
          <w:rFonts w:ascii="宋体" w:cs="Arial"/>
          <w:spacing w:val="-2"/>
          <w:position w:val="-2"/>
          <w:sz w:val="24"/>
          <w:szCs w:val="24"/>
        </w:rPr>
      </w:pPr>
      <w:r w:rsidRPr="008E035C">
        <w:rPr>
          <w:rFonts w:ascii="宋体" w:hAnsi="宋体" w:cs="Arial"/>
          <w:spacing w:val="-2"/>
          <w:position w:val="-2"/>
          <w:sz w:val="24"/>
          <w:szCs w:val="24"/>
        </w:rPr>
        <w:t>2.2.1</w:t>
      </w:r>
      <w:r w:rsidRPr="008E035C">
        <w:rPr>
          <w:rFonts w:ascii="宋体" w:hAnsi="宋体" w:cs="Arial" w:hint="eastAsia"/>
          <w:spacing w:val="-2"/>
          <w:position w:val="-2"/>
          <w:sz w:val="24"/>
          <w:szCs w:val="24"/>
        </w:rPr>
        <w:t>在校生满意度调研</w:t>
      </w:r>
    </w:p>
    <w:p w:rsidR="00C372DB" w:rsidRPr="008E035C" w:rsidRDefault="00BE1C2A">
      <w:pPr>
        <w:widowControl/>
        <w:shd w:val="clear" w:color="auto" w:fill="FFFFFF"/>
        <w:ind w:firstLineChars="100" w:firstLine="236"/>
        <w:rPr>
          <w:rFonts w:ascii="宋体" w:cs="Arial"/>
          <w:spacing w:val="-2"/>
          <w:position w:val="-2"/>
          <w:sz w:val="24"/>
          <w:szCs w:val="24"/>
        </w:rPr>
      </w:pPr>
      <w:r w:rsidRPr="008E035C">
        <w:rPr>
          <w:rFonts w:ascii="宋体" w:hAnsi="宋体" w:cs="Arial" w:hint="eastAsia"/>
          <w:spacing w:val="-2"/>
          <w:position w:val="-2"/>
          <w:sz w:val="24"/>
          <w:szCs w:val="24"/>
        </w:rPr>
        <w:t>学校注重建设校园文化环境的建设和文化积淀，从激发学生的学习兴趣、增强学生学习信心、构建多样课余生活等方面来丰富学生的学习生活体验，学生理论学习满意度达</w:t>
      </w:r>
      <w:r w:rsidRPr="008E035C">
        <w:rPr>
          <w:rFonts w:ascii="宋体" w:hAnsi="宋体" w:cs="Arial"/>
          <w:spacing w:val="-2"/>
          <w:position w:val="-2"/>
          <w:sz w:val="24"/>
          <w:szCs w:val="24"/>
        </w:rPr>
        <w:t>99.65%</w:t>
      </w:r>
      <w:r w:rsidRPr="008E035C">
        <w:rPr>
          <w:rFonts w:ascii="宋体" w:hAnsi="宋体" w:cs="Arial" w:hint="eastAsia"/>
          <w:spacing w:val="-2"/>
          <w:position w:val="-2"/>
          <w:sz w:val="24"/>
          <w:szCs w:val="24"/>
        </w:rPr>
        <w:t>，专业学习满意度达</w:t>
      </w:r>
      <w:r w:rsidRPr="008E035C">
        <w:rPr>
          <w:rFonts w:ascii="宋体" w:hAnsi="宋体" w:cs="Arial"/>
          <w:spacing w:val="-2"/>
          <w:position w:val="-2"/>
          <w:sz w:val="24"/>
          <w:szCs w:val="24"/>
        </w:rPr>
        <w:t>99.58%</w:t>
      </w:r>
      <w:r w:rsidRPr="008E035C">
        <w:rPr>
          <w:rFonts w:ascii="宋体" w:hAnsi="宋体" w:cs="Arial" w:hint="eastAsia"/>
          <w:spacing w:val="-2"/>
          <w:position w:val="-2"/>
          <w:sz w:val="24"/>
          <w:szCs w:val="24"/>
        </w:rPr>
        <w:t>，实习实</w:t>
      </w:r>
      <w:proofErr w:type="gramStart"/>
      <w:r w:rsidRPr="008E035C">
        <w:rPr>
          <w:rFonts w:ascii="宋体" w:hAnsi="宋体" w:cs="Arial" w:hint="eastAsia"/>
          <w:spacing w:val="-2"/>
          <w:position w:val="-2"/>
          <w:sz w:val="24"/>
          <w:szCs w:val="24"/>
        </w:rPr>
        <w:t>训满意</w:t>
      </w:r>
      <w:proofErr w:type="gramEnd"/>
      <w:r w:rsidRPr="008E035C">
        <w:rPr>
          <w:rFonts w:ascii="宋体" w:hAnsi="宋体" w:cs="Arial" w:hint="eastAsia"/>
          <w:spacing w:val="-2"/>
          <w:position w:val="-2"/>
          <w:sz w:val="24"/>
          <w:szCs w:val="24"/>
        </w:rPr>
        <w:t>度达</w:t>
      </w:r>
      <w:r w:rsidRPr="008E035C">
        <w:rPr>
          <w:rFonts w:ascii="宋体" w:hAnsi="宋体" w:cs="Arial"/>
          <w:spacing w:val="-2"/>
          <w:position w:val="-2"/>
          <w:sz w:val="24"/>
          <w:szCs w:val="24"/>
        </w:rPr>
        <w:t>99.19%</w:t>
      </w:r>
      <w:r w:rsidRPr="008E035C">
        <w:rPr>
          <w:rFonts w:ascii="宋体" w:hAnsi="宋体" w:cs="Arial" w:hint="eastAsia"/>
          <w:spacing w:val="-2"/>
          <w:position w:val="-2"/>
          <w:sz w:val="24"/>
          <w:szCs w:val="24"/>
        </w:rPr>
        <w:t>，校园文化与礼教活动满意度达</w:t>
      </w:r>
      <w:r w:rsidRPr="008E035C">
        <w:rPr>
          <w:rFonts w:ascii="宋体" w:hAnsi="宋体" w:cs="Arial"/>
          <w:spacing w:val="-2"/>
          <w:position w:val="-2"/>
          <w:sz w:val="24"/>
          <w:szCs w:val="24"/>
        </w:rPr>
        <w:t>99.21%</w:t>
      </w:r>
      <w:r w:rsidRPr="008E035C">
        <w:rPr>
          <w:rFonts w:ascii="宋体" w:hAnsi="宋体" w:cs="Arial" w:hint="eastAsia"/>
          <w:spacing w:val="-2"/>
          <w:position w:val="-2"/>
          <w:sz w:val="24"/>
          <w:szCs w:val="24"/>
        </w:rPr>
        <w:t>，校园安全满意度达</w:t>
      </w:r>
      <w:r w:rsidRPr="008E035C">
        <w:rPr>
          <w:rFonts w:ascii="宋体" w:hAnsi="宋体" w:cs="Arial"/>
          <w:spacing w:val="-2"/>
          <w:position w:val="-2"/>
          <w:sz w:val="24"/>
          <w:szCs w:val="24"/>
        </w:rPr>
        <w:t>99.54%</w:t>
      </w:r>
      <w:r w:rsidRPr="008E035C">
        <w:rPr>
          <w:rFonts w:ascii="宋体" w:hAnsi="宋体" w:cs="Arial" w:hint="eastAsia"/>
          <w:spacing w:val="-2"/>
          <w:position w:val="-2"/>
          <w:sz w:val="24"/>
          <w:szCs w:val="24"/>
        </w:rPr>
        <w:t>，生活满意度达</w:t>
      </w:r>
      <w:r w:rsidRPr="008E035C">
        <w:rPr>
          <w:rFonts w:ascii="宋体" w:hAnsi="宋体" w:cs="Arial"/>
          <w:spacing w:val="-2"/>
          <w:position w:val="-2"/>
          <w:sz w:val="24"/>
          <w:szCs w:val="24"/>
        </w:rPr>
        <w:t>99.33%</w:t>
      </w:r>
      <w:r w:rsidRPr="008E035C">
        <w:rPr>
          <w:rFonts w:ascii="宋体" w:hAnsi="宋体" w:cs="Arial" w:hint="eastAsia"/>
          <w:spacing w:val="-2"/>
          <w:position w:val="-2"/>
          <w:sz w:val="24"/>
          <w:szCs w:val="24"/>
        </w:rPr>
        <w:t>。</w:t>
      </w:r>
    </w:p>
    <w:p w:rsidR="00C372DB" w:rsidRDefault="00BE1C2A">
      <w:pPr>
        <w:widowControl/>
        <w:shd w:val="clear" w:color="auto" w:fill="FFFFFF"/>
        <w:rPr>
          <w:rFonts w:ascii="宋体" w:cs="Arial"/>
          <w:spacing w:val="-2"/>
          <w:position w:val="-2"/>
          <w:sz w:val="24"/>
          <w:szCs w:val="24"/>
        </w:rPr>
      </w:pPr>
      <w:r>
        <w:rPr>
          <w:rFonts w:ascii="宋体" w:hAnsi="宋体" w:cs="Arial"/>
          <w:spacing w:val="-2"/>
          <w:position w:val="-2"/>
          <w:sz w:val="24"/>
          <w:szCs w:val="24"/>
        </w:rPr>
        <w:t>2.2.2</w:t>
      </w:r>
      <w:r>
        <w:rPr>
          <w:rFonts w:ascii="宋体" w:hAnsi="宋体" w:cs="Arial" w:hint="eastAsia"/>
          <w:spacing w:val="-2"/>
          <w:position w:val="-2"/>
          <w:sz w:val="24"/>
          <w:szCs w:val="24"/>
        </w:rPr>
        <w:t>毕业生满意度调研</w:t>
      </w:r>
    </w:p>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hint="eastAsia"/>
          <w:spacing w:val="-2"/>
          <w:position w:val="-2"/>
          <w:sz w:val="24"/>
          <w:szCs w:val="24"/>
        </w:rPr>
        <w:t>学校重视就业创业指导工作。开展丰富多样</w:t>
      </w:r>
      <w:proofErr w:type="gramStart"/>
      <w:r>
        <w:rPr>
          <w:rFonts w:ascii="宋体" w:hAnsi="宋体" w:cs="Arial" w:hint="eastAsia"/>
          <w:spacing w:val="-2"/>
          <w:position w:val="-2"/>
          <w:sz w:val="24"/>
          <w:szCs w:val="24"/>
        </w:rPr>
        <w:t>得创业</w:t>
      </w:r>
      <w:proofErr w:type="gramEnd"/>
      <w:r>
        <w:rPr>
          <w:rFonts w:ascii="宋体" w:hAnsi="宋体" w:cs="Arial" w:hint="eastAsia"/>
          <w:spacing w:val="-2"/>
          <w:position w:val="-2"/>
          <w:sz w:val="24"/>
          <w:szCs w:val="24"/>
        </w:rPr>
        <w:t>教育活动，进行职业生涯成长规划教育，以培养职业能力、职业素养；建立就业创业信息平台，强化就业创业管理，完善就业服务体系。建立就业学生管理的跟踪和巡视回访制度，积极为毕业生提供后续管理服务和技术支撑毕，毕业生对学校的满意度达100</w:t>
      </w:r>
      <w:r>
        <w:rPr>
          <w:rFonts w:ascii="宋体" w:hAnsi="宋体" w:cs="Arial"/>
          <w:spacing w:val="-2"/>
          <w:position w:val="-2"/>
          <w:sz w:val="24"/>
          <w:szCs w:val="24"/>
        </w:rPr>
        <w:t>%</w:t>
      </w:r>
      <w:r>
        <w:rPr>
          <w:rFonts w:ascii="宋体" w:hAnsi="宋体" w:cs="Arial" w:hint="eastAsia"/>
          <w:spacing w:val="-2"/>
          <w:position w:val="-2"/>
          <w:sz w:val="24"/>
          <w:szCs w:val="24"/>
        </w:rPr>
        <w:t>。</w:t>
      </w:r>
    </w:p>
    <w:p w:rsidR="00C372DB" w:rsidRDefault="00BE1C2A">
      <w:pPr>
        <w:widowControl/>
        <w:shd w:val="clear" w:color="auto" w:fill="FFFFFF"/>
        <w:rPr>
          <w:rFonts w:ascii="黑体" w:eastAsia="黑体" w:hAnsi="黑体" w:cs="Arial"/>
          <w:spacing w:val="-2"/>
          <w:position w:val="-2"/>
          <w:sz w:val="28"/>
          <w:szCs w:val="24"/>
        </w:rPr>
      </w:pPr>
      <w:r>
        <w:rPr>
          <w:rFonts w:ascii="黑体" w:eastAsia="黑体" w:hAnsi="黑体" w:cs="Arial"/>
          <w:spacing w:val="-2"/>
          <w:position w:val="-2"/>
          <w:sz w:val="28"/>
          <w:szCs w:val="24"/>
        </w:rPr>
        <w:t>2.3</w:t>
      </w:r>
      <w:r>
        <w:rPr>
          <w:rFonts w:ascii="黑体" w:eastAsia="黑体" w:hAnsi="黑体" w:cs="Arial" w:hint="eastAsia"/>
          <w:spacing w:val="-2"/>
          <w:position w:val="-2"/>
          <w:sz w:val="28"/>
          <w:szCs w:val="24"/>
        </w:rPr>
        <w:t>资助情况</w:t>
      </w:r>
    </w:p>
    <w:p w:rsidR="00C372DB" w:rsidRDefault="00BE1C2A">
      <w:pPr>
        <w:spacing w:line="360" w:lineRule="auto"/>
        <w:ind w:firstLineChars="200" w:firstLine="480"/>
        <w:rPr>
          <w:rFonts w:ascii="宋体" w:cs="Arial"/>
          <w:spacing w:val="-2"/>
          <w:position w:val="-2"/>
          <w:sz w:val="24"/>
          <w:szCs w:val="24"/>
        </w:rPr>
      </w:pPr>
      <w:r>
        <w:rPr>
          <w:rFonts w:ascii="宋体" w:hAnsi="宋体" w:hint="eastAsia"/>
          <w:sz w:val="24"/>
          <w:szCs w:val="24"/>
        </w:rPr>
        <w:t>2019年学校为家庭特困生设立勤工俭学岗并免除饭费。20</w:t>
      </w:r>
      <w:r>
        <w:rPr>
          <w:rFonts w:ascii="宋体" w:hAnsi="宋体"/>
          <w:sz w:val="24"/>
          <w:szCs w:val="24"/>
        </w:rPr>
        <w:t>20</w:t>
      </w:r>
      <w:r>
        <w:rPr>
          <w:rFonts w:ascii="宋体" w:hAnsi="宋体" w:hint="eastAsia"/>
          <w:sz w:val="24"/>
          <w:szCs w:val="24"/>
        </w:rPr>
        <w:t>年学校从“庄柯爱心基金”拿出</w:t>
      </w:r>
      <w:r>
        <w:rPr>
          <w:rFonts w:ascii="宋体" w:hAnsi="宋体"/>
          <w:sz w:val="24"/>
          <w:szCs w:val="24"/>
        </w:rPr>
        <w:t>6600</w:t>
      </w:r>
      <w:r>
        <w:rPr>
          <w:rFonts w:ascii="宋体" w:hAnsi="宋体" w:hint="eastAsia"/>
          <w:sz w:val="24"/>
          <w:szCs w:val="24"/>
        </w:rPr>
        <w:t>元爱心基金资助</w:t>
      </w:r>
      <w:r>
        <w:rPr>
          <w:rFonts w:ascii="宋体" w:hAnsi="宋体"/>
          <w:sz w:val="24"/>
          <w:szCs w:val="24"/>
        </w:rPr>
        <w:t>33</w:t>
      </w:r>
      <w:r>
        <w:rPr>
          <w:rFonts w:ascii="宋体" w:hAnsi="宋体" w:hint="eastAsia"/>
          <w:sz w:val="24"/>
          <w:szCs w:val="24"/>
        </w:rPr>
        <w:t>名建档立卡学生，每人发放200元；为</w:t>
      </w:r>
      <w:proofErr w:type="gramStart"/>
      <w:r w:rsidR="00FB376D">
        <w:rPr>
          <w:rFonts w:ascii="宋体" w:hAnsi="宋体" w:hint="eastAsia"/>
          <w:sz w:val="24"/>
          <w:szCs w:val="24"/>
        </w:rPr>
        <w:t>李</w:t>
      </w:r>
      <w:r>
        <w:rPr>
          <w:rFonts w:ascii="宋体" w:hAnsi="宋体" w:hint="eastAsia"/>
          <w:sz w:val="24"/>
          <w:szCs w:val="24"/>
        </w:rPr>
        <w:t>宏菊等</w:t>
      </w:r>
      <w:proofErr w:type="gramEnd"/>
      <w:r>
        <w:rPr>
          <w:rFonts w:ascii="宋体" w:hAnsi="宋体" w:hint="eastAsia"/>
          <w:sz w:val="24"/>
          <w:szCs w:val="24"/>
        </w:rPr>
        <w:t>四名家庭贫困的特困生设立勤工俭学岗 ，免除孩子在校期间所有的饭费。</w:t>
      </w:r>
    </w:p>
    <w:p w:rsidR="00C372DB" w:rsidRDefault="00BE1C2A">
      <w:pPr>
        <w:widowControl/>
        <w:shd w:val="clear" w:color="auto" w:fill="FFFFFF"/>
        <w:rPr>
          <w:rFonts w:ascii="黑体" w:eastAsia="黑体" w:hAnsi="黑体" w:cs="Arial"/>
          <w:spacing w:val="-2"/>
          <w:position w:val="-2"/>
          <w:sz w:val="28"/>
          <w:szCs w:val="24"/>
        </w:rPr>
      </w:pPr>
      <w:r>
        <w:rPr>
          <w:rFonts w:ascii="黑体" w:eastAsia="黑体" w:hAnsi="黑体" w:cs="Arial"/>
          <w:spacing w:val="-2"/>
          <w:position w:val="-2"/>
          <w:sz w:val="28"/>
          <w:szCs w:val="24"/>
        </w:rPr>
        <w:t>2.4</w:t>
      </w:r>
      <w:r>
        <w:rPr>
          <w:rFonts w:ascii="黑体" w:eastAsia="黑体" w:hAnsi="黑体" w:cs="Arial" w:hint="eastAsia"/>
          <w:spacing w:val="-2"/>
          <w:position w:val="-2"/>
          <w:sz w:val="28"/>
          <w:szCs w:val="24"/>
        </w:rPr>
        <w:t>就业质量</w:t>
      </w:r>
    </w:p>
    <w:p w:rsidR="00C372DB" w:rsidRDefault="00BE1C2A">
      <w:pPr>
        <w:widowControl/>
        <w:shd w:val="clear" w:color="auto" w:fill="FFFFFF"/>
        <w:rPr>
          <w:rFonts w:ascii="宋体" w:cs="Arial"/>
          <w:spacing w:val="-2"/>
          <w:position w:val="-2"/>
          <w:sz w:val="24"/>
          <w:szCs w:val="24"/>
        </w:rPr>
      </w:pPr>
      <w:r>
        <w:rPr>
          <w:rFonts w:ascii="宋体" w:hAnsi="宋体" w:cs="Arial"/>
          <w:spacing w:val="-2"/>
          <w:position w:val="-2"/>
          <w:sz w:val="24"/>
          <w:szCs w:val="24"/>
        </w:rPr>
        <w:t>2.4.1</w:t>
      </w:r>
      <w:r>
        <w:rPr>
          <w:rFonts w:ascii="宋体" w:hAnsi="宋体" w:cs="Arial" w:hint="eastAsia"/>
          <w:spacing w:val="-2"/>
          <w:position w:val="-2"/>
          <w:sz w:val="24"/>
          <w:szCs w:val="24"/>
        </w:rPr>
        <w:t>毕业生升学情况</w:t>
      </w:r>
    </w:p>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hint="eastAsia"/>
          <w:spacing w:val="-2"/>
          <w:position w:val="-2"/>
          <w:sz w:val="24"/>
          <w:szCs w:val="24"/>
        </w:rPr>
        <w:lastRenderedPageBreak/>
        <w:t>2019年高考， 207人参考，其中120人参加单独招生考试，77人参加统一考试，本科上线10人，本科上线率为13%。</w:t>
      </w:r>
      <w:r>
        <w:rPr>
          <w:rFonts w:ascii="宋体" w:hAnsi="宋体" w:cs="Arial"/>
          <w:spacing w:val="-2"/>
          <w:position w:val="-2"/>
          <w:sz w:val="24"/>
          <w:szCs w:val="24"/>
        </w:rPr>
        <w:t>2020</w:t>
      </w:r>
      <w:r>
        <w:rPr>
          <w:rFonts w:ascii="宋体" w:hAnsi="宋体" w:cs="Arial" w:hint="eastAsia"/>
          <w:spacing w:val="-2"/>
          <w:position w:val="-2"/>
          <w:sz w:val="24"/>
          <w:szCs w:val="24"/>
        </w:rPr>
        <w:t>年参加高考</w:t>
      </w:r>
      <w:r>
        <w:rPr>
          <w:rFonts w:ascii="宋体" w:hAnsi="宋体" w:cs="Arial"/>
          <w:spacing w:val="-2"/>
          <w:position w:val="-2"/>
          <w:sz w:val="24"/>
          <w:szCs w:val="24"/>
        </w:rPr>
        <w:t>229</w:t>
      </w:r>
      <w:r>
        <w:rPr>
          <w:rFonts w:ascii="宋体" w:hAnsi="宋体" w:cs="Arial" w:hint="eastAsia"/>
          <w:spacing w:val="-2"/>
          <w:position w:val="-2"/>
          <w:sz w:val="24"/>
          <w:szCs w:val="24"/>
        </w:rPr>
        <w:t>人，其中</w:t>
      </w:r>
      <w:r>
        <w:rPr>
          <w:rFonts w:ascii="宋体" w:hAnsi="宋体" w:cs="Arial"/>
          <w:spacing w:val="-2"/>
          <w:position w:val="-2"/>
          <w:sz w:val="24"/>
          <w:szCs w:val="24"/>
        </w:rPr>
        <w:t>141</w:t>
      </w:r>
      <w:r>
        <w:rPr>
          <w:rFonts w:ascii="宋体" w:hAnsi="宋体" w:cs="Arial" w:hint="eastAsia"/>
          <w:spacing w:val="-2"/>
          <w:position w:val="-2"/>
          <w:sz w:val="24"/>
          <w:szCs w:val="24"/>
        </w:rPr>
        <w:t>人参加单独招生考试，</w:t>
      </w:r>
      <w:r>
        <w:rPr>
          <w:rFonts w:ascii="宋体" w:hAnsi="宋体" w:cs="Arial"/>
          <w:spacing w:val="-2"/>
          <w:position w:val="-2"/>
          <w:sz w:val="24"/>
          <w:szCs w:val="24"/>
        </w:rPr>
        <w:t>88</w:t>
      </w:r>
      <w:r>
        <w:rPr>
          <w:rFonts w:ascii="宋体" w:hAnsi="宋体" w:cs="Arial" w:hint="eastAsia"/>
          <w:spacing w:val="-2"/>
          <w:position w:val="-2"/>
          <w:sz w:val="24"/>
          <w:szCs w:val="24"/>
        </w:rPr>
        <w:t>人参加统一考试，本科上线</w:t>
      </w:r>
      <w:r>
        <w:rPr>
          <w:rFonts w:ascii="宋体" w:hAnsi="宋体" w:cs="Arial"/>
          <w:spacing w:val="-2"/>
          <w:position w:val="-2"/>
          <w:sz w:val="24"/>
          <w:szCs w:val="24"/>
        </w:rPr>
        <w:t>19</w:t>
      </w:r>
      <w:r>
        <w:rPr>
          <w:rFonts w:ascii="宋体" w:hAnsi="宋体" w:cs="Arial" w:hint="eastAsia"/>
          <w:spacing w:val="-2"/>
          <w:position w:val="-2"/>
          <w:sz w:val="24"/>
          <w:szCs w:val="24"/>
        </w:rPr>
        <w:t>人，本科上线率</w:t>
      </w:r>
      <w:r>
        <w:rPr>
          <w:rFonts w:ascii="宋体" w:hAnsi="宋体" w:cs="Arial"/>
          <w:spacing w:val="-2"/>
          <w:position w:val="-2"/>
          <w:sz w:val="24"/>
          <w:szCs w:val="24"/>
        </w:rPr>
        <w:t>21.59%</w:t>
      </w:r>
      <w:r>
        <w:rPr>
          <w:rFonts w:ascii="宋体" w:hAnsi="宋体" w:cs="Arial" w:hint="eastAsia"/>
          <w:spacing w:val="-2"/>
          <w:position w:val="-2"/>
          <w:sz w:val="24"/>
          <w:szCs w:val="24"/>
        </w:rPr>
        <w:t>。</w:t>
      </w:r>
    </w:p>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hint="eastAsia"/>
          <w:spacing w:val="-2"/>
          <w:position w:val="-2"/>
          <w:sz w:val="24"/>
          <w:szCs w:val="24"/>
        </w:rPr>
        <w:t>表</w:t>
      </w:r>
      <w:r>
        <w:rPr>
          <w:rFonts w:ascii="宋体" w:hAnsi="宋体" w:cs="Arial"/>
          <w:spacing w:val="-2"/>
          <w:position w:val="-2"/>
          <w:sz w:val="24"/>
          <w:szCs w:val="24"/>
        </w:rPr>
        <w:t xml:space="preserve">2-3   </w:t>
      </w:r>
      <w:r>
        <w:rPr>
          <w:rFonts w:ascii="宋体" w:hAnsi="宋体" w:cs="Arial" w:hint="eastAsia"/>
          <w:spacing w:val="-2"/>
          <w:position w:val="-2"/>
          <w:sz w:val="24"/>
          <w:szCs w:val="24"/>
        </w:rPr>
        <w:t>学校毕业生升学情况统计表</w:t>
      </w: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1260"/>
        <w:gridCol w:w="900"/>
        <w:gridCol w:w="868"/>
        <w:gridCol w:w="769"/>
        <w:gridCol w:w="1063"/>
        <w:gridCol w:w="1260"/>
        <w:gridCol w:w="1620"/>
      </w:tblGrid>
      <w:tr w:rsidR="00C372DB">
        <w:tc>
          <w:tcPr>
            <w:tcW w:w="828"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年号</w:t>
            </w:r>
          </w:p>
        </w:tc>
        <w:tc>
          <w:tcPr>
            <w:tcW w:w="126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参考人数</w:t>
            </w:r>
          </w:p>
        </w:tc>
        <w:tc>
          <w:tcPr>
            <w:tcW w:w="90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本科</w:t>
            </w:r>
          </w:p>
        </w:tc>
        <w:tc>
          <w:tcPr>
            <w:tcW w:w="868"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专科</w:t>
            </w:r>
          </w:p>
        </w:tc>
        <w:tc>
          <w:tcPr>
            <w:tcW w:w="769"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单招</w:t>
            </w:r>
          </w:p>
        </w:tc>
        <w:tc>
          <w:tcPr>
            <w:tcW w:w="1063"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3</w:t>
            </w:r>
            <w:r>
              <w:rPr>
                <w:rFonts w:ascii="宋体" w:hAnsi="宋体" w:cs="Arial" w:hint="eastAsia"/>
                <w:spacing w:val="-2"/>
                <w:position w:val="-2"/>
                <w:sz w:val="24"/>
                <w:szCs w:val="24"/>
              </w:rPr>
              <w:t>±</w:t>
            </w:r>
            <w:r>
              <w:rPr>
                <w:rFonts w:ascii="宋体" w:hAnsi="宋体" w:cs="Arial"/>
                <w:spacing w:val="-2"/>
                <w:position w:val="-2"/>
                <w:sz w:val="24"/>
                <w:szCs w:val="24"/>
              </w:rPr>
              <w:t>2</w:t>
            </w:r>
          </w:p>
        </w:tc>
        <w:tc>
          <w:tcPr>
            <w:tcW w:w="126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合计</w:t>
            </w:r>
          </w:p>
        </w:tc>
        <w:tc>
          <w:tcPr>
            <w:tcW w:w="1620" w:type="dxa"/>
          </w:tcPr>
          <w:p w:rsidR="00C372DB" w:rsidRDefault="00BE1C2A">
            <w:pPr>
              <w:widowControl/>
              <w:rPr>
                <w:rFonts w:ascii="宋体" w:cs="Arial"/>
                <w:spacing w:val="-2"/>
                <w:position w:val="-2"/>
                <w:sz w:val="24"/>
                <w:szCs w:val="24"/>
              </w:rPr>
            </w:pPr>
            <w:r>
              <w:rPr>
                <w:rFonts w:ascii="宋体" w:hAnsi="宋体" w:cs="Arial" w:hint="eastAsia"/>
                <w:spacing w:val="-2"/>
                <w:position w:val="-2"/>
                <w:sz w:val="24"/>
                <w:szCs w:val="24"/>
              </w:rPr>
              <w:t>上线率</w:t>
            </w:r>
          </w:p>
        </w:tc>
      </w:tr>
      <w:tr w:rsidR="00C372DB">
        <w:tc>
          <w:tcPr>
            <w:tcW w:w="828"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2019</w:t>
            </w:r>
          </w:p>
        </w:tc>
        <w:tc>
          <w:tcPr>
            <w:tcW w:w="1260" w:type="dxa"/>
          </w:tcPr>
          <w:p w:rsidR="00C372DB" w:rsidRDefault="00BE1C2A">
            <w:r>
              <w:t>207</w:t>
            </w:r>
          </w:p>
        </w:tc>
        <w:tc>
          <w:tcPr>
            <w:tcW w:w="900" w:type="dxa"/>
          </w:tcPr>
          <w:p w:rsidR="00C372DB" w:rsidRDefault="00BE1C2A">
            <w:r>
              <w:t>10</w:t>
            </w:r>
          </w:p>
        </w:tc>
        <w:tc>
          <w:tcPr>
            <w:tcW w:w="868" w:type="dxa"/>
          </w:tcPr>
          <w:p w:rsidR="00C372DB" w:rsidRDefault="00BE1C2A">
            <w:r>
              <w:t>67</w:t>
            </w:r>
          </w:p>
        </w:tc>
        <w:tc>
          <w:tcPr>
            <w:tcW w:w="769" w:type="dxa"/>
          </w:tcPr>
          <w:p w:rsidR="00C372DB" w:rsidRDefault="00BE1C2A">
            <w:r>
              <w:t>120</w:t>
            </w:r>
          </w:p>
        </w:tc>
        <w:tc>
          <w:tcPr>
            <w:tcW w:w="1063" w:type="dxa"/>
          </w:tcPr>
          <w:p w:rsidR="00C372DB" w:rsidRDefault="00C372DB"/>
        </w:tc>
        <w:tc>
          <w:tcPr>
            <w:tcW w:w="1260" w:type="dxa"/>
          </w:tcPr>
          <w:p w:rsidR="00C372DB" w:rsidRDefault="00C372DB"/>
        </w:tc>
        <w:tc>
          <w:tcPr>
            <w:tcW w:w="1620" w:type="dxa"/>
          </w:tcPr>
          <w:p w:rsidR="00C372DB" w:rsidRDefault="00BE1C2A">
            <w:r>
              <w:t>100%</w:t>
            </w:r>
          </w:p>
        </w:tc>
      </w:tr>
      <w:tr w:rsidR="00C372DB">
        <w:tc>
          <w:tcPr>
            <w:tcW w:w="828"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2020</w:t>
            </w:r>
          </w:p>
        </w:tc>
        <w:tc>
          <w:tcPr>
            <w:tcW w:w="1260"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229</w:t>
            </w:r>
          </w:p>
        </w:tc>
        <w:tc>
          <w:tcPr>
            <w:tcW w:w="900"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19</w:t>
            </w:r>
          </w:p>
        </w:tc>
        <w:tc>
          <w:tcPr>
            <w:tcW w:w="868"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69</w:t>
            </w:r>
          </w:p>
        </w:tc>
        <w:tc>
          <w:tcPr>
            <w:tcW w:w="769"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141</w:t>
            </w:r>
          </w:p>
        </w:tc>
        <w:tc>
          <w:tcPr>
            <w:tcW w:w="1063" w:type="dxa"/>
          </w:tcPr>
          <w:p w:rsidR="00C372DB" w:rsidRDefault="00C372DB">
            <w:pPr>
              <w:widowControl/>
              <w:rPr>
                <w:rFonts w:ascii="宋体" w:hAnsi="宋体" w:cs="Arial"/>
                <w:spacing w:val="-2"/>
                <w:position w:val="-2"/>
                <w:sz w:val="24"/>
                <w:szCs w:val="24"/>
              </w:rPr>
            </w:pPr>
          </w:p>
        </w:tc>
        <w:tc>
          <w:tcPr>
            <w:tcW w:w="1260" w:type="dxa"/>
          </w:tcPr>
          <w:p w:rsidR="00C372DB" w:rsidRDefault="00C372DB">
            <w:pPr>
              <w:widowControl/>
              <w:rPr>
                <w:rFonts w:ascii="宋体" w:hAnsi="宋体" w:cs="Arial"/>
                <w:spacing w:val="-2"/>
                <w:position w:val="-2"/>
                <w:sz w:val="24"/>
                <w:szCs w:val="24"/>
              </w:rPr>
            </w:pPr>
          </w:p>
        </w:tc>
        <w:tc>
          <w:tcPr>
            <w:tcW w:w="1620" w:type="dxa"/>
          </w:tcPr>
          <w:p w:rsidR="00C372DB" w:rsidRDefault="00BE1C2A">
            <w:pPr>
              <w:widowControl/>
              <w:rPr>
                <w:rFonts w:ascii="宋体" w:hAnsi="宋体" w:cs="Arial"/>
                <w:spacing w:val="-2"/>
                <w:position w:val="-2"/>
                <w:sz w:val="24"/>
                <w:szCs w:val="24"/>
              </w:rPr>
            </w:pPr>
            <w:r>
              <w:rPr>
                <w:rFonts w:ascii="宋体" w:hAnsi="宋体" w:cs="Arial"/>
                <w:spacing w:val="-2"/>
                <w:position w:val="-2"/>
                <w:sz w:val="24"/>
                <w:szCs w:val="24"/>
              </w:rPr>
              <w:t>100%</w:t>
            </w:r>
          </w:p>
        </w:tc>
      </w:tr>
    </w:tbl>
    <w:p w:rsidR="00C372DB" w:rsidRDefault="00C372DB">
      <w:pPr>
        <w:widowControl/>
        <w:shd w:val="clear" w:color="auto" w:fill="FFFFFF"/>
        <w:rPr>
          <w:rFonts w:ascii="宋体" w:cs="Arial"/>
          <w:spacing w:val="-2"/>
          <w:position w:val="-2"/>
          <w:sz w:val="24"/>
          <w:szCs w:val="24"/>
        </w:rPr>
      </w:pPr>
    </w:p>
    <w:p w:rsidR="00C372DB" w:rsidRPr="00BE1C2A" w:rsidRDefault="00BE1C2A">
      <w:pPr>
        <w:widowControl/>
        <w:shd w:val="clear" w:color="auto" w:fill="FFFFFF"/>
        <w:rPr>
          <w:rFonts w:ascii="黑体" w:eastAsia="黑体" w:hAnsi="黑体"/>
          <w:spacing w:val="-2"/>
          <w:kern w:val="0"/>
          <w:position w:val="-2"/>
          <w:sz w:val="30"/>
          <w:szCs w:val="30"/>
        </w:rPr>
      </w:pPr>
      <w:r>
        <w:rPr>
          <w:rFonts w:ascii="黑体" w:eastAsia="黑体" w:hAnsi="黑体" w:hint="eastAsia"/>
          <w:spacing w:val="-2"/>
          <w:kern w:val="0"/>
          <w:position w:val="-2"/>
          <w:sz w:val="30"/>
          <w:szCs w:val="30"/>
        </w:rPr>
        <w:t>第三部分</w:t>
      </w:r>
      <w:r>
        <w:rPr>
          <w:rFonts w:ascii="黑体" w:eastAsia="黑体" w:hAnsi="黑体"/>
          <w:spacing w:val="-2"/>
          <w:kern w:val="0"/>
          <w:position w:val="-2"/>
          <w:sz w:val="30"/>
          <w:szCs w:val="30"/>
        </w:rPr>
        <w:t>.</w:t>
      </w:r>
      <w:r>
        <w:rPr>
          <w:rFonts w:ascii="黑体" w:eastAsia="黑体" w:hAnsi="黑体" w:hint="eastAsia"/>
          <w:spacing w:val="-2"/>
          <w:kern w:val="0"/>
          <w:position w:val="-2"/>
          <w:sz w:val="30"/>
          <w:szCs w:val="30"/>
        </w:rPr>
        <w:t>质量保障措施</w:t>
      </w:r>
    </w:p>
    <w:p w:rsidR="00C372DB" w:rsidRDefault="00BE1C2A">
      <w:pPr>
        <w:widowControl/>
        <w:shd w:val="clear" w:color="auto" w:fill="FFFFFF"/>
        <w:rPr>
          <w:rFonts w:ascii="黑体" w:eastAsia="黑体" w:hAnsi="黑体" w:cs="Arial"/>
          <w:spacing w:val="-2"/>
          <w:position w:val="-2"/>
          <w:sz w:val="28"/>
        </w:rPr>
      </w:pPr>
      <w:r>
        <w:rPr>
          <w:rFonts w:ascii="黑体" w:eastAsia="黑体" w:hAnsi="黑体" w:cs="Arial"/>
          <w:spacing w:val="-2"/>
          <w:position w:val="-2"/>
          <w:sz w:val="28"/>
        </w:rPr>
        <w:t>3.1</w:t>
      </w:r>
      <w:r>
        <w:rPr>
          <w:rFonts w:ascii="黑体" w:eastAsia="黑体" w:hAnsi="黑体" w:cs="Arial" w:hint="eastAsia"/>
          <w:spacing w:val="-2"/>
          <w:position w:val="-2"/>
          <w:sz w:val="28"/>
        </w:rPr>
        <w:t>专业动态调整</w:t>
      </w:r>
    </w:p>
    <w:p w:rsidR="00C372DB" w:rsidRDefault="00BE1C2A">
      <w:pPr>
        <w:widowControl/>
        <w:shd w:val="clear" w:color="auto" w:fill="FFFFFF"/>
        <w:rPr>
          <w:rFonts w:ascii="宋体" w:cs="Arial"/>
          <w:spacing w:val="-2"/>
          <w:position w:val="-2"/>
          <w:sz w:val="24"/>
        </w:rPr>
      </w:pPr>
      <w:r>
        <w:rPr>
          <w:rFonts w:ascii="宋体" w:hAnsi="宋体" w:cs="Arial"/>
          <w:spacing w:val="-2"/>
          <w:position w:val="-2"/>
          <w:sz w:val="24"/>
        </w:rPr>
        <w:t xml:space="preserve">   </w:t>
      </w:r>
      <w:r>
        <w:rPr>
          <w:rFonts w:ascii="宋体" w:hAnsi="宋体" w:cs="Arial" w:hint="eastAsia"/>
          <w:spacing w:val="-2"/>
          <w:position w:val="-2"/>
          <w:sz w:val="24"/>
        </w:rPr>
        <w:t>学校实行专业设置动态调整机制，根据市场人才需求，设置新专业，淘汰不适应市场需要的老专业，加强内引外联，发挥本地的资源优势和区位优势，培植打造重点专业，提升专业竞争力。目前学校专业设置为：农学、机电技术应用、旅游管理、计算机应用、学前教育、畜牧、工艺美术七个专业。其中旅游专业（现代服务）为赤峰市骨干专业。风</w:t>
      </w:r>
      <w:proofErr w:type="gramStart"/>
      <w:r>
        <w:rPr>
          <w:rFonts w:ascii="宋体" w:hAnsi="宋体" w:cs="Arial" w:hint="eastAsia"/>
          <w:spacing w:val="-2"/>
          <w:position w:val="-2"/>
          <w:sz w:val="24"/>
        </w:rPr>
        <w:t>电专业</w:t>
      </w:r>
      <w:proofErr w:type="gramEnd"/>
      <w:r>
        <w:rPr>
          <w:rFonts w:ascii="宋体" w:hAnsi="宋体" w:cs="Arial" w:hint="eastAsia"/>
          <w:spacing w:val="-2"/>
          <w:position w:val="-2"/>
          <w:sz w:val="24"/>
        </w:rPr>
        <w:t>根据市人才规格需求提高并入机电专业走高职就业途径，煤化工</w:t>
      </w:r>
      <w:proofErr w:type="gramStart"/>
      <w:r>
        <w:rPr>
          <w:rFonts w:ascii="宋体" w:hAnsi="宋体" w:cs="Arial" w:hint="eastAsia"/>
          <w:spacing w:val="-2"/>
          <w:position w:val="-2"/>
          <w:sz w:val="24"/>
        </w:rPr>
        <w:t>专业本地</w:t>
      </w:r>
      <w:proofErr w:type="gramEnd"/>
      <w:r>
        <w:rPr>
          <w:rFonts w:ascii="宋体" w:hAnsi="宋体" w:cs="Arial" w:hint="eastAsia"/>
          <w:spacing w:val="-2"/>
          <w:position w:val="-2"/>
          <w:sz w:val="24"/>
        </w:rPr>
        <w:t>人才需求有限，学生选择较少停办，学前教育专业发展势头良好，畜牧兽医、工艺美术趋冷，选择人员较少。</w:t>
      </w:r>
    </w:p>
    <w:p w:rsidR="00C372DB" w:rsidRDefault="00BE1C2A">
      <w:pPr>
        <w:widowControl/>
        <w:shd w:val="clear" w:color="auto" w:fill="FFFFFF"/>
        <w:rPr>
          <w:rFonts w:ascii="黑体" w:eastAsia="黑体" w:hAnsi="黑体" w:cs="Arial"/>
          <w:spacing w:val="-2"/>
          <w:position w:val="-2"/>
          <w:sz w:val="28"/>
        </w:rPr>
      </w:pPr>
      <w:r>
        <w:rPr>
          <w:rFonts w:ascii="黑体" w:eastAsia="黑体" w:hAnsi="黑体" w:cs="Arial"/>
          <w:spacing w:val="-2"/>
          <w:position w:val="-2"/>
          <w:sz w:val="28"/>
        </w:rPr>
        <w:t>3.2</w:t>
      </w:r>
      <w:r>
        <w:rPr>
          <w:rFonts w:ascii="黑体" w:eastAsia="黑体" w:hAnsi="黑体" w:cs="Arial" w:hint="eastAsia"/>
          <w:spacing w:val="-2"/>
          <w:position w:val="-2"/>
          <w:sz w:val="28"/>
        </w:rPr>
        <w:t>教育教学改革</w:t>
      </w:r>
    </w:p>
    <w:p w:rsidR="00C372DB" w:rsidRDefault="00BE1C2A">
      <w:pPr>
        <w:widowControl/>
        <w:shd w:val="clear" w:color="auto" w:fill="FFFFFF"/>
        <w:ind w:leftChars="31" w:left="65"/>
        <w:jc w:val="left"/>
        <w:rPr>
          <w:rFonts w:ascii="宋体" w:cs="Arial"/>
          <w:spacing w:val="-2"/>
          <w:position w:val="-2"/>
          <w:sz w:val="24"/>
        </w:rPr>
      </w:pPr>
      <w:r>
        <w:rPr>
          <w:rFonts w:ascii="宋体" w:hAnsi="宋体" w:cs="Arial"/>
          <w:spacing w:val="-2"/>
          <w:position w:val="-2"/>
          <w:sz w:val="24"/>
        </w:rPr>
        <w:t>3.2.1</w:t>
      </w:r>
      <w:r>
        <w:rPr>
          <w:rFonts w:ascii="宋体" w:hAnsi="宋体" w:cs="Arial" w:hint="eastAsia"/>
          <w:spacing w:val="-2"/>
          <w:position w:val="-2"/>
          <w:sz w:val="24"/>
        </w:rPr>
        <w:t>教育教学改革工作情况</w:t>
      </w:r>
    </w:p>
    <w:p w:rsidR="00C372DB" w:rsidRDefault="00BE1C2A">
      <w:pPr>
        <w:widowControl/>
        <w:shd w:val="clear" w:color="auto" w:fill="FFFFFF"/>
        <w:ind w:leftChars="31" w:left="65" w:firstLineChars="200" w:firstLine="472"/>
        <w:jc w:val="left"/>
        <w:rPr>
          <w:rFonts w:ascii="宋体" w:cs="Arial"/>
          <w:spacing w:val="-2"/>
          <w:position w:val="-2"/>
          <w:sz w:val="24"/>
        </w:rPr>
      </w:pPr>
      <w:r>
        <w:rPr>
          <w:rFonts w:ascii="宋体" w:hAnsi="宋体" w:cs="Arial" w:hint="eastAsia"/>
          <w:spacing w:val="-2"/>
          <w:position w:val="-2"/>
          <w:sz w:val="24"/>
        </w:rPr>
        <w:t>积极开展课堂教学改革，探索适合我校学生实际的教学改革内容，倡导</w:t>
      </w:r>
      <w:r>
        <w:rPr>
          <w:rFonts w:ascii="宋体" w:hAnsi="宋体" w:cs="Arial"/>
          <w:spacing w:val="-2"/>
          <w:position w:val="-2"/>
          <w:sz w:val="24"/>
        </w:rPr>
        <w:t xml:space="preserve"> </w:t>
      </w:r>
      <w:r>
        <w:rPr>
          <w:rFonts w:ascii="宋体" w:hAnsi="宋体" w:cs="Arial" w:hint="eastAsia"/>
          <w:spacing w:val="-2"/>
          <w:position w:val="-2"/>
          <w:sz w:val="24"/>
        </w:rPr>
        <w:t>“做中学、学中做”的教学模式，教学中注意充分调动学生的积极性，活跃思维。专业课教学要根据专业特质对学生的要求，利用好学校现有的实习实训资源，运用现代教学技术，丰富课堂教学内容，提高教学实效。教师创设问题的情景，积极引导学生研讨交流，培养学生动手操作能力和知识学习能力，为</w:t>
      </w:r>
      <w:proofErr w:type="gramStart"/>
      <w:r>
        <w:rPr>
          <w:rFonts w:ascii="宋体" w:hAnsi="宋体" w:cs="Arial" w:hint="eastAsia"/>
          <w:spacing w:val="-2"/>
          <w:position w:val="-2"/>
          <w:sz w:val="24"/>
        </w:rPr>
        <w:t>中职生的</w:t>
      </w:r>
      <w:proofErr w:type="gramEnd"/>
      <w:r>
        <w:rPr>
          <w:rFonts w:ascii="宋体" w:hAnsi="宋体" w:cs="Arial" w:hint="eastAsia"/>
          <w:spacing w:val="-2"/>
          <w:position w:val="-2"/>
          <w:sz w:val="24"/>
        </w:rPr>
        <w:t>升学、就业打好理论基础，形成良好的专业技能。同时与基地和企业联合把教室搬到基地和企业进行现场实训，如农学、畜牧专业学生在农牧专业实训基地实训，旅游专业与大宾馆饭店、各旅游公司合作，利用暑期实训，取得了较好效果。</w:t>
      </w:r>
    </w:p>
    <w:p w:rsidR="00C372DB" w:rsidRDefault="00BE1C2A">
      <w:pPr>
        <w:widowControl/>
        <w:shd w:val="clear" w:color="auto" w:fill="FFFFFF"/>
        <w:rPr>
          <w:rFonts w:ascii="宋体" w:cs="Arial"/>
          <w:spacing w:val="-2"/>
          <w:position w:val="-2"/>
          <w:sz w:val="24"/>
        </w:rPr>
      </w:pPr>
      <w:r>
        <w:rPr>
          <w:rFonts w:ascii="宋体" w:hAnsi="宋体" w:cs="Arial"/>
          <w:spacing w:val="-2"/>
          <w:position w:val="-2"/>
          <w:sz w:val="24"/>
        </w:rPr>
        <w:t>3.2.2</w:t>
      </w:r>
      <w:r>
        <w:rPr>
          <w:rFonts w:ascii="宋体" w:hAnsi="宋体" w:cs="Arial" w:hint="eastAsia"/>
          <w:spacing w:val="-2"/>
          <w:position w:val="-2"/>
          <w:sz w:val="24"/>
        </w:rPr>
        <w:t>教学资源</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2019年新庙基地投入近500万元建设安全生产培训基地，可以满足四大类（非煤矿山、电工、熔化焊接与热切割作业、高空作业）18</w:t>
      </w:r>
      <w:proofErr w:type="gramStart"/>
      <w:r>
        <w:rPr>
          <w:rFonts w:ascii="宋体" w:hAnsi="宋体" w:cs="Arial" w:hint="eastAsia"/>
          <w:spacing w:val="-2"/>
          <w:position w:val="-2"/>
          <w:sz w:val="24"/>
        </w:rPr>
        <w:t>各</w:t>
      </w:r>
      <w:proofErr w:type="gramEnd"/>
      <w:r>
        <w:rPr>
          <w:rFonts w:ascii="宋体" w:hAnsi="宋体" w:cs="Arial" w:hint="eastAsia"/>
          <w:spacing w:val="-2"/>
          <w:position w:val="-2"/>
          <w:sz w:val="24"/>
        </w:rPr>
        <w:t>工种的培训；投入80余万元</w:t>
      </w:r>
      <w:r>
        <w:rPr>
          <w:rFonts w:ascii="宋体" w:hAnsi="宋体" w:cs="Arial" w:hint="eastAsia"/>
          <w:spacing w:val="-2"/>
          <w:position w:val="-2"/>
          <w:sz w:val="24"/>
        </w:rPr>
        <w:lastRenderedPageBreak/>
        <w:t>建成新机房一个并更换教师一体机。2</w:t>
      </w:r>
      <w:r>
        <w:rPr>
          <w:rFonts w:ascii="宋体" w:hAnsi="宋体" w:cs="Arial"/>
          <w:spacing w:val="-2"/>
          <w:position w:val="-2"/>
          <w:sz w:val="24"/>
        </w:rPr>
        <w:t>020</w:t>
      </w:r>
      <w:r>
        <w:rPr>
          <w:rFonts w:ascii="宋体" w:hAnsi="宋体" w:cs="Arial" w:hint="eastAsia"/>
          <w:spacing w:val="-2"/>
          <w:position w:val="-2"/>
          <w:sz w:val="24"/>
        </w:rPr>
        <w:t>年三</w:t>
      </w:r>
      <w:proofErr w:type="gramStart"/>
      <w:r>
        <w:rPr>
          <w:rFonts w:ascii="宋体" w:hAnsi="宋体" w:cs="Arial" w:hint="eastAsia"/>
          <w:spacing w:val="-2"/>
          <w:position w:val="-2"/>
          <w:sz w:val="24"/>
        </w:rPr>
        <w:t>义基地</w:t>
      </w:r>
      <w:proofErr w:type="gramEnd"/>
      <w:r>
        <w:rPr>
          <w:rFonts w:ascii="宋体" w:hAnsi="宋体" w:cs="Arial" w:hint="eastAsia"/>
          <w:spacing w:val="-2"/>
          <w:position w:val="-2"/>
          <w:sz w:val="24"/>
        </w:rPr>
        <w:t>投入近2</w:t>
      </w:r>
      <w:r>
        <w:rPr>
          <w:rFonts w:ascii="宋体" w:hAnsi="宋体" w:cs="Arial"/>
          <w:spacing w:val="-2"/>
          <w:position w:val="-2"/>
          <w:sz w:val="24"/>
        </w:rPr>
        <w:t>00</w:t>
      </w:r>
      <w:r>
        <w:rPr>
          <w:rFonts w:ascii="宋体" w:hAnsi="宋体" w:cs="Arial" w:hint="eastAsia"/>
          <w:spacing w:val="-2"/>
          <w:position w:val="-2"/>
          <w:sz w:val="24"/>
        </w:rPr>
        <w:t>万元</w:t>
      </w:r>
      <w:proofErr w:type="gramStart"/>
      <w:r>
        <w:rPr>
          <w:rFonts w:ascii="宋体" w:hAnsi="宋体" w:cs="Arial" w:hint="eastAsia"/>
          <w:spacing w:val="-2"/>
          <w:position w:val="-2"/>
          <w:sz w:val="24"/>
        </w:rPr>
        <w:t>建成蒙东地区</w:t>
      </w:r>
      <w:proofErr w:type="gramEnd"/>
      <w:r>
        <w:rPr>
          <w:rFonts w:ascii="宋体" w:hAnsi="宋体" w:cs="Arial" w:hint="eastAsia"/>
          <w:spacing w:val="-2"/>
          <w:position w:val="-2"/>
          <w:sz w:val="24"/>
        </w:rPr>
        <w:t>最大农耕文化体验馆。</w:t>
      </w:r>
    </w:p>
    <w:p w:rsidR="00C372DB" w:rsidRDefault="00BE1C2A">
      <w:pPr>
        <w:widowControl/>
        <w:shd w:val="clear" w:color="auto" w:fill="FFFFFF"/>
        <w:rPr>
          <w:rFonts w:ascii="黑体" w:eastAsia="黑体" w:hAnsi="黑体" w:cs="Arial"/>
          <w:spacing w:val="-2"/>
          <w:position w:val="-2"/>
          <w:sz w:val="28"/>
        </w:rPr>
      </w:pPr>
      <w:r>
        <w:rPr>
          <w:rFonts w:ascii="黑体" w:eastAsia="黑体" w:hAnsi="黑体" w:cs="Arial"/>
          <w:spacing w:val="-2"/>
          <w:position w:val="-2"/>
          <w:sz w:val="28"/>
        </w:rPr>
        <w:t>3.3</w:t>
      </w:r>
      <w:r>
        <w:rPr>
          <w:rFonts w:ascii="黑体" w:eastAsia="黑体" w:hAnsi="黑体" w:cs="Arial" w:hint="eastAsia"/>
          <w:spacing w:val="-2"/>
          <w:position w:val="-2"/>
          <w:sz w:val="28"/>
        </w:rPr>
        <w:t>教师培养培训</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加强教师队伍建设，提高教师队伍素质。</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一是做好新教师的业务培训与指导。对引进和调入的新教师、自聘教师委派教学经验丰富的指导教师进行传帮带和业务指导。</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二是教导处定期组织开展业务培训。培训对象为职高一线任课教师，培训内容为新形势下的职业教育教学改革和专业课教学理实一体化教学方面的内容。</w:t>
      </w:r>
    </w:p>
    <w:p w:rsidR="00C372DB" w:rsidRDefault="00BE1C2A">
      <w:pPr>
        <w:widowControl/>
        <w:shd w:val="clear" w:color="auto" w:fill="FFFFFF"/>
        <w:ind w:firstLineChars="200" w:firstLine="472"/>
        <w:rPr>
          <w:rFonts w:ascii="宋体" w:hAnsi="宋体" w:cs="Arial"/>
          <w:spacing w:val="-2"/>
          <w:position w:val="-2"/>
          <w:sz w:val="24"/>
        </w:rPr>
      </w:pPr>
      <w:r>
        <w:rPr>
          <w:rFonts w:ascii="宋体" w:hAnsi="宋体" w:cs="Arial" w:hint="eastAsia"/>
          <w:spacing w:val="-2"/>
          <w:position w:val="-2"/>
          <w:sz w:val="24"/>
        </w:rPr>
        <w:t>三是派出学习。2019年30名课教师分别赴赤峰、呼和浩特、四川等地参加高三备考交流会、教师能力比赛、学习共同体、梦想课程等培训。2</w:t>
      </w:r>
      <w:r>
        <w:rPr>
          <w:rFonts w:ascii="宋体" w:hAnsi="宋体" w:cs="Arial"/>
          <w:spacing w:val="-2"/>
          <w:position w:val="-2"/>
          <w:sz w:val="24"/>
        </w:rPr>
        <w:t>020</w:t>
      </w:r>
      <w:r>
        <w:rPr>
          <w:rFonts w:ascii="宋体" w:hAnsi="宋体" w:cs="Arial" w:hint="eastAsia"/>
          <w:spacing w:val="-2"/>
          <w:position w:val="-2"/>
          <w:sz w:val="24"/>
        </w:rPr>
        <w:t>年我校组织全体教师线上学习全国职业院校教师教学能力比赛解析与经验分享。组织语文教师参加语文教育“星火教师”培训研讨会。组织全体教师参加内蒙古</w:t>
      </w:r>
      <w:proofErr w:type="gramStart"/>
      <w:r>
        <w:rPr>
          <w:rFonts w:ascii="宋体" w:hAnsi="宋体" w:cs="Arial" w:hint="eastAsia"/>
          <w:spacing w:val="-2"/>
          <w:position w:val="-2"/>
          <w:sz w:val="24"/>
        </w:rPr>
        <w:t>职教云</w:t>
      </w:r>
      <w:proofErr w:type="gramEnd"/>
      <w:r>
        <w:rPr>
          <w:rFonts w:ascii="宋体" w:hAnsi="宋体" w:cs="Arial" w:hint="eastAsia"/>
          <w:spacing w:val="-2"/>
          <w:position w:val="-2"/>
          <w:sz w:val="24"/>
        </w:rPr>
        <w:t>平台使用线上培训。派机电组教师赴武汉参加中职机电技术应用（工业机器人）</w:t>
      </w:r>
      <w:proofErr w:type="gramStart"/>
      <w:r>
        <w:rPr>
          <w:rFonts w:ascii="宋体" w:hAnsi="宋体" w:cs="Arial" w:hint="eastAsia"/>
          <w:spacing w:val="-2"/>
          <w:position w:val="-2"/>
          <w:sz w:val="24"/>
        </w:rPr>
        <w:t>专业双师型教师</w:t>
      </w:r>
      <w:proofErr w:type="gramEnd"/>
      <w:r>
        <w:rPr>
          <w:rFonts w:ascii="宋体" w:hAnsi="宋体" w:cs="Arial" w:hint="eastAsia"/>
          <w:spacing w:val="-2"/>
          <w:position w:val="-2"/>
          <w:sz w:val="24"/>
        </w:rPr>
        <w:t>技能培训等。</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四是搭建发展平台。学校积极创造条件，参加各级各类教学研讨，让更多的老师走出去，了解外面的教育形势，努力提高教师业务水平。通过系列活动，使教师们开阔了眼界，增长了知识。</w:t>
      </w:r>
    </w:p>
    <w:p w:rsidR="00C372DB" w:rsidRDefault="00BE1C2A">
      <w:pPr>
        <w:widowControl/>
        <w:shd w:val="clear" w:color="auto" w:fill="FFFFFF"/>
        <w:rPr>
          <w:rFonts w:ascii="黑体" w:eastAsia="黑体" w:hAnsi="黑体" w:cs="Arial"/>
          <w:spacing w:val="-2"/>
          <w:position w:val="-2"/>
          <w:sz w:val="28"/>
        </w:rPr>
      </w:pPr>
      <w:r>
        <w:rPr>
          <w:rFonts w:ascii="黑体" w:eastAsia="黑体" w:hAnsi="黑体"/>
          <w:spacing w:val="-2"/>
          <w:kern w:val="0"/>
          <w:position w:val="-2"/>
          <w:sz w:val="28"/>
        </w:rPr>
        <w:t>3.4</w:t>
      </w:r>
      <w:r>
        <w:rPr>
          <w:rFonts w:ascii="黑体" w:eastAsia="黑体" w:hAnsi="黑体" w:hint="eastAsia"/>
          <w:spacing w:val="-2"/>
          <w:kern w:val="0"/>
          <w:position w:val="-2"/>
          <w:sz w:val="28"/>
        </w:rPr>
        <w:t>规范管理</w:t>
      </w:r>
    </w:p>
    <w:p w:rsidR="00C372DB" w:rsidRDefault="00BE1C2A">
      <w:pPr>
        <w:widowControl/>
        <w:shd w:val="clear" w:color="auto" w:fill="FFFFFF"/>
        <w:ind w:firstLineChars="200" w:firstLine="472"/>
        <w:rPr>
          <w:rFonts w:ascii="宋体"/>
          <w:spacing w:val="-2"/>
          <w:kern w:val="0"/>
          <w:position w:val="-2"/>
          <w:sz w:val="24"/>
        </w:rPr>
      </w:pPr>
      <w:r>
        <w:rPr>
          <w:rFonts w:ascii="宋体" w:hAnsi="宋体" w:hint="eastAsia"/>
          <w:spacing w:val="-2"/>
          <w:kern w:val="0"/>
          <w:position w:val="-2"/>
          <w:sz w:val="24"/>
        </w:rPr>
        <w:t>教学管理规范运行。一是不断探索和完善教学管理体系，实行“学校</w:t>
      </w:r>
      <w:r>
        <w:rPr>
          <w:rFonts w:ascii="宋体" w:hAnsi="宋体"/>
          <w:spacing w:val="-2"/>
          <w:kern w:val="0"/>
          <w:position w:val="-2"/>
          <w:sz w:val="24"/>
        </w:rPr>
        <w:t>—</w:t>
      </w:r>
      <w:r>
        <w:rPr>
          <w:rFonts w:ascii="宋体" w:hAnsi="宋体" w:hint="eastAsia"/>
          <w:spacing w:val="-2"/>
          <w:kern w:val="0"/>
          <w:position w:val="-2"/>
          <w:sz w:val="24"/>
        </w:rPr>
        <w:t>教导处</w:t>
      </w:r>
      <w:r>
        <w:rPr>
          <w:rFonts w:ascii="宋体" w:hAnsi="宋体"/>
          <w:spacing w:val="-2"/>
          <w:kern w:val="0"/>
          <w:position w:val="-2"/>
          <w:sz w:val="24"/>
        </w:rPr>
        <w:t>—</w:t>
      </w:r>
      <w:r>
        <w:rPr>
          <w:rFonts w:ascii="宋体" w:hAnsi="宋体" w:hint="eastAsia"/>
          <w:spacing w:val="-2"/>
          <w:kern w:val="0"/>
          <w:position w:val="-2"/>
          <w:sz w:val="24"/>
        </w:rPr>
        <w:t>教研组”三级管理，设立教务处和教研部，部门管理职责权限明确。二是教学管理制度规范、完备，实施计划管理。除不定期检查外，教研处、教导处在期中和期末均组织专业部对教学计划的执行情况进行系统的督查，确保了教学工作有计划、有执行、有检查、有总结，部门教学工作计划与总结齐全。三是按照中等职业教育的人才培养目标和不同课程的岗位要求，按照规范程序编制了课程标准。四是教学课程的开设做到了开足开齐，教材选用规范，德育课、文化课均采用教育部和省教育厅规定教材，专业课程均</w:t>
      </w:r>
      <w:proofErr w:type="gramStart"/>
      <w:r>
        <w:rPr>
          <w:rFonts w:ascii="宋体" w:hAnsi="宋体" w:hint="eastAsia"/>
          <w:spacing w:val="-2"/>
          <w:kern w:val="0"/>
          <w:position w:val="-2"/>
          <w:sz w:val="24"/>
        </w:rPr>
        <w:t>选用省</w:t>
      </w:r>
      <w:proofErr w:type="gramEnd"/>
      <w:r>
        <w:rPr>
          <w:rFonts w:ascii="宋体" w:hAnsi="宋体" w:hint="eastAsia"/>
          <w:spacing w:val="-2"/>
          <w:kern w:val="0"/>
          <w:position w:val="-2"/>
          <w:sz w:val="24"/>
        </w:rPr>
        <w:t>教育厅推荐目录中教材。</w:t>
      </w:r>
    </w:p>
    <w:p w:rsidR="00C372DB" w:rsidRDefault="00BE1C2A">
      <w:pPr>
        <w:widowControl/>
        <w:shd w:val="clear" w:color="auto" w:fill="FFFFFF"/>
        <w:rPr>
          <w:rFonts w:ascii="黑体" w:eastAsia="黑体" w:hAnsi="黑体" w:cs="Arial"/>
          <w:spacing w:val="-2"/>
          <w:position w:val="-2"/>
          <w:sz w:val="28"/>
        </w:rPr>
      </w:pPr>
      <w:r>
        <w:rPr>
          <w:rFonts w:ascii="黑体" w:eastAsia="黑体" w:hAnsi="黑体" w:cs="Arial"/>
          <w:spacing w:val="-2"/>
          <w:position w:val="-2"/>
          <w:sz w:val="28"/>
        </w:rPr>
        <w:t>3.5</w:t>
      </w:r>
      <w:r>
        <w:rPr>
          <w:rFonts w:ascii="黑体" w:eastAsia="黑体" w:hAnsi="黑体" w:cs="Arial" w:hint="eastAsia"/>
          <w:spacing w:val="-2"/>
          <w:position w:val="-2"/>
          <w:sz w:val="28"/>
        </w:rPr>
        <w:t>德育工作</w:t>
      </w:r>
    </w:p>
    <w:p w:rsidR="00C372DB" w:rsidRDefault="00BE1C2A">
      <w:pPr>
        <w:widowControl/>
        <w:shd w:val="clear" w:color="auto" w:fill="FFFFFF"/>
        <w:rPr>
          <w:rFonts w:ascii="宋体" w:cs="Arial"/>
          <w:spacing w:val="-2"/>
          <w:position w:val="-2"/>
          <w:sz w:val="24"/>
        </w:rPr>
      </w:pPr>
      <w:r>
        <w:rPr>
          <w:rFonts w:ascii="宋体" w:hAnsi="宋体" w:cs="Arial"/>
          <w:spacing w:val="-2"/>
          <w:position w:val="-2"/>
          <w:sz w:val="24"/>
        </w:rPr>
        <w:t>3.5.1</w:t>
      </w:r>
      <w:r>
        <w:rPr>
          <w:rFonts w:ascii="宋体" w:hAnsi="宋体" w:cs="Arial" w:hint="eastAsia"/>
          <w:spacing w:val="-2"/>
          <w:position w:val="-2"/>
          <w:sz w:val="24"/>
        </w:rPr>
        <w:t>坚持德育课堂主阵地</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lastRenderedPageBreak/>
        <w:t>开设德育课程。学校开设了《职业道德与法律》等专项德育课程，对学生进行思想品德和法治教育；要求各班班主任利用每周班会</w:t>
      </w:r>
      <w:proofErr w:type="gramStart"/>
      <w:r>
        <w:rPr>
          <w:rFonts w:ascii="宋体" w:hAnsi="宋体" w:cs="Arial" w:hint="eastAsia"/>
          <w:spacing w:val="-2"/>
          <w:position w:val="-2"/>
          <w:sz w:val="24"/>
        </w:rPr>
        <w:t>课开展</w:t>
      </w:r>
      <w:proofErr w:type="gramEnd"/>
      <w:r>
        <w:rPr>
          <w:rFonts w:ascii="宋体" w:hAnsi="宋体" w:cs="Arial" w:hint="eastAsia"/>
          <w:spacing w:val="-2"/>
          <w:position w:val="-2"/>
          <w:sz w:val="24"/>
        </w:rPr>
        <w:t>主题班会，任课教师也要将德育工作融入到各门课程教学当中去；每学期均开设德育主题班会观摩活动。</w:t>
      </w:r>
    </w:p>
    <w:p w:rsidR="00C372DB" w:rsidRDefault="00BE1C2A">
      <w:pPr>
        <w:widowControl/>
        <w:shd w:val="clear" w:color="auto" w:fill="FFFFFF"/>
        <w:rPr>
          <w:rFonts w:ascii="宋体" w:cs="Arial"/>
          <w:spacing w:val="-2"/>
          <w:position w:val="-2"/>
          <w:sz w:val="24"/>
        </w:rPr>
      </w:pPr>
      <w:r>
        <w:rPr>
          <w:rFonts w:ascii="宋体" w:hAnsi="宋体" w:cs="Arial"/>
          <w:spacing w:val="-2"/>
          <w:position w:val="-2"/>
          <w:sz w:val="24"/>
        </w:rPr>
        <w:t>3.5.2</w:t>
      </w:r>
      <w:r>
        <w:rPr>
          <w:rFonts w:ascii="宋体" w:hAnsi="宋体" w:cs="Arial" w:hint="eastAsia"/>
          <w:spacing w:val="-2"/>
          <w:position w:val="-2"/>
          <w:sz w:val="24"/>
        </w:rPr>
        <w:t>共建共创德育基地</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借鉴我区部分中职学校军事化管成果，学校在多方考察调研的基础上，与赤峰广拓管理公司合作，选择专业管理团队进驻学校参与管理，全面施行军事化管理，以军魂育人，利用部队的“内务、队列、纪律”三大条例约束管理学生，按部队的一日生活制度规范学生的行为，使学生的精神面貌得到极大改善，学生的意志力得到锤炼，整体素质大幅度提升。现在，职教中心学生宿舍内务整齐划一，摆放整齐。上学、放学、课间、就餐时三人成列，两人成行，餐厅就餐时鸦雀无声。自开展军事化管理以来校内杜绝了群体性斗殴和校园欺凌事件。</w:t>
      </w:r>
    </w:p>
    <w:p w:rsidR="00C372DB" w:rsidRPr="008E035C" w:rsidRDefault="00BE1C2A">
      <w:pPr>
        <w:widowControl/>
        <w:shd w:val="clear" w:color="auto" w:fill="FFFFFF"/>
        <w:rPr>
          <w:rFonts w:ascii="宋体" w:cs="Arial"/>
          <w:spacing w:val="-2"/>
          <w:position w:val="-2"/>
          <w:sz w:val="24"/>
        </w:rPr>
      </w:pPr>
      <w:r w:rsidRPr="008E035C">
        <w:rPr>
          <w:rFonts w:ascii="宋体" w:hAnsi="宋体" w:cs="Arial"/>
          <w:spacing w:val="-2"/>
          <w:position w:val="-2"/>
          <w:sz w:val="24"/>
        </w:rPr>
        <w:t>3.5.3</w:t>
      </w:r>
      <w:r w:rsidRPr="008E035C">
        <w:rPr>
          <w:rFonts w:ascii="宋体" w:hAnsi="宋体" w:cs="Arial" w:hint="eastAsia"/>
          <w:spacing w:val="-2"/>
          <w:position w:val="-2"/>
          <w:sz w:val="24"/>
        </w:rPr>
        <w:t>校园文化建设</w:t>
      </w:r>
    </w:p>
    <w:p w:rsidR="00C372DB" w:rsidRPr="008E035C" w:rsidRDefault="00BE1C2A">
      <w:pPr>
        <w:widowControl/>
        <w:shd w:val="clear" w:color="auto" w:fill="FFFFFF"/>
        <w:ind w:firstLineChars="200" w:firstLine="472"/>
        <w:rPr>
          <w:rFonts w:ascii="宋体" w:cs="Arial"/>
          <w:spacing w:val="-2"/>
          <w:position w:val="-2"/>
          <w:sz w:val="24"/>
        </w:rPr>
      </w:pPr>
      <w:r w:rsidRPr="008E035C">
        <w:rPr>
          <w:rFonts w:ascii="宋体" w:hAnsi="宋体" w:cs="Arial" w:hint="eastAsia"/>
          <w:spacing w:val="-2"/>
          <w:position w:val="-2"/>
          <w:sz w:val="24"/>
        </w:rPr>
        <w:t>学习自</w:t>
      </w:r>
      <w:r w:rsidRPr="008E035C">
        <w:rPr>
          <w:rFonts w:ascii="宋体" w:hAnsi="宋体" w:cs="Arial"/>
          <w:spacing w:val="-2"/>
          <w:position w:val="-2"/>
          <w:sz w:val="24"/>
        </w:rPr>
        <w:t>2015</w:t>
      </w:r>
      <w:r w:rsidRPr="008E035C">
        <w:rPr>
          <w:rFonts w:ascii="宋体" w:hAnsi="宋体" w:cs="Arial" w:hint="eastAsia"/>
          <w:spacing w:val="-2"/>
          <w:position w:val="-2"/>
          <w:sz w:val="24"/>
        </w:rPr>
        <w:t>年成立社团以来，共发展社团</w:t>
      </w:r>
      <w:r w:rsidRPr="008E035C">
        <w:rPr>
          <w:rFonts w:ascii="宋体" w:hAnsi="宋体" w:cs="Arial"/>
          <w:spacing w:val="-2"/>
          <w:position w:val="-2"/>
          <w:sz w:val="24"/>
        </w:rPr>
        <w:t>15</w:t>
      </w:r>
      <w:r w:rsidRPr="008E035C">
        <w:rPr>
          <w:rFonts w:ascii="宋体" w:hAnsi="宋体" w:cs="Arial" w:hint="eastAsia"/>
          <w:spacing w:val="-2"/>
          <w:position w:val="-2"/>
          <w:sz w:val="24"/>
        </w:rPr>
        <w:t>个，包括发明创造、阅读、书法、声乐、舞蹈、足球、篮球、军体拳术、手工制作、书法、职业生涯规划等，后又逐渐新增了皮雕、摄影、陶艺、吉他、刺绣、编织、茶艺等，现有学生社团</w:t>
      </w:r>
      <w:r w:rsidRPr="008E035C">
        <w:rPr>
          <w:rFonts w:ascii="宋体" w:hAnsi="宋体" w:cs="Arial"/>
          <w:spacing w:val="-2"/>
          <w:position w:val="-2"/>
          <w:sz w:val="24"/>
        </w:rPr>
        <w:t>22</w:t>
      </w:r>
      <w:r w:rsidRPr="008E035C">
        <w:rPr>
          <w:rFonts w:ascii="宋体" w:hAnsi="宋体" w:cs="Arial" w:hint="eastAsia"/>
          <w:spacing w:val="-2"/>
          <w:position w:val="-2"/>
          <w:sz w:val="24"/>
        </w:rPr>
        <w:t>个，每周各社团有</w:t>
      </w:r>
      <w:r w:rsidRPr="008E035C">
        <w:rPr>
          <w:rFonts w:ascii="宋体" w:hAnsi="宋体" w:cs="Arial"/>
          <w:spacing w:val="-2"/>
          <w:position w:val="-2"/>
          <w:sz w:val="24"/>
        </w:rPr>
        <w:t>4</w:t>
      </w:r>
      <w:r w:rsidRPr="008E035C">
        <w:rPr>
          <w:rFonts w:ascii="宋体" w:hAnsi="宋体" w:cs="Arial" w:hint="eastAsia"/>
          <w:spacing w:val="-2"/>
          <w:position w:val="-2"/>
          <w:sz w:val="24"/>
        </w:rPr>
        <w:t>课时的活动时间。孩子们的活动热情，带动了学习热情。迄今为止，发明创造社团制作产品</w:t>
      </w:r>
      <w:r w:rsidRPr="008E035C">
        <w:rPr>
          <w:rFonts w:ascii="宋体" w:hAnsi="宋体" w:cs="Arial"/>
          <w:spacing w:val="-2"/>
          <w:position w:val="-2"/>
          <w:sz w:val="24"/>
        </w:rPr>
        <w:t>4</w:t>
      </w:r>
      <w:r w:rsidRPr="008E035C">
        <w:rPr>
          <w:rFonts w:ascii="宋体" w:hAnsi="宋体" w:cs="Arial" w:hint="eastAsia"/>
          <w:spacing w:val="-2"/>
          <w:position w:val="-2"/>
          <w:sz w:val="24"/>
        </w:rPr>
        <w:t>件，舞蹈社团成形群舞</w:t>
      </w:r>
      <w:r w:rsidRPr="008E035C">
        <w:rPr>
          <w:rFonts w:ascii="宋体" w:hAnsi="宋体" w:cs="Arial"/>
          <w:spacing w:val="-2"/>
          <w:position w:val="-2"/>
          <w:sz w:val="24"/>
        </w:rPr>
        <w:t>4</w:t>
      </w:r>
      <w:r w:rsidRPr="008E035C">
        <w:rPr>
          <w:rFonts w:ascii="宋体" w:hAnsi="宋体" w:cs="Arial" w:hint="eastAsia"/>
          <w:spacing w:val="-2"/>
          <w:position w:val="-2"/>
          <w:sz w:val="24"/>
        </w:rPr>
        <w:t>个，手工、工艺美术作品若干。</w:t>
      </w:r>
    </w:p>
    <w:p w:rsidR="00C372DB" w:rsidRDefault="00BE1C2A">
      <w:pPr>
        <w:widowControl/>
        <w:shd w:val="clear" w:color="auto" w:fill="FFFFFF"/>
        <w:rPr>
          <w:rFonts w:ascii="黑体" w:eastAsia="黑体" w:hAnsi="黑体" w:cs="Arial"/>
          <w:spacing w:val="-2"/>
          <w:position w:val="-2"/>
          <w:sz w:val="28"/>
        </w:rPr>
      </w:pPr>
      <w:r>
        <w:rPr>
          <w:rFonts w:ascii="黑体" w:eastAsia="黑体" w:hAnsi="黑体" w:cs="Arial"/>
          <w:spacing w:val="-2"/>
          <w:position w:val="-2"/>
          <w:sz w:val="28"/>
        </w:rPr>
        <w:t>3.6</w:t>
      </w:r>
      <w:r>
        <w:rPr>
          <w:rFonts w:ascii="黑体" w:eastAsia="黑体" w:hAnsi="黑体" w:cs="Arial" w:hint="eastAsia"/>
          <w:spacing w:val="-2"/>
          <w:position w:val="-2"/>
          <w:sz w:val="28"/>
        </w:rPr>
        <w:t>党建工作</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充分发挥党组织的政治核心作用和党员的先锋模范作用。一年来坚持以教育教学为中心，按照上级党委要求，结合学校工作实际，认真组织学</w:t>
      </w:r>
      <w:proofErr w:type="gramStart"/>
      <w:r>
        <w:rPr>
          <w:rFonts w:ascii="宋体" w:hAnsi="宋体" w:cs="Arial" w:hint="eastAsia"/>
          <w:spacing w:val="-2"/>
          <w:position w:val="-2"/>
          <w:sz w:val="24"/>
        </w:rPr>
        <w:t>习习近</w:t>
      </w:r>
      <w:proofErr w:type="gramEnd"/>
      <w:r>
        <w:rPr>
          <w:rFonts w:ascii="宋体" w:hAnsi="宋体" w:cs="Arial" w:hint="eastAsia"/>
          <w:spacing w:val="-2"/>
          <w:position w:val="-2"/>
          <w:sz w:val="24"/>
        </w:rPr>
        <w:t>平总书记重要讲话精神，落实“三会一课”制度，着力加强党员队伍建设。我校党总支有党员</w:t>
      </w:r>
      <w:r>
        <w:rPr>
          <w:rFonts w:ascii="宋体" w:hAnsi="宋体" w:cs="Arial"/>
          <w:spacing w:val="-2"/>
          <w:position w:val="-2"/>
          <w:sz w:val="24"/>
        </w:rPr>
        <w:t>60</w:t>
      </w:r>
      <w:r>
        <w:rPr>
          <w:rFonts w:ascii="宋体" w:hAnsi="宋体" w:cs="Arial" w:hint="eastAsia"/>
          <w:spacing w:val="-2"/>
          <w:position w:val="-2"/>
          <w:sz w:val="24"/>
        </w:rPr>
        <w:t>名，分属三个支部。重视和加强师德师风建设和党风廉政建设。全年没有发生一起违反师德、违反党纪党规的行为。工会组织能积极参与学校重大事项的民主决策，主动认真地为全校教职工服务。各项活动开展正常。学校共青团在党组织的领导下，组织团员教师和学生开展丰富多彩的活动。党总支加强思想建设、组织建设和作风建设，成效显著。</w:t>
      </w:r>
    </w:p>
    <w:p w:rsidR="00C372DB" w:rsidRDefault="00C372DB">
      <w:pPr>
        <w:widowControl/>
        <w:shd w:val="clear" w:color="auto" w:fill="FFFFFF"/>
        <w:rPr>
          <w:rFonts w:ascii="宋体"/>
          <w:spacing w:val="-2"/>
          <w:kern w:val="0"/>
          <w:position w:val="-2"/>
          <w:sz w:val="24"/>
        </w:rPr>
      </w:pPr>
    </w:p>
    <w:p w:rsidR="00C372DB" w:rsidRPr="008E035C" w:rsidRDefault="00BE1C2A">
      <w:pPr>
        <w:widowControl/>
        <w:shd w:val="clear" w:color="auto" w:fill="FFFFFF"/>
        <w:rPr>
          <w:rFonts w:ascii="黑体" w:eastAsia="黑体" w:hAnsi="黑体"/>
          <w:spacing w:val="-2"/>
          <w:kern w:val="0"/>
          <w:position w:val="-2"/>
          <w:sz w:val="30"/>
          <w:szCs w:val="30"/>
        </w:rPr>
      </w:pPr>
      <w:r w:rsidRPr="008E035C">
        <w:rPr>
          <w:rFonts w:ascii="黑体" w:eastAsia="黑体" w:hAnsi="黑体" w:hint="eastAsia"/>
          <w:spacing w:val="-2"/>
          <w:kern w:val="0"/>
          <w:position w:val="-2"/>
          <w:sz w:val="30"/>
          <w:szCs w:val="30"/>
        </w:rPr>
        <w:t>第四部分</w:t>
      </w:r>
      <w:r w:rsidRPr="008E035C">
        <w:rPr>
          <w:rFonts w:ascii="黑体" w:eastAsia="黑体" w:hAnsi="黑体"/>
          <w:spacing w:val="-2"/>
          <w:kern w:val="0"/>
          <w:position w:val="-2"/>
          <w:sz w:val="30"/>
          <w:szCs w:val="30"/>
        </w:rPr>
        <w:t>.</w:t>
      </w:r>
      <w:r w:rsidRPr="008E035C">
        <w:rPr>
          <w:rFonts w:ascii="黑体" w:eastAsia="黑体" w:hAnsi="黑体" w:hint="eastAsia"/>
          <w:spacing w:val="-2"/>
          <w:kern w:val="0"/>
          <w:position w:val="-2"/>
          <w:sz w:val="30"/>
          <w:szCs w:val="30"/>
        </w:rPr>
        <w:t>校企合作</w:t>
      </w:r>
    </w:p>
    <w:p w:rsidR="00C372DB" w:rsidRPr="008E035C" w:rsidRDefault="00C372DB">
      <w:pPr>
        <w:widowControl/>
        <w:shd w:val="clear" w:color="auto" w:fill="FFFFFF"/>
        <w:rPr>
          <w:rFonts w:ascii="仿宋" w:eastAsia="仿宋" w:hAnsi="仿宋" w:cs="Arial"/>
          <w:spacing w:val="-2"/>
          <w:position w:val="-2"/>
          <w:sz w:val="24"/>
        </w:rPr>
      </w:pPr>
    </w:p>
    <w:p w:rsidR="00C372DB" w:rsidRPr="008E035C" w:rsidRDefault="00BE1C2A">
      <w:pPr>
        <w:widowControl/>
        <w:shd w:val="clear" w:color="auto" w:fill="FFFFFF"/>
        <w:rPr>
          <w:rFonts w:ascii="黑体" w:eastAsia="黑体" w:hAnsi="黑体" w:cs="Arial"/>
          <w:spacing w:val="-2"/>
          <w:position w:val="-2"/>
          <w:sz w:val="28"/>
          <w:szCs w:val="24"/>
        </w:rPr>
      </w:pPr>
      <w:r w:rsidRPr="008E035C">
        <w:rPr>
          <w:rFonts w:ascii="黑体" w:eastAsia="黑体" w:hAnsi="黑体" w:cs="Arial"/>
          <w:spacing w:val="-2"/>
          <w:position w:val="-2"/>
          <w:sz w:val="28"/>
          <w:szCs w:val="24"/>
        </w:rPr>
        <w:t>4.1</w:t>
      </w:r>
      <w:r w:rsidRPr="008E035C">
        <w:rPr>
          <w:rFonts w:ascii="黑体" w:eastAsia="黑体" w:hAnsi="黑体" w:cs="Arial" w:hint="eastAsia"/>
          <w:spacing w:val="-2"/>
          <w:position w:val="-2"/>
          <w:sz w:val="28"/>
          <w:szCs w:val="24"/>
        </w:rPr>
        <w:t>实施与效果</w:t>
      </w:r>
    </w:p>
    <w:p w:rsidR="00C372DB" w:rsidRPr="008E035C" w:rsidRDefault="00BE1C2A">
      <w:pPr>
        <w:widowControl/>
        <w:shd w:val="clear" w:color="auto" w:fill="FFFFFF"/>
        <w:ind w:firstLineChars="200" w:firstLine="472"/>
        <w:rPr>
          <w:rFonts w:ascii="宋体" w:cs="Arial"/>
          <w:spacing w:val="-2"/>
          <w:position w:val="-2"/>
          <w:sz w:val="24"/>
          <w:szCs w:val="24"/>
        </w:rPr>
      </w:pPr>
      <w:r w:rsidRPr="008E035C">
        <w:rPr>
          <w:rFonts w:ascii="宋体" w:hAnsi="宋体" w:cs="Arial" w:hint="eastAsia"/>
          <w:spacing w:val="-2"/>
          <w:position w:val="-2"/>
          <w:sz w:val="24"/>
          <w:szCs w:val="24"/>
        </w:rPr>
        <w:lastRenderedPageBreak/>
        <w:t>积极开展校企合作，实现升学与就业相结合 ，继续与有信誉的多年合作的企业进行合作，与北京汇聚花生网络学院合作，对计算机专业的学生进行定期培训和指导。与北京华航航空公司合作，开办航空专业，输送航空领域技术人员。近两年向北京汇聚花生互联网学院输送计算机专业学生近20人，向华航航空公司输送近20人。</w:t>
      </w:r>
    </w:p>
    <w:p w:rsidR="00C372DB" w:rsidRDefault="00C372DB">
      <w:pPr>
        <w:widowControl/>
        <w:shd w:val="clear" w:color="auto" w:fill="FFFFFF"/>
        <w:rPr>
          <w:rFonts w:ascii="黑体" w:eastAsia="黑体" w:hAnsi="黑体"/>
          <w:spacing w:val="-2"/>
          <w:kern w:val="0"/>
          <w:position w:val="-2"/>
          <w:sz w:val="30"/>
          <w:szCs w:val="30"/>
        </w:rPr>
      </w:pPr>
    </w:p>
    <w:p w:rsidR="00C372DB" w:rsidRPr="00BE1C2A" w:rsidRDefault="00BE1C2A">
      <w:pPr>
        <w:widowControl/>
        <w:shd w:val="clear" w:color="auto" w:fill="FFFFFF"/>
        <w:rPr>
          <w:rFonts w:ascii="黑体" w:eastAsia="黑体" w:hAnsi="黑体"/>
          <w:spacing w:val="-2"/>
          <w:kern w:val="0"/>
          <w:position w:val="-2"/>
          <w:sz w:val="30"/>
          <w:szCs w:val="30"/>
        </w:rPr>
      </w:pPr>
      <w:r>
        <w:rPr>
          <w:rFonts w:ascii="黑体" w:eastAsia="黑体" w:hAnsi="黑体" w:hint="eastAsia"/>
          <w:spacing w:val="-2"/>
          <w:kern w:val="0"/>
          <w:position w:val="-2"/>
          <w:sz w:val="30"/>
          <w:szCs w:val="30"/>
        </w:rPr>
        <w:t>第五部分</w:t>
      </w:r>
      <w:r>
        <w:rPr>
          <w:rFonts w:ascii="黑体" w:eastAsia="黑体" w:hAnsi="黑体"/>
          <w:spacing w:val="-2"/>
          <w:kern w:val="0"/>
          <w:position w:val="-2"/>
          <w:sz w:val="30"/>
          <w:szCs w:val="30"/>
        </w:rPr>
        <w:t>.</w:t>
      </w:r>
      <w:r>
        <w:rPr>
          <w:rFonts w:ascii="黑体" w:eastAsia="黑体" w:hAnsi="黑体" w:hint="eastAsia"/>
          <w:spacing w:val="-2"/>
          <w:kern w:val="0"/>
          <w:position w:val="-2"/>
          <w:sz w:val="30"/>
          <w:szCs w:val="30"/>
        </w:rPr>
        <w:t>社会贡献</w:t>
      </w:r>
    </w:p>
    <w:p w:rsidR="00C372DB" w:rsidRDefault="00BE1C2A">
      <w:pPr>
        <w:widowControl/>
        <w:shd w:val="clear" w:color="auto" w:fill="FFFFFF"/>
        <w:rPr>
          <w:rFonts w:ascii="黑体" w:eastAsia="黑体" w:hAnsi="黑体" w:cs="Arial"/>
          <w:spacing w:val="-2"/>
          <w:position w:val="-2"/>
          <w:sz w:val="28"/>
          <w:szCs w:val="24"/>
        </w:rPr>
      </w:pPr>
      <w:r>
        <w:rPr>
          <w:rFonts w:ascii="黑体" w:eastAsia="黑体" w:hAnsi="黑体" w:cs="Arial"/>
          <w:spacing w:val="-2"/>
          <w:position w:val="-2"/>
          <w:sz w:val="28"/>
          <w:szCs w:val="24"/>
        </w:rPr>
        <w:t>5.1</w:t>
      </w:r>
      <w:r>
        <w:rPr>
          <w:rFonts w:ascii="黑体" w:eastAsia="黑体" w:hAnsi="黑体" w:cs="Arial" w:hint="eastAsia"/>
          <w:spacing w:val="-2"/>
          <w:position w:val="-2"/>
          <w:sz w:val="28"/>
          <w:szCs w:val="24"/>
        </w:rPr>
        <w:t>技术技能人才培养</w:t>
      </w:r>
    </w:p>
    <w:p w:rsidR="00C372DB" w:rsidRDefault="00BE1C2A">
      <w:pPr>
        <w:widowControl/>
        <w:shd w:val="clear" w:color="auto" w:fill="FFFFFF"/>
        <w:rPr>
          <w:rFonts w:ascii="宋体" w:cs="Arial"/>
          <w:spacing w:val="-2"/>
          <w:position w:val="-2"/>
          <w:sz w:val="24"/>
          <w:szCs w:val="24"/>
        </w:rPr>
      </w:pPr>
      <w:r>
        <w:rPr>
          <w:rFonts w:ascii="宋体" w:hAnsi="宋体" w:cs="Arial"/>
          <w:spacing w:val="-2"/>
          <w:position w:val="-2"/>
          <w:sz w:val="24"/>
          <w:szCs w:val="24"/>
        </w:rPr>
        <w:t>5.1.1</w:t>
      </w:r>
      <w:r>
        <w:rPr>
          <w:rFonts w:ascii="宋体" w:hAnsi="宋体" w:cs="Arial" w:hint="eastAsia"/>
          <w:spacing w:val="-2"/>
          <w:position w:val="-2"/>
          <w:sz w:val="24"/>
          <w:szCs w:val="24"/>
        </w:rPr>
        <w:t>为地方培养技能人才</w:t>
      </w:r>
    </w:p>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hint="eastAsia"/>
          <w:spacing w:val="-2"/>
          <w:position w:val="-2"/>
          <w:sz w:val="24"/>
          <w:szCs w:val="24"/>
        </w:rPr>
        <w:t>2019年进行职业资格鉴定6个批次，鉴定人数530人，包括通用工种和两个专项工种。20</w:t>
      </w:r>
      <w:r>
        <w:rPr>
          <w:rFonts w:ascii="宋体" w:hAnsi="宋体" w:cs="Arial"/>
          <w:spacing w:val="-2"/>
          <w:position w:val="-2"/>
          <w:sz w:val="24"/>
          <w:szCs w:val="24"/>
        </w:rPr>
        <w:t>20</w:t>
      </w:r>
      <w:r>
        <w:rPr>
          <w:rFonts w:ascii="宋体" w:hAnsi="宋体" w:cs="Arial" w:hint="eastAsia"/>
          <w:spacing w:val="-2"/>
          <w:position w:val="-2"/>
          <w:sz w:val="24"/>
          <w:szCs w:val="24"/>
        </w:rPr>
        <w:t>年，共进行职业资格鉴定</w:t>
      </w:r>
      <w:r>
        <w:rPr>
          <w:rFonts w:ascii="宋体" w:hAnsi="宋体" w:cs="Arial"/>
          <w:spacing w:val="-2"/>
          <w:position w:val="-2"/>
          <w:sz w:val="24"/>
          <w:szCs w:val="24"/>
        </w:rPr>
        <w:t>6</w:t>
      </w:r>
      <w:r>
        <w:rPr>
          <w:rFonts w:ascii="宋体" w:hAnsi="宋体" w:cs="Arial" w:hint="eastAsia"/>
          <w:spacing w:val="-2"/>
          <w:position w:val="-2"/>
          <w:sz w:val="24"/>
          <w:szCs w:val="24"/>
        </w:rPr>
        <w:t>个批次，</w:t>
      </w:r>
      <w:r>
        <w:rPr>
          <w:rFonts w:ascii="宋体" w:hAnsi="宋体" w:cs="Arial"/>
          <w:spacing w:val="-2"/>
          <w:position w:val="-2"/>
          <w:sz w:val="24"/>
          <w:szCs w:val="24"/>
        </w:rPr>
        <w:t>635</w:t>
      </w:r>
      <w:r>
        <w:rPr>
          <w:rFonts w:ascii="宋体" w:hAnsi="宋体" w:cs="Arial" w:hint="eastAsia"/>
          <w:spacing w:val="-2"/>
          <w:position w:val="-2"/>
          <w:sz w:val="24"/>
          <w:szCs w:val="24"/>
        </w:rPr>
        <w:t>人进行了职业资格鉴定。</w:t>
      </w:r>
    </w:p>
    <w:p w:rsidR="00C372DB" w:rsidRDefault="00BE1C2A">
      <w:pPr>
        <w:widowControl/>
        <w:shd w:val="clear" w:color="auto" w:fill="FFFFFF"/>
        <w:rPr>
          <w:rFonts w:ascii="黑体" w:eastAsia="黑体" w:hAnsi="黑体" w:cs="Arial"/>
          <w:spacing w:val="-2"/>
          <w:position w:val="-2"/>
          <w:sz w:val="24"/>
          <w:szCs w:val="24"/>
        </w:rPr>
      </w:pPr>
      <w:r>
        <w:rPr>
          <w:rFonts w:ascii="黑体" w:eastAsia="黑体" w:hAnsi="黑体" w:cs="Arial"/>
          <w:spacing w:val="-2"/>
          <w:position w:val="-2"/>
          <w:sz w:val="28"/>
          <w:szCs w:val="24"/>
        </w:rPr>
        <w:t>5.2</w:t>
      </w:r>
      <w:r>
        <w:rPr>
          <w:rFonts w:ascii="黑体" w:eastAsia="黑体" w:hAnsi="黑体" w:hint="eastAsia"/>
          <w:spacing w:val="-2"/>
          <w:kern w:val="0"/>
          <w:position w:val="-2"/>
          <w:sz w:val="28"/>
          <w:szCs w:val="24"/>
        </w:rPr>
        <w:t>社会服务</w:t>
      </w:r>
    </w:p>
    <w:p w:rsidR="00C372DB" w:rsidRDefault="00BE1C2A">
      <w:pPr>
        <w:widowControl/>
        <w:shd w:val="clear" w:color="auto" w:fill="FFFFFF"/>
        <w:rPr>
          <w:rFonts w:ascii="宋体" w:cs="Arial"/>
          <w:spacing w:val="-2"/>
          <w:position w:val="-2"/>
          <w:sz w:val="24"/>
          <w:szCs w:val="24"/>
        </w:rPr>
      </w:pPr>
      <w:r>
        <w:rPr>
          <w:rFonts w:ascii="宋体" w:hAnsi="宋体" w:cs="Arial"/>
          <w:spacing w:val="-2"/>
          <w:position w:val="-2"/>
          <w:sz w:val="24"/>
          <w:szCs w:val="24"/>
        </w:rPr>
        <w:t>5.2.1</w:t>
      </w:r>
      <w:r>
        <w:rPr>
          <w:rFonts w:ascii="宋体" w:hAnsi="宋体" w:cs="Arial" w:hint="eastAsia"/>
          <w:spacing w:val="-2"/>
          <w:position w:val="-2"/>
          <w:sz w:val="24"/>
          <w:szCs w:val="24"/>
        </w:rPr>
        <w:t>培训服务</w:t>
      </w:r>
    </w:p>
    <w:p w:rsidR="00C372DB" w:rsidRDefault="00BE1C2A">
      <w:pPr>
        <w:widowControl/>
        <w:shd w:val="clear" w:color="auto" w:fill="FFFFFF"/>
        <w:ind w:firstLineChars="200" w:firstLine="472"/>
        <w:rPr>
          <w:rFonts w:ascii="宋体" w:cs="Arial"/>
          <w:spacing w:val="-2"/>
          <w:position w:val="-2"/>
          <w:sz w:val="24"/>
          <w:szCs w:val="24"/>
        </w:rPr>
      </w:pPr>
      <w:r>
        <w:rPr>
          <w:rFonts w:ascii="宋体" w:hAnsi="宋体" w:cs="Arial" w:hint="eastAsia"/>
          <w:spacing w:val="-2"/>
          <w:position w:val="-2"/>
          <w:sz w:val="24"/>
          <w:szCs w:val="24"/>
        </w:rPr>
        <w:t>充分发挥职业技术教育中心的资源优势，实施职业技能提升计划和贫困户教育培训提升工程。2019年开展电工、焊工、中式面点、厨师、保育、计算机等短期培训班11期，培训人数752人，大部分人员都已实现就业。积极组织送教下乡3次，</w:t>
      </w:r>
      <w:proofErr w:type="gramStart"/>
      <w:r>
        <w:rPr>
          <w:rFonts w:ascii="宋体" w:hAnsi="宋体" w:cs="Arial" w:hint="eastAsia"/>
          <w:spacing w:val="-2"/>
          <w:position w:val="-2"/>
          <w:sz w:val="24"/>
          <w:szCs w:val="24"/>
        </w:rPr>
        <w:t>入企培训</w:t>
      </w:r>
      <w:proofErr w:type="gramEnd"/>
      <w:r>
        <w:rPr>
          <w:rFonts w:ascii="宋体" w:hAnsi="宋体" w:cs="Arial" w:hint="eastAsia"/>
          <w:spacing w:val="-2"/>
          <w:position w:val="-2"/>
          <w:sz w:val="24"/>
          <w:szCs w:val="24"/>
        </w:rPr>
        <w:t>2次。20</w:t>
      </w:r>
      <w:r>
        <w:rPr>
          <w:rFonts w:ascii="宋体" w:hAnsi="宋体" w:cs="Arial"/>
          <w:spacing w:val="-2"/>
          <w:position w:val="-2"/>
          <w:sz w:val="24"/>
          <w:szCs w:val="24"/>
        </w:rPr>
        <w:t>20</w:t>
      </w:r>
      <w:r>
        <w:rPr>
          <w:rFonts w:ascii="宋体" w:hAnsi="宋体" w:cs="Arial" w:hint="eastAsia"/>
          <w:spacing w:val="-2"/>
          <w:position w:val="-2"/>
          <w:sz w:val="24"/>
          <w:szCs w:val="24"/>
        </w:rPr>
        <w:t>年开展电工、焊工、中式面点、厨师、保育、计算机等短期培训班</w:t>
      </w:r>
      <w:r>
        <w:rPr>
          <w:rFonts w:ascii="宋体" w:hAnsi="宋体" w:cs="Arial"/>
          <w:spacing w:val="-2"/>
          <w:position w:val="-2"/>
          <w:sz w:val="24"/>
          <w:szCs w:val="24"/>
        </w:rPr>
        <w:t>67</w:t>
      </w:r>
      <w:r>
        <w:rPr>
          <w:rFonts w:ascii="宋体" w:hAnsi="宋体" w:cs="Arial" w:hint="eastAsia"/>
          <w:spacing w:val="-2"/>
          <w:position w:val="-2"/>
          <w:sz w:val="24"/>
          <w:szCs w:val="24"/>
        </w:rPr>
        <w:t>期，培训人数</w:t>
      </w:r>
      <w:r>
        <w:rPr>
          <w:rFonts w:ascii="宋体" w:hAnsi="宋体" w:cs="Arial"/>
          <w:spacing w:val="-2"/>
          <w:position w:val="-2"/>
          <w:sz w:val="24"/>
          <w:szCs w:val="24"/>
        </w:rPr>
        <w:t>2654</w:t>
      </w:r>
      <w:r>
        <w:rPr>
          <w:rFonts w:ascii="宋体" w:hAnsi="宋体" w:cs="Arial" w:hint="eastAsia"/>
          <w:spacing w:val="-2"/>
          <w:position w:val="-2"/>
          <w:sz w:val="24"/>
          <w:szCs w:val="24"/>
        </w:rPr>
        <w:t>人，组织送教下乡</w:t>
      </w:r>
      <w:r>
        <w:rPr>
          <w:rFonts w:ascii="宋体" w:hAnsi="宋体" w:cs="Arial"/>
          <w:spacing w:val="-2"/>
          <w:position w:val="-2"/>
          <w:sz w:val="24"/>
          <w:szCs w:val="24"/>
        </w:rPr>
        <w:t>17</w:t>
      </w:r>
      <w:r>
        <w:rPr>
          <w:rFonts w:ascii="宋体" w:hAnsi="宋体" w:cs="Arial" w:hint="eastAsia"/>
          <w:spacing w:val="-2"/>
          <w:position w:val="-2"/>
          <w:sz w:val="24"/>
          <w:szCs w:val="24"/>
        </w:rPr>
        <w:t>次，</w:t>
      </w:r>
      <w:proofErr w:type="gramStart"/>
      <w:r>
        <w:rPr>
          <w:rFonts w:ascii="宋体" w:hAnsi="宋体" w:cs="Arial" w:hint="eastAsia"/>
          <w:spacing w:val="-2"/>
          <w:position w:val="-2"/>
          <w:sz w:val="24"/>
          <w:szCs w:val="24"/>
        </w:rPr>
        <w:t>入企培训</w:t>
      </w:r>
      <w:proofErr w:type="gramEnd"/>
      <w:r>
        <w:rPr>
          <w:rFonts w:ascii="宋体" w:hAnsi="宋体" w:cs="Arial"/>
          <w:spacing w:val="-2"/>
          <w:position w:val="-2"/>
          <w:sz w:val="24"/>
          <w:szCs w:val="24"/>
        </w:rPr>
        <w:t>16</w:t>
      </w:r>
      <w:r>
        <w:rPr>
          <w:rFonts w:ascii="宋体" w:hAnsi="宋体" w:cs="Arial" w:hint="eastAsia"/>
          <w:spacing w:val="-2"/>
          <w:position w:val="-2"/>
          <w:sz w:val="24"/>
          <w:szCs w:val="24"/>
        </w:rPr>
        <w:t>次。</w:t>
      </w:r>
    </w:p>
    <w:p w:rsidR="00C372DB" w:rsidRDefault="00BE1C2A">
      <w:pPr>
        <w:widowControl/>
        <w:shd w:val="clear" w:color="auto" w:fill="FFFFFF"/>
        <w:snapToGrid w:val="0"/>
        <w:spacing w:before="75" w:after="75"/>
        <w:jc w:val="center"/>
        <w:rPr>
          <w:rFonts w:ascii="宋体" w:cs="Malgun Gothic Semilight"/>
          <w:kern w:val="0"/>
          <w:sz w:val="24"/>
          <w:szCs w:val="24"/>
        </w:rPr>
      </w:pPr>
      <w:r>
        <w:rPr>
          <w:rFonts w:ascii="宋体" w:hAnsi="宋体" w:cs="Malgun Gothic Semilight" w:hint="eastAsia"/>
          <w:kern w:val="0"/>
          <w:sz w:val="24"/>
          <w:szCs w:val="24"/>
        </w:rPr>
        <w:t>表</w:t>
      </w:r>
      <w:r>
        <w:rPr>
          <w:rFonts w:ascii="宋体" w:hAnsi="宋体" w:cs="Malgun Gothic Semilight"/>
          <w:kern w:val="0"/>
          <w:sz w:val="24"/>
          <w:szCs w:val="24"/>
        </w:rPr>
        <w:t>5-1  2019-2020</w:t>
      </w:r>
      <w:r>
        <w:rPr>
          <w:rFonts w:ascii="宋体" w:hAnsi="宋体" w:cs="Malgun Gothic Semilight" w:hint="eastAsia"/>
          <w:kern w:val="0"/>
          <w:sz w:val="24"/>
          <w:szCs w:val="24"/>
        </w:rPr>
        <w:t>年中等职业教育培训情况统计表</w:t>
      </w:r>
    </w:p>
    <w:tbl>
      <w:tblPr>
        <w:tblW w:w="5000" w:type="pct"/>
        <w:tblLook w:val="04A0"/>
      </w:tblPr>
      <w:tblGrid>
        <w:gridCol w:w="1051"/>
        <w:gridCol w:w="1801"/>
        <w:gridCol w:w="1801"/>
        <w:gridCol w:w="2251"/>
        <w:gridCol w:w="1350"/>
        <w:gridCol w:w="749"/>
      </w:tblGrid>
      <w:tr w:rsidR="00C372DB">
        <w:tc>
          <w:tcPr>
            <w:tcW w:w="584" w:type="pct"/>
            <w:tcBorders>
              <w:top w:val="single" w:sz="4" w:space="0" w:color="auto"/>
              <w:left w:val="single" w:sz="4" w:space="0" w:color="auto"/>
              <w:bottom w:val="single" w:sz="4" w:space="0" w:color="auto"/>
              <w:right w:val="single" w:sz="4" w:space="0" w:color="auto"/>
            </w:tcBorders>
            <w:vAlign w:val="center"/>
          </w:tcPr>
          <w:p w:rsidR="00C372DB" w:rsidRDefault="00BE1C2A">
            <w:pPr>
              <w:widowControl/>
              <w:snapToGrid w:val="0"/>
              <w:spacing w:before="75" w:after="75"/>
              <w:jc w:val="center"/>
              <w:rPr>
                <w:rFonts w:ascii="宋体" w:cs="Tahoma"/>
                <w:bCs/>
                <w:kern w:val="0"/>
                <w:sz w:val="24"/>
                <w:szCs w:val="24"/>
              </w:rPr>
            </w:pPr>
            <w:r>
              <w:rPr>
                <w:rFonts w:ascii="宋体" w:hAnsi="宋体" w:cs="Tahoma" w:hint="eastAsia"/>
                <w:bCs/>
                <w:kern w:val="0"/>
                <w:sz w:val="24"/>
                <w:szCs w:val="24"/>
              </w:rPr>
              <w:t>年号</w:t>
            </w:r>
          </w:p>
        </w:tc>
        <w:tc>
          <w:tcPr>
            <w:tcW w:w="1000" w:type="pct"/>
            <w:tcBorders>
              <w:top w:val="single" w:sz="4" w:space="0" w:color="auto"/>
              <w:left w:val="nil"/>
              <w:bottom w:val="single" w:sz="4" w:space="0" w:color="auto"/>
              <w:right w:val="single" w:sz="4" w:space="0" w:color="auto"/>
            </w:tcBorders>
            <w:vAlign w:val="center"/>
          </w:tcPr>
          <w:p w:rsidR="00C372DB" w:rsidRDefault="00BE1C2A">
            <w:pPr>
              <w:widowControl/>
              <w:snapToGrid w:val="0"/>
              <w:spacing w:before="75" w:after="75"/>
              <w:ind w:left="240" w:hangingChars="100" w:hanging="240"/>
              <w:jc w:val="center"/>
              <w:rPr>
                <w:rFonts w:ascii="宋体" w:cs="Tahoma"/>
                <w:bCs/>
                <w:kern w:val="0"/>
                <w:sz w:val="24"/>
                <w:szCs w:val="24"/>
              </w:rPr>
            </w:pPr>
            <w:r>
              <w:rPr>
                <w:rFonts w:ascii="宋体" w:hAnsi="宋体" w:cs="Tahoma" w:hint="eastAsia"/>
                <w:bCs/>
                <w:kern w:val="0"/>
                <w:sz w:val="24"/>
                <w:szCs w:val="24"/>
              </w:rPr>
              <w:t>实用技术（人次）</w:t>
            </w:r>
          </w:p>
        </w:tc>
        <w:tc>
          <w:tcPr>
            <w:tcW w:w="1000" w:type="pct"/>
            <w:tcBorders>
              <w:top w:val="single" w:sz="4" w:space="0" w:color="auto"/>
              <w:left w:val="nil"/>
              <w:bottom w:val="single" w:sz="4" w:space="0" w:color="auto"/>
              <w:right w:val="single" w:sz="4" w:space="0" w:color="auto"/>
            </w:tcBorders>
            <w:vAlign w:val="center"/>
          </w:tcPr>
          <w:p w:rsidR="00C372DB" w:rsidRDefault="00BE1C2A">
            <w:pPr>
              <w:widowControl/>
              <w:snapToGrid w:val="0"/>
              <w:spacing w:before="75" w:after="75"/>
              <w:ind w:left="240" w:hangingChars="100" w:hanging="240"/>
              <w:jc w:val="center"/>
              <w:rPr>
                <w:rFonts w:ascii="宋体" w:cs="Tahoma"/>
                <w:bCs/>
                <w:kern w:val="0"/>
                <w:sz w:val="24"/>
                <w:szCs w:val="24"/>
              </w:rPr>
            </w:pPr>
            <w:r>
              <w:rPr>
                <w:rFonts w:ascii="宋体" w:hAnsi="宋体" w:cs="Tahoma" w:hint="eastAsia"/>
                <w:bCs/>
                <w:kern w:val="0"/>
                <w:sz w:val="24"/>
                <w:szCs w:val="24"/>
              </w:rPr>
              <w:t>劳动力转移（人次）</w:t>
            </w:r>
          </w:p>
        </w:tc>
        <w:tc>
          <w:tcPr>
            <w:tcW w:w="1250" w:type="pct"/>
            <w:tcBorders>
              <w:top w:val="single" w:sz="4" w:space="0" w:color="auto"/>
              <w:left w:val="nil"/>
              <w:bottom w:val="single" w:sz="4" w:space="0" w:color="auto"/>
              <w:right w:val="single" w:sz="4" w:space="0" w:color="auto"/>
            </w:tcBorders>
            <w:vAlign w:val="center"/>
          </w:tcPr>
          <w:p w:rsidR="00C372DB" w:rsidRDefault="00BE1C2A">
            <w:pPr>
              <w:widowControl/>
              <w:snapToGrid w:val="0"/>
              <w:spacing w:before="75" w:after="75"/>
              <w:ind w:left="480" w:hangingChars="200" w:hanging="480"/>
              <w:jc w:val="center"/>
              <w:rPr>
                <w:rFonts w:ascii="宋体" w:cs="Tahoma"/>
                <w:bCs/>
                <w:kern w:val="0"/>
                <w:sz w:val="24"/>
                <w:szCs w:val="24"/>
              </w:rPr>
            </w:pPr>
            <w:r>
              <w:rPr>
                <w:rFonts w:ascii="宋体" w:hAnsi="宋体" w:cs="Tahoma" w:hint="eastAsia"/>
                <w:bCs/>
                <w:kern w:val="0"/>
                <w:sz w:val="24"/>
                <w:szCs w:val="24"/>
              </w:rPr>
              <w:t>下岗职工再就业（人次）</w:t>
            </w:r>
          </w:p>
        </w:tc>
        <w:tc>
          <w:tcPr>
            <w:tcW w:w="750" w:type="pct"/>
            <w:tcBorders>
              <w:top w:val="single" w:sz="4" w:space="0" w:color="auto"/>
              <w:left w:val="nil"/>
              <w:bottom w:val="single" w:sz="4" w:space="0" w:color="auto"/>
              <w:right w:val="single" w:sz="4" w:space="0" w:color="auto"/>
            </w:tcBorders>
            <w:vAlign w:val="center"/>
          </w:tcPr>
          <w:p w:rsidR="00C372DB" w:rsidRDefault="00BE1C2A">
            <w:pPr>
              <w:widowControl/>
              <w:snapToGrid w:val="0"/>
              <w:spacing w:before="75" w:after="75"/>
              <w:ind w:firstLineChars="50" w:firstLine="120"/>
              <w:jc w:val="center"/>
              <w:rPr>
                <w:rFonts w:ascii="宋体" w:cs="Tahoma"/>
                <w:bCs/>
                <w:kern w:val="0"/>
                <w:sz w:val="24"/>
                <w:szCs w:val="24"/>
              </w:rPr>
            </w:pPr>
            <w:r>
              <w:rPr>
                <w:rFonts w:ascii="宋体" w:hAnsi="宋体" w:cs="Tahoma" w:hint="eastAsia"/>
                <w:bCs/>
                <w:kern w:val="0"/>
                <w:sz w:val="24"/>
                <w:szCs w:val="24"/>
              </w:rPr>
              <w:t>其它（人次）</w:t>
            </w:r>
          </w:p>
        </w:tc>
        <w:tc>
          <w:tcPr>
            <w:tcW w:w="416" w:type="pct"/>
            <w:tcBorders>
              <w:top w:val="single" w:sz="4" w:space="0" w:color="auto"/>
              <w:left w:val="nil"/>
              <w:bottom w:val="single" w:sz="4" w:space="0" w:color="auto"/>
              <w:right w:val="single" w:sz="4" w:space="0" w:color="auto"/>
            </w:tcBorders>
            <w:vAlign w:val="center"/>
          </w:tcPr>
          <w:p w:rsidR="00C372DB" w:rsidRDefault="00BE1C2A">
            <w:pPr>
              <w:widowControl/>
              <w:snapToGrid w:val="0"/>
              <w:spacing w:before="75" w:after="75"/>
              <w:rPr>
                <w:rFonts w:ascii="宋体" w:cs="Tahoma"/>
                <w:bCs/>
                <w:kern w:val="0"/>
                <w:sz w:val="24"/>
                <w:szCs w:val="24"/>
              </w:rPr>
            </w:pPr>
            <w:r>
              <w:rPr>
                <w:rFonts w:ascii="宋体" w:hAnsi="宋体" w:cs="Tahoma" w:hint="eastAsia"/>
                <w:bCs/>
                <w:kern w:val="0"/>
                <w:sz w:val="24"/>
                <w:szCs w:val="24"/>
              </w:rPr>
              <w:t>小计</w:t>
            </w:r>
          </w:p>
        </w:tc>
      </w:tr>
      <w:tr w:rsidR="00C372DB">
        <w:tc>
          <w:tcPr>
            <w:tcW w:w="584" w:type="pct"/>
            <w:tcBorders>
              <w:top w:val="single" w:sz="4" w:space="0" w:color="auto"/>
              <w:left w:val="single" w:sz="4" w:space="0" w:color="auto"/>
              <w:bottom w:val="single" w:sz="4" w:space="0" w:color="auto"/>
              <w:right w:val="single" w:sz="4" w:space="0" w:color="auto"/>
            </w:tcBorders>
            <w:vAlign w:val="center"/>
          </w:tcPr>
          <w:p w:rsidR="00C372DB" w:rsidRDefault="00BE1C2A">
            <w:pPr>
              <w:widowControl/>
              <w:snapToGrid w:val="0"/>
              <w:spacing w:before="75" w:after="75"/>
              <w:jc w:val="center"/>
              <w:rPr>
                <w:rFonts w:ascii="宋体" w:cs="Tahoma"/>
                <w:bCs/>
                <w:kern w:val="0"/>
                <w:sz w:val="24"/>
                <w:szCs w:val="24"/>
              </w:rPr>
            </w:pPr>
            <w:r>
              <w:rPr>
                <w:rFonts w:ascii="宋体" w:hAnsi="宋体" w:cs="Tahoma"/>
                <w:bCs/>
                <w:kern w:val="0"/>
                <w:sz w:val="24"/>
                <w:szCs w:val="24"/>
              </w:rPr>
              <w:t>2019</w:t>
            </w:r>
          </w:p>
        </w:tc>
        <w:tc>
          <w:tcPr>
            <w:tcW w:w="1000" w:type="pct"/>
            <w:tcBorders>
              <w:top w:val="single" w:sz="4" w:space="0" w:color="auto"/>
              <w:left w:val="nil"/>
              <w:bottom w:val="single" w:sz="4" w:space="0" w:color="auto"/>
              <w:right w:val="single" w:sz="4" w:space="0" w:color="auto"/>
            </w:tcBorders>
          </w:tcPr>
          <w:p w:rsidR="00C372DB" w:rsidRDefault="00BE1C2A">
            <w:pPr>
              <w:ind w:firstLineChars="300" w:firstLine="630"/>
            </w:pPr>
            <w:r>
              <w:t>572</w:t>
            </w:r>
          </w:p>
        </w:tc>
        <w:tc>
          <w:tcPr>
            <w:tcW w:w="1000" w:type="pct"/>
            <w:tcBorders>
              <w:top w:val="single" w:sz="4" w:space="0" w:color="auto"/>
              <w:left w:val="nil"/>
              <w:bottom w:val="single" w:sz="4" w:space="0" w:color="auto"/>
              <w:right w:val="single" w:sz="4" w:space="0" w:color="auto"/>
            </w:tcBorders>
          </w:tcPr>
          <w:p w:rsidR="00C372DB" w:rsidRDefault="00BE1C2A">
            <w:pPr>
              <w:ind w:firstLineChars="300" w:firstLine="630"/>
            </w:pPr>
            <w:r>
              <w:t>140</w:t>
            </w:r>
          </w:p>
        </w:tc>
        <w:tc>
          <w:tcPr>
            <w:tcW w:w="1250" w:type="pct"/>
            <w:tcBorders>
              <w:top w:val="single" w:sz="4" w:space="0" w:color="auto"/>
              <w:left w:val="nil"/>
              <w:bottom w:val="single" w:sz="4" w:space="0" w:color="auto"/>
              <w:right w:val="single" w:sz="4" w:space="0" w:color="auto"/>
            </w:tcBorders>
          </w:tcPr>
          <w:p w:rsidR="00C372DB" w:rsidRDefault="00BE1C2A">
            <w:pPr>
              <w:ind w:firstLineChars="400" w:firstLine="840"/>
            </w:pPr>
            <w:r>
              <w:t>40</w:t>
            </w:r>
          </w:p>
        </w:tc>
        <w:tc>
          <w:tcPr>
            <w:tcW w:w="750" w:type="pct"/>
            <w:tcBorders>
              <w:top w:val="single" w:sz="4" w:space="0" w:color="auto"/>
              <w:left w:val="nil"/>
              <w:bottom w:val="single" w:sz="4" w:space="0" w:color="auto"/>
              <w:right w:val="single" w:sz="4" w:space="0" w:color="auto"/>
            </w:tcBorders>
          </w:tcPr>
          <w:p w:rsidR="00C372DB" w:rsidRDefault="00C372DB"/>
        </w:tc>
        <w:tc>
          <w:tcPr>
            <w:tcW w:w="416" w:type="pct"/>
            <w:tcBorders>
              <w:top w:val="single" w:sz="4" w:space="0" w:color="auto"/>
              <w:left w:val="nil"/>
              <w:bottom w:val="single" w:sz="4" w:space="0" w:color="auto"/>
              <w:right w:val="single" w:sz="4" w:space="0" w:color="auto"/>
            </w:tcBorders>
          </w:tcPr>
          <w:p w:rsidR="00C372DB" w:rsidRDefault="00BE1C2A">
            <w:r>
              <w:t>752</w:t>
            </w:r>
          </w:p>
        </w:tc>
      </w:tr>
      <w:tr w:rsidR="00C372DB">
        <w:tc>
          <w:tcPr>
            <w:tcW w:w="584" w:type="pct"/>
            <w:tcBorders>
              <w:top w:val="single" w:sz="4" w:space="0" w:color="auto"/>
              <w:left w:val="single" w:sz="4" w:space="0" w:color="auto"/>
              <w:bottom w:val="single" w:sz="4" w:space="0" w:color="auto"/>
              <w:right w:val="single" w:sz="4" w:space="0" w:color="auto"/>
            </w:tcBorders>
            <w:vAlign w:val="center"/>
          </w:tcPr>
          <w:p w:rsidR="00C372DB" w:rsidRDefault="00BE1C2A">
            <w:pPr>
              <w:widowControl/>
              <w:snapToGrid w:val="0"/>
              <w:spacing w:before="75" w:after="75"/>
              <w:jc w:val="center"/>
              <w:rPr>
                <w:rFonts w:ascii="宋体" w:cs="Tahoma"/>
                <w:bCs/>
                <w:kern w:val="0"/>
                <w:sz w:val="24"/>
                <w:szCs w:val="24"/>
              </w:rPr>
            </w:pPr>
            <w:r>
              <w:rPr>
                <w:rFonts w:ascii="宋体" w:hAnsi="宋体" w:cs="Tahoma"/>
                <w:bCs/>
                <w:kern w:val="0"/>
                <w:sz w:val="24"/>
                <w:szCs w:val="24"/>
              </w:rPr>
              <w:t>2020</w:t>
            </w:r>
          </w:p>
        </w:tc>
        <w:tc>
          <w:tcPr>
            <w:tcW w:w="1000" w:type="pct"/>
            <w:tcBorders>
              <w:top w:val="single" w:sz="4" w:space="0" w:color="auto"/>
              <w:left w:val="nil"/>
              <w:bottom w:val="single" w:sz="4" w:space="0" w:color="auto"/>
              <w:right w:val="single" w:sz="4" w:space="0" w:color="auto"/>
            </w:tcBorders>
            <w:vAlign w:val="center"/>
          </w:tcPr>
          <w:p w:rsidR="00C372DB" w:rsidRDefault="00BE1C2A">
            <w:pPr>
              <w:widowControl/>
              <w:snapToGrid w:val="0"/>
              <w:spacing w:before="75" w:after="75"/>
              <w:jc w:val="center"/>
              <w:rPr>
                <w:rFonts w:ascii="宋体" w:cs="Tahoma"/>
                <w:bCs/>
                <w:kern w:val="0"/>
                <w:sz w:val="24"/>
                <w:szCs w:val="24"/>
              </w:rPr>
            </w:pPr>
            <w:r>
              <w:rPr>
                <w:rFonts w:ascii="宋体" w:cs="Tahoma" w:hint="eastAsia"/>
                <w:bCs/>
                <w:kern w:val="0"/>
                <w:sz w:val="24"/>
                <w:szCs w:val="24"/>
              </w:rPr>
              <w:t>1</w:t>
            </w:r>
            <w:r>
              <w:rPr>
                <w:rFonts w:ascii="宋体" w:cs="Tahoma"/>
                <w:bCs/>
                <w:kern w:val="0"/>
                <w:sz w:val="24"/>
                <w:szCs w:val="24"/>
              </w:rPr>
              <w:t>998</w:t>
            </w:r>
          </w:p>
        </w:tc>
        <w:tc>
          <w:tcPr>
            <w:tcW w:w="1000" w:type="pct"/>
            <w:tcBorders>
              <w:top w:val="single" w:sz="4" w:space="0" w:color="auto"/>
              <w:left w:val="nil"/>
              <w:bottom w:val="single" w:sz="4" w:space="0" w:color="auto"/>
              <w:right w:val="single" w:sz="4" w:space="0" w:color="auto"/>
            </w:tcBorders>
            <w:vAlign w:val="center"/>
          </w:tcPr>
          <w:p w:rsidR="00C372DB" w:rsidRDefault="00BE1C2A">
            <w:pPr>
              <w:widowControl/>
              <w:snapToGrid w:val="0"/>
              <w:spacing w:before="75" w:after="75"/>
              <w:jc w:val="center"/>
              <w:rPr>
                <w:rFonts w:ascii="宋体" w:cs="Tahoma"/>
                <w:bCs/>
                <w:kern w:val="0"/>
                <w:sz w:val="24"/>
                <w:szCs w:val="24"/>
              </w:rPr>
            </w:pPr>
            <w:r>
              <w:rPr>
                <w:rFonts w:ascii="宋体" w:cs="Tahoma" w:hint="eastAsia"/>
                <w:bCs/>
                <w:kern w:val="0"/>
                <w:sz w:val="24"/>
                <w:szCs w:val="24"/>
              </w:rPr>
              <w:t>4</w:t>
            </w:r>
            <w:r>
              <w:rPr>
                <w:rFonts w:ascii="宋体" w:cs="Tahoma"/>
                <w:bCs/>
                <w:kern w:val="0"/>
                <w:sz w:val="24"/>
                <w:szCs w:val="24"/>
              </w:rPr>
              <w:t>00</w:t>
            </w:r>
          </w:p>
        </w:tc>
        <w:tc>
          <w:tcPr>
            <w:tcW w:w="1250" w:type="pct"/>
            <w:tcBorders>
              <w:top w:val="single" w:sz="4" w:space="0" w:color="auto"/>
              <w:left w:val="nil"/>
              <w:bottom w:val="single" w:sz="4" w:space="0" w:color="auto"/>
              <w:right w:val="single" w:sz="4" w:space="0" w:color="auto"/>
            </w:tcBorders>
            <w:vAlign w:val="center"/>
          </w:tcPr>
          <w:p w:rsidR="00C372DB" w:rsidRDefault="00BE1C2A">
            <w:pPr>
              <w:widowControl/>
              <w:snapToGrid w:val="0"/>
              <w:spacing w:before="75" w:after="75"/>
              <w:jc w:val="center"/>
              <w:rPr>
                <w:rFonts w:ascii="宋体" w:cs="Tahoma"/>
                <w:bCs/>
                <w:kern w:val="0"/>
                <w:sz w:val="24"/>
                <w:szCs w:val="24"/>
              </w:rPr>
            </w:pPr>
            <w:r>
              <w:rPr>
                <w:rFonts w:ascii="宋体" w:cs="Tahoma" w:hint="eastAsia"/>
                <w:bCs/>
                <w:kern w:val="0"/>
                <w:sz w:val="24"/>
                <w:szCs w:val="24"/>
              </w:rPr>
              <w:t>2</w:t>
            </w:r>
            <w:r>
              <w:rPr>
                <w:rFonts w:ascii="宋体" w:cs="Tahoma"/>
                <w:bCs/>
                <w:kern w:val="0"/>
                <w:sz w:val="24"/>
                <w:szCs w:val="24"/>
              </w:rPr>
              <w:t>56</w:t>
            </w:r>
          </w:p>
        </w:tc>
        <w:tc>
          <w:tcPr>
            <w:tcW w:w="750" w:type="pct"/>
            <w:tcBorders>
              <w:top w:val="single" w:sz="4" w:space="0" w:color="auto"/>
              <w:left w:val="nil"/>
              <w:bottom w:val="single" w:sz="4" w:space="0" w:color="auto"/>
              <w:right w:val="single" w:sz="4" w:space="0" w:color="auto"/>
            </w:tcBorders>
            <w:vAlign w:val="center"/>
          </w:tcPr>
          <w:p w:rsidR="00C372DB" w:rsidRDefault="00C372DB">
            <w:pPr>
              <w:widowControl/>
              <w:snapToGrid w:val="0"/>
              <w:spacing w:before="75" w:after="75"/>
              <w:jc w:val="center"/>
              <w:rPr>
                <w:rFonts w:ascii="宋体" w:cs="Tahoma"/>
                <w:bCs/>
                <w:kern w:val="0"/>
                <w:sz w:val="24"/>
                <w:szCs w:val="24"/>
              </w:rPr>
            </w:pPr>
          </w:p>
        </w:tc>
        <w:tc>
          <w:tcPr>
            <w:tcW w:w="416" w:type="pct"/>
            <w:tcBorders>
              <w:top w:val="single" w:sz="4" w:space="0" w:color="auto"/>
              <w:left w:val="nil"/>
              <w:bottom w:val="single" w:sz="4" w:space="0" w:color="auto"/>
              <w:right w:val="single" w:sz="4" w:space="0" w:color="auto"/>
            </w:tcBorders>
            <w:vAlign w:val="center"/>
          </w:tcPr>
          <w:p w:rsidR="00C372DB" w:rsidRDefault="00BE1C2A">
            <w:pPr>
              <w:widowControl/>
              <w:snapToGrid w:val="0"/>
              <w:spacing w:before="75" w:after="75"/>
              <w:jc w:val="center"/>
              <w:rPr>
                <w:rFonts w:ascii="宋体" w:cs="Tahoma"/>
                <w:bCs/>
                <w:kern w:val="0"/>
                <w:sz w:val="24"/>
                <w:szCs w:val="24"/>
              </w:rPr>
            </w:pPr>
            <w:r>
              <w:rPr>
                <w:rFonts w:ascii="宋体" w:cs="Tahoma" w:hint="eastAsia"/>
                <w:bCs/>
                <w:kern w:val="0"/>
                <w:sz w:val="24"/>
                <w:szCs w:val="24"/>
              </w:rPr>
              <w:t>2</w:t>
            </w:r>
            <w:r>
              <w:rPr>
                <w:rFonts w:ascii="宋体" w:cs="Tahoma"/>
                <w:bCs/>
                <w:kern w:val="0"/>
                <w:sz w:val="24"/>
                <w:szCs w:val="24"/>
              </w:rPr>
              <w:t>654</w:t>
            </w:r>
          </w:p>
        </w:tc>
      </w:tr>
    </w:tbl>
    <w:p w:rsidR="00C372DB" w:rsidRPr="008E035C" w:rsidRDefault="00BE1C2A">
      <w:pPr>
        <w:widowControl/>
        <w:shd w:val="clear" w:color="auto" w:fill="FFFFFF"/>
        <w:rPr>
          <w:rFonts w:ascii="黑体" w:eastAsia="黑体" w:hAnsi="黑体"/>
          <w:spacing w:val="-2"/>
          <w:kern w:val="0"/>
          <w:position w:val="-2"/>
          <w:sz w:val="30"/>
          <w:szCs w:val="30"/>
        </w:rPr>
      </w:pPr>
      <w:r w:rsidRPr="008E035C">
        <w:rPr>
          <w:rFonts w:ascii="黑体" w:eastAsia="黑体" w:hAnsi="黑体" w:hint="eastAsia"/>
          <w:spacing w:val="-2"/>
          <w:kern w:val="0"/>
          <w:position w:val="-2"/>
          <w:sz w:val="30"/>
          <w:szCs w:val="30"/>
        </w:rPr>
        <w:t>5</w:t>
      </w:r>
      <w:r w:rsidRPr="008E035C">
        <w:rPr>
          <w:rFonts w:ascii="黑体" w:eastAsia="黑体" w:hAnsi="黑体"/>
          <w:spacing w:val="-2"/>
          <w:kern w:val="0"/>
          <w:position w:val="-2"/>
          <w:sz w:val="30"/>
          <w:szCs w:val="30"/>
        </w:rPr>
        <w:t>.</w:t>
      </w:r>
      <w:r>
        <w:rPr>
          <w:rFonts w:ascii="黑体" w:eastAsia="黑体" w:hAnsi="黑体" w:hint="eastAsia"/>
          <w:spacing w:val="-2"/>
          <w:kern w:val="0"/>
          <w:position w:val="-2"/>
          <w:sz w:val="30"/>
          <w:szCs w:val="30"/>
        </w:rPr>
        <w:t>3</w:t>
      </w:r>
      <w:r w:rsidRPr="008E035C">
        <w:rPr>
          <w:rFonts w:ascii="黑体" w:eastAsia="黑体" w:hAnsi="黑体" w:hint="eastAsia"/>
          <w:spacing w:val="-2"/>
          <w:kern w:val="0"/>
          <w:position w:val="-2"/>
          <w:sz w:val="30"/>
          <w:szCs w:val="30"/>
        </w:rPr>
        <w:t>服务抗</w:t>
      </w:r>
      <w:proofErr w:type="gramStart"/>
      <w:r w:rsidRPr="008E035C">
        <w:rPr>
          <w:rFonts w:ascii="黑体" w:eastAsia="黑体" w:hAnsi="黑体" w:hint="eastAsia"/>
          <w:spacing w:val="-2"/>
          <w:kern w:val="0"/>
          <w:position w:val="-2"/>
          <w:sz w:val="30"/>
          <w:szCs w:val="30"/>
        </w:rPr>
        <w:t>疫</w:t>
      </w:r>
      <w:proofErr w:type="gramEnd"/>
    </w:p>
    <w:p w:rsidR="00C372DB" w:rsidRPr="00BE1C2A" w:rsidRDefault="00BE1C2A" w:rsidP="00BE1C2A">
      <w:pPr>
        <w:widowControl/>
        <w:shd w:val="clear" w:color="auto" w:fill="FFFFFF"/>
        <w:ind w:firstLineChars="200" w:firstLine="472"/>
        <w:rPr>
          <w:rFonts w:ascii="宋体" w:hAnsi="宋体" w:cs="宋体"/>
          <w:color w:val="FF0000"/>
          <w:spacing w:val="-2"/>
          <w:kern w:val="0"/>
          <w:position w:val="-2"/>
          <w:sz w:val="24"/>
          <w:szCs w:val="24"/>
        </w:rPr>
      </w:pPr>
      <w:r w:rsidRPr="008E035C">
        <w:rPr>
          <w:rFonts w:ascii="宋体" w:hAnsi="宋体" w:cs="宋体" w:hint="eastAsia"/>
          <w:spacing w:val="-2"/>
          <w:kern w:val="0"/>
          <w:position w:val="-2"/>
          <w:sz w:val="24"/>
          <w:szCs w:val="24"/>
        </w:rPr>
        <w:t>疫情发生后，组织全体党员干部执行指挥部决定，响应社区安排，及时到岗到位，社区执守。通过</w:t>
      </w:r>
      <w:proofErr w:type="gramStart"/>
      <w:r w:rsidRPr="008E035C">
        <w:rPr>
          <w:rFonts w:ascii="宋体" w:hAnsi="宋体" w:cs="宋体" w:hint="eastAsia"/>
          <w:spacing w:val="-2"/>
          <w:kern w:val="0"/>
          <w:position w:val="-2"/>
          <w:sz w:val="24"/>
          <w:szCs w:val="24"/>
        </w:rPr>
        <w:t>微信群</w:t>
      </w:r>
      <w:proofErr w:type="gramEnd"/>
      <w:r w:rsidRPr="008E035C">
        <w:rPr>
          <w:rFonts w:ascii="宋体" w:hAnsi="宋体" w:cs="宋体" w:hint="eastAsia"/>
          <w:spacing w:val="-2"/>
          <w:kern w:val="0"/>
          <w:position w:val="-2"/>
          <w:sz w:val="24"/>
          <w:szCs w:val="24"/>
        </w:rPr>
        <w:t>等方式，号召全体员工尽量不要外出，特殊情况必须外出或返回必须按指挥部要求</w:t>
      </w:r>
      <w:proofErr w:type="gramStart"/>
      <w:r w:rsidRPr="008E035C">
        <w:rPr>
          <w:rFonts w:ascii="宋体" w:hAnsi="宋体" w:cs="宋体" w:hint="eastAsia"/>
          <w:spacing w:val="-2"/>
          <w:kern w:val="0"/>
          <w:position w:val="-2"/>
          <w:sz w:val="24"/>
          <w:szCs w:val="24"/>
        </w:rPr>
        <w:t>进行进行</w:t>
      </w:r>
      <w:proofErr w:type="gramEnd"/>
      <w:r w:rsidRPr="008E035C">
        <w:rPr>
          <w:rFonts w:ascii="宋体" w:hAnsi="宋体" w:cs="宋体" w:hint="eastAsia"/>
          <w:spacing w:val="-2"/>
          <w:kern w:val="0"/>
          <w:position w:val="-2"/>
          <w:sz w:val="24"/>
          <w:szCs w:val="24"/>
        </w:rPr>
        <w:t>报备和隔离。并通过班主任与学生家长沟通，教育学生和家长按要求进行防疫。推迟开学期间，组织教师按要求进行网上授课，绝不超时超量，适时跟踪，做到停课</w:t>
      </w:r>
      <w:proofErr w:type="gramStart"/>
      <w:r w:rsidRPr="008E035C">
        <w:rPr>
          <w:rFonts w:ascii="宋体" w:hAnsi="宋体" w:cs="宋体" w:hint="eastAsia"/>
          <w:spacing w:val="-2"/>
          <w:kern w:val="0"/>
          <w:position w:val="-2"/>
          <w:sz w:val="24"/>
          <w:szCs w:val="24"/>
        </w:rPr>
        <w:t>不</w:t>
      </w:r>
      <w:proofErr w:type="gramEnd"/>
      <w:r w:rsidRPr="008E035C">
        <w:rPr>
          <w:rFonts w:ascii="宋体" w:hAnsi="宋体" w:cs="宋体" w:hint="eastAsia"/>
          <w:spacing w:val="-2"/>
          <w:kern w:val="0"/>
          <w:position w:val="-2"/>
          <w:sz w:val="24"/>
          <w:szCs w:val="24"/>
        </w:rPr>
        <w:t>停学。</w:t>
      </w:r>
    </w:p>
    <w:p w:rsidR="00C372DB" w:rsidRPr="00BE1C2A" w:rsidRDefault="00BE1C2A">
      <w:pPr>
        <w:widowControl/>
        <w:shd w:val="clear" w:color="auto" w:fill="FFFFFF"/>
        <w:rPr>
          <w:rFonts w:ascii="黑体" w:eastAsia="黑体" w:hAnsi="黑体"/>
          <w:spacing w:val="-2"/>
          <w:kern w:val="0"/>
          <w:position w:val="-2"/>
          <w:sz w:val="30"/>
          <w:szCs w:val="30"/>
        </w:rPr>
      </w:pPr>
      <w:r>
        <w:rPr>
          <w:rFonts w:ascii="黑体" w:eastAsia="黑体" w:hAnsi="黑体" w:hint="eastAsia"/>
          <w:spacing w:val="-2"/>
          <w:kern w:val="0"/>
          <w:position w:val="-2"/>
          <w:sz w:val="30"/>
          <w:szCs w:val="30"/>
        </w:rPr>
        <w:lastRenderedPageBreak/>
        <w:t>第六部分</w:t>
      </w:r>
      <w:r>
        <w:rPr>
          <w:rFonts w:ascii="黑体" w:eastAsia="黑体" w:hAnsi="黑体"/>
          <w:spacing w:val="-2"/>
          <w:kern w:val="0"/>
          <w:position w:val="-2"/>
          <w:sz w:val="30"/>
          <w:szCs w:val="30"/>
        </w:rPr>
        <w:t xml:space="preserve"> </w:t>
      </w:r>
      <w:r>
        <w:rPr>
          <w:rFonts w:ascii="黑体" w:eastAsia="黑体" w:hAnsi="黑体" w:hint="eastAsia"/>
          <w:spacing w:val="-2"/>
          <w:kern w:val="0"/>
          <w:position w:val="-2"/>
          <w:sz w:val="30"/>
          <w:szCs w:val="30"/>
        </w:rPr>
        <w:t>政府履责</w:t>
      </w:r>
      <w:r>
        <w:rPr>
          <w:rFonts w:ascii="黑体" w:eastAsia="黑体" w:hAnsi="黑体"/>
          <w:spacing w:val="-2"/>
          <w:kern w:val="0"/>
          <w:position w:val="-2"/>
          <w:sz w:val="30"/>
          <w:szCs w:val="30"/>
        </w:rPr>
        <w:t xml:space="preserve"> </w:t>
      </w:r>
    </w:p>
    <w:p w:rsidR="00C372DB" w:rsidRDefault="00BE1C2A">
      <w:pPr>
        <w:widowControl/>
        <w:shd w:val="clear" w:color="auto" w:fill="FFFFFF"/>
        <w:rPr>
          <w:rFonts w:ascii="黑体" w:eastAsia="黑体" w:hAnsi="黑体" w:cs="Arial"/>
          <w:spacing w:val="-2"/>
          <w:position w:val="-2"/>
          <w:sz w:val="28"/>
          <w:szCs w:val="24"/>
        </w:rPr>
      </w:pPr>
      <w:r>
        <w:rPr>
          <w:rFonts w:ascii="黑体" w:eastAsia="黑体" w:hAnsi="黑体" w:cs="Arial"/>
          <w:spacing w:val="-2"/>
          <w:position w:val="-2"/>
          <w:sz w:val="28"/>
          <w:szCs w:val="24"/>
        </w:rPr>
        <w:t>6.1</w:t>
      </w:r>
      <w:r>
        <w:rPr>
          <w:rFonts w:ascii="黑体" w:eastAsia="黑体" w:hAnsi="黑体" w:cs="Arial" w:hint="eastAsia"/>
          <w:spacing w:val="-2"/>
          <w:position w:val="-2"/>
          <w:sz w:val="28"/>
          <w:szCs w:val="24"/>
        </w:rPr>
        <w:t>经费</w:t>
      </w:r>
    </w:p>
    <w:p w:rsidR="00C372DB" w:rsidRDefault="00BE1C2A">
      <w:pPr>
        <w:widowControl/>
        <w:shd w:val="clear" w:color="auto" w:fill="FFFFFF"/>
        <w:ind w:firstLineChars="200" w:firstLine="472"/>
        <w:jc w:val="center"/>
        <w:rPr>
          <w:rFonts w:ascii="宋体" w:cs="Arial"/>
          <w:spacing w:val="-2"/>
          <w:position w:val="-2"/>
          <w:sz w:val="24"/>
          <w:szCs w:val="24"/>
        </w:rPr>
      </w:pPr>
      <w:r>
        <w:rPr>
          <w:rFonts w:ascii="宋体" w:hAnsi="宋体" w:cs="Arial" w:hint="eastAsia"/>
          <w:spacing w:val="-2"/>
          <w:position w:val="-2"/>
          <w:sz w:val="24"/>
          <w:szCs w:val="24"/>
        </w:rPr>
        <w:t>表</w:t>
      </w:r>
      <w:r>
        <w:rPr>
          <w:rFonts w:ascii="宋体" w:hAnsi="宋体" w:cs="Arial"/>
          <w:spacing w:val="-2"/>
          <w:position w:val="-2"/>
          <w:sz w:val="24"/>
          <w:szCs w:val="24"/>
        </w:rPr>
        <w:t>6-1  201</w:t>
      </w:r>
      <w:r>
        <w:rPr>
          <w:rFonts w:ascii="宋体" w:hAnsi="宋体" w:cs="Arial" w:hint="eastAsia"/>
          <w:spacing w:val="-2"/>
          <w:position w:val="-2"/>
          <w:sz w:val="24"/>
          <w:szCs w:val="24"/>
        </w:rPr>
        <w:t>9</w:t>
      </w:r>
      <w:r>
        <w:rPr>
          <w:rFonts w:ascii="宋体" w:hAnsi="宋体" w:cs="Arial"/>
          <w:spacing w:val="-2"/>
          <w:position w:val="-2"/>
          <w:sz w:val="24"/>
          <w:szCs w:val="24"/>
        </w:rPr>
        <w:t>-20</w:t>
      </w:r>
      <w:r>
        <w:rPr>
          <w:rFonts w:ascii="宋体" w:hAnsi="宋体" w:cs="Arial" w:hint="eastAsia"/>
          <w:spacing w:val="-2"/>
          <w:position w:val="-2"/>
          <w:sz w:val="24"/>
          <w:szCs w:val="24"/>
        </w:rPr>
        <w:t>20年克</w:t>
      </w:r>
      <w:proofErr w:type="gramStart"/>
      <w:r>
        <w:rPr>
          <w:rFonts w:ascii="宋体" w:hAnsi="宋体" w:cs="Arial" w:hint="eastAsia"/>
          <w:spacing w:val="-2"/>
          <w:position w:val="-2"/>
          <w:sz w:val="24"/>
          <w:szCs w:val="24"/>
        </w:rPr>
        <w:t>旗职业</w:t>
      </w:r>
      <w:proofErr w:type="gramEnd"/>
      <w:r>
        <w:rPr>
          <w:rFonts w:ascii="宋体" w:hAnsi="宋体" w:cs="Arial" w:hint="eastAsia"/>
          <w:spacing w:val="-2"/>
          <w:position w:val="-2"/>
          <w:sz w:val="24"/>
          <w:szCs w:val="24"/>
        </w:rPr>
        <w:t>技术教育中心学校年度办学经费一览表</w:t>
      </w:r>
    </w:p>
    <w:tbl>
      <w:tblPr>
        <w:tblpPr w:leftFromText="180" w:rightFromText="180" w:vertAnchor="text" w:horzAnchor="page" w:tblpX="1651" w:tblpY="438"/>
        <w:tblOverlap w:val="never"/>
        <w:tblW w:w="5000" w:type="pct"/>
        <w:tblLook w:val="04A0"/>
      </w:tblPr>
      <w:tblGrid>
        <w:gridCol w:w="577"/>
        <w:gridCol w:w="847"/>
        <w:gridCol w:w="667"/>
        <w:gridCol w:w="756"/>
        <w:gridCol w:w="666"/>
        <w:gridCol w:w="396"/>
        <w:gridCol w:w="396"/>
        <w:gridCol w:w="756"/>
        <w:gridCol w:w="576"/>
        <w:gridCol w:w="666"/>
        <w:gridCol w:w="936"/>
        <w:gridCol w:w="396"/>
        <w:gridCol w:w="576"/>
        <w:gridCol w:w="396"/>
        <w:gridCol w:w="396"/>
      </w:tblGrid>
      <w:tr w:rsidR="00C372DB">
        <w:trPr>
          <w:trHeight w:val="439"/>
        </w:trPr>
        <w:tc>
          <w:tcPr>
            <w:tcW w:w="333" w:type="pct"/>
            <w:vMerge w:val="restart"/>
            <w:tcBorders>
              <w:top w:val="single" w:sz="4" w:space="0" w:color="auto"/>
              <w:left w:val="single" w:sz="4" w:space="0" w:color="auto"/>
              <w:right w:val="single" w:sz="4"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年段</w:t>
            </w:r>
          </w:p>
        </w:tc>
        <w:tc>
          <w:tcPr>
            <w:tcW w:w="2052" w:type="pct"/>
            <w:gridSpan w:val="6"/>
            <w:tcBorders>
              <w:top w:val="single" w:sz="4"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经费收入</w:t>
            </w:r>
          </w:p>
        </w:tc>
        <w:tc>
          <w:tcPr>
            <w:tcW w:w="2614" w:type="pct"/>
            <w:gridSpan w:val="8"/>
            <w:tcBorders>
              <w:top w:val="single" w:sz="4" w:space="0" w:color="auto"/>
              <w:left w:val="nil"/>
              <w:bottom w:val="single" w:sz="6" w:space="0" w:color="auto"/>
              <w:right w:val="single" w:sz="4"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经费支出</w:t>
            </w:r>
          </w:p>
        </w:tc>
      </w:tr>
      <w:tr w:rsidR="00C372DB">
        <w:trPr>
          <w:trHeight w:val="439"/>
        </w:trPr>
        <w:tc>
          <w:tcPr>
            <w:tcW w:w="333" w:type="pct"/>
            <w:vMerge/>
            <w:tcBorders>
              <w:top w:val="single" w:sz="4" w:space="0" w:color="auto"/>
              <w:left w:val="single" w:sz="4" w:space="0" w:color="auto"/>
              <w:right w:val="single" w:sz="4" w:space="0" w:color="auto"/>
            </w:tcBorders>
            <w:vAlign w:val="center"/>
          </w:tcPr>
          <w:p w:rsidR="00C372DB" w:rsidRDefault="00C372DB">
            <w:pPr>
              <w:widowControl/>
              <w:jc w:val="left"/>
              <w:rPr>
                <w:rFonts w:ascii="宋体"/>
                <w:kern w:val="0"/>
                <w:sz w:val="24"/>
                <w:szCs w:val="24"/>
              </w:rPr>
            </w:pPr>
          </w:p>
        </w:tc>
        <w:tc>
          <w:tcPr>
            <w:tcW w:w="439" w:type="pct"/>
            <w:vMerge w:val="restart"/>
            <w:tcBorders>
              <w:right w:val="single" w:sz="4"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收入</w:t>
            </w:r>
          </w:p>
          <w:p w:rsidR="00C372DB" w:rsidRDefault="00BE1C2A">
            <w:pPr>
              <w:widowControl/>
              <w:jc w:val="center"/>
              <w:rPr>
                <w:rFonts w:ascii="宋体"/>
                <w:kern w:val="0"/>
                <w:sz w:val="24"/>
                <w:szCs w:val="24"/>
              </w:rPr>
            </w:pPr>
            <w:r>
              <w:rPr>
                <w:rFonts w:ascii="宋体" w:hAnsi="宋体" w:hint="eastAsia"/>
                <w:kern w:val="0"/>
                <w:sz w:val="24"/>
                <w:szCs w:val="24"/>
              </w:rPr>
              <w:t>总额</w:t>
            </w:r>
            <w:r>
              <w:rPr>
                <w:rFonts w:ascii="宋体"/>
                <w:kern w:val="0"/>
                <w:sz w:val="24"/>
                <w:szCs w:val="24"/>
              </w:rPr>
              <w:br/>
            </w:r>
            <w:r>
              <w:rPr>
                <w:rFonts w:ascii="宋体" w:hAnsi="宋体" w:hint="eastAsia"/>
                <w:kern w:val="0"/>
                <w:sz w:val="24"/>
                <w:szCs w:val="24"/>
              </w:rPr>
              <w:t>（万元）</w:t>
            </w:r>
          </w:p>
        </w:tc>
        <w:tc>
          <w:tcPr>
            <w:tcW w:w="1612" w:type="pct"/>
            <w:gridSpan w:val="5"/>
            <w:tcBorders>
              <w:top w:val="single" w:sz="6" w:space="0" w:color="auto"/>
              <w:left w:val="single" w:sz="4" w:space="0" w:color="auto"/>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其中各项收入所占比例（</w:t>
            </w:r>
            <w:r>
              <w:rPr>
                <w:rFonts w:ascii="宋体" w:hAnsi="宋体"/>
                <w:kern w:val="0"/>
                <w:sz w:val="24"/>
                <w:szCs w:val="24"/>
              </w:rPr>
              <w:t>%</w:t>
            </w:r>
            <w:r>
              <w:rPr>
                <w:rFonts w:ascii="宋体" w:hAnsi="宋体" w:hint="eastAsia"/>
                <w:kern w:val="0"/>
                <w:sz w:val="24"/>
                <w:szCs w:val="24"/>
              </w:rPr>
              <w:t>）</w:t>
            </w:r>
          </w:p>
        </w:tc>
        <w:tc>
          <w:tcPr>
            <w:tcW w:w="439" w:type="pct"/>
            <w:vMerge w:val="restart"/>
            <w:tcBorders>
              <w:top w:val="single" w:sz="6"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支</w:t>
            </w:r>
          </w:p>
          <w:p w:rsidR="00C372DB" w:rsidRDefault="00BE1C2A">
            <w:pPr>
              <w:widowControl/>
              <w:jc w:val="center"/>
              <w:rPr>
                <w:rFonts w:ascii="宋体"/>
                <w:kern w:val="0"/>
                <w:sz w:val="24"/>
                <w:szCs w:val="24"/>
              </w:rPr>
            </w:pPr>
            <w:r>
              <w:rPr>
                <w:rFonts w:ascii="宋体" w:hAnsi="宋体" w:hint="eastAsia"/>
                <w:kern w:val="0"/>
                <w:sz w:val="24"/>
                <w:szCs w:val="24"/>
              </w:rPr>
              <w:t>出</w:t>
            </w:r>
          </w:p>
          <w:p w:rsidR="00C372DB" w:rsidRDefault="00BE1C2A">
            <w:pPr>
              <w:widowControl/>
              <w:jc w:val="center"/>
              <w:rPr>
                <w:rFonts w:ascii="宋体"/>
                <w:kern w:val="0"/>
                <w:sz w:val="24"/>
                <w:szCs w:val="24"/>
              </w:rPr>
            </w:pPr>
            <w:r>
              <w:rPr>
                <w:rFonts w:ascii="宋体" w:hAnsi="宋体" w:hint="eastAsia"/>
                <w:kern w:val="0"/>
                <w:sz w:val="24"/>
                <w:szCs w:val="24"/>
              </w:rPr>
              <w:t>总</w:t>
            </w:r>
          </w:p>
          <w:p w:rsidR="00C372DB" w:rsidRDefault="00BE1C2A">
            <w:pPr>
              <w:widowControl/>
              <w:jc w:val="center"/>
              <w:rPr>
                <w:rFonts w:ascii="宋体"/>
                <w:kern w:val="0"/>
                <w:sz w:val="24"/>
                <w:szCs w:val="24"/>
              </w:rPr>
            </w:pPr>
            <w:r>
              <w:rPr>
                <w:rFonts w:ascii="宋体" w:hAnsi="宋体" w:hint="eastAsia"/>
                <w:kern w:val="0"/>
                <w:sz w:val="24"/>
                <w:szCs w:val="24"/>
              </w:rPr>
              <w:t>额</w:t>
            </w:r>
            <w:r>
              <w:rPr>
                <w:rFonts w:ascii="宋体"/>
                <w:kern w:val="0"/>
                <w:sz w:val="24"/>
                <w:szCs w:val="24"/>
              </w:rPr>
              <w:br/>
            </w:r>
            <w:r>
              <w:rPr>
                <w:rFonts w:ascii="宋体" w:hAnsi="宋体" w:hint="eastAsia"/>
                <w:kern w:val="0"/>
                <w:sz w:val="24"/>
                <w:szCs w:val="24"/>
              </w:rPr>
              <w:t>（万元）</w:t>
            </w:r>
          </w:p>
        </w:tc>
        <w:tc>
          <w:tcPr>
            <w:tcW w:w="2174" w:type="pct"/>
            <w:gridSpan w:val="7"/>
            <w:tcBorders>
              <w:top w:val="single" w:sz="6" w:space="0" w:color="auto"/>
              <w:left w:val="nil"/>
              <w:bottom w:val="single" w:sz="6" w:space="0" w:color="auto"/>
              <w:right w:val="single" w:sz="4"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其中各项支出所占比例（</w:t>
            </w:r>
            <w:r>
              <w:rPr>
                <w:rFonts w:ascii="宋体" w:hAnsi="宋体"/>
                <w:kern w:val="0"/>
                <w:sz w:val="24"/>
                <w:szCs w:val="24"/>
              </w:rPr>
              <w:t>%</w:t>
            </w:r>
            <w:r>
              <w:rPr>
                <w:rFonts w:ascii="宋体" w:hAnsi="宋体" w:hint="eastAsia"/>
                <w:kern w:val="0"/>
                <w:sz w:val="24"/>
                <w:szCs w:val="24"/>
              </w:rPr>
              <w:t>）</w:t>
            </w:r>
          </w:p>
        </w:tc>
      </w:tr>
      <w:tr w:rsidR="00C372DB">
        <w:trPr>
          <w:trHeight w:val="540"/>
        </w:trPr>
        <w:tc>
          <w:tcPr>
            <w:tcW w:w="333" w:type="pct"/>
            <w:vMerge/>
            <w:tcBorders>
              <w:top w:val="single" w:sz="4" w:space="0" w:color="auto"/>
              <w:left w:val="single" w:sz="4" w:space="0" w:color="auto"/>
              <w:right w:val="single" w:sz="4" w:space="0" w:color="auto"/>
            </w:tcBorders>
            <w:vAlign w:val="center"/>
          </w:tcPr>
          <w:p w:rsidR="00C372DB" w:rsidRDefault="00C372DB">
            <w:pPr>
              <w:widowControl/>
              <w:jc w:val="left"/>
              <w:rPr>
                <w:rFonts w:ascii="宋体"/>
                <w:kern w:val="0"/>
                <w:sz w:val="24"/>
                <w:szCs w:val="24"/>
              </w:rPr>
            </w:pPr>
          </w:p>
        </w:tc>
        <w:tc>
          <w:tcPr>
            <w:tcW w:w="439" w:type="pct"/>
            <w:vMerge/>
            <w:tcBorders>
              <w:right w:val="single" w:sz="4" w:space="0" w:color="auto"/>
            </w:tcBorders>
            <w:vAlign w:val="center"/>
          </w:tcPr>
          <w:p w:rsidR="00C372DB" w:rsidRDefault="00C372DB">
            <w:pPr>
              <w:widowControl/>
              <w:jc w:val="left"/>
              <w:rPr>
                <w:rFonts w:ascii="宋体"/>
                <w:kern w:val="0"/>
                <w:sz w:val="24"/>
                <w:szCs w:val="24"/>
              </w:rPr>
            </w:pPr>
          </w:p>
        </w:tc>
        <w:tc>
          <w:tcPr>
            <w:tcW w:w="386" w:type="pct"/>
            <w:tcBorders>
              <w:top w:val="single" w:sz="6" w:space="0" w:color="auto"/>
              <w:left w:val="single" w:sz="4" w:space="0" w:color="auto"/>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学费</w:t>
            </w:r>
          </w:p>
          <w:p w:rsidR="00C372DB" w:rsidRDefault="00BE1C2A">
            <w:pPr>
              <w:widowControl/>
              <w:jc w:val="center"/>
              <w:rPr>
                <w:rFonts w:ascii="宋体"/>
                <w:kern w:val="0"/>
                <w:sz w:val="24"/>
                <w:szCs w:val="24"/>
              </w:rPr>
            </w:pPr>
            <w:r>
              <w:rPr>
                <w:rFonts w:ascii="宋体" w:hAnsi="宋体" w:hint="eastAsia"/>
                <w:kern w:val="0"/>
                <w:sz w:val="24"/>
                <w:szCs w:val="24"/>
              </w:rPr>
              <w:t>收入</w:t>
            </w:r>
          </w:p>
        </w:tc>
        <w:tc>
          <w:tcPr>
            <w:tcW w:w="439" w:type="pct"/>
            <w:tcBorders>
              <w:top w:val="single" w:sz="6"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财政经</w:t>
            </w:r>
          </w:p>
          <w:p w:rsidR="00C372DB" w:rsidRDefault="00BE1C2A">
            <w:pPr>
              <w:widowControl/>
              <w:jc w:val="center"/>
              <w:rPr>
                <w:rFonts w:ascii="宋体"/>
                <w:kern w:val="0"/>
                <w:sz w:val="24"/>
                <w:szCs w:val="24"/>
              </w:rPr>
            </w:pPr>
            <w:r>
              <w:rPr>
                <w:rFonts w:ascii="宋体" w:hAnsi="宋体" w:hint="eastAsia"/>
                <w:kern w:val="0"/>
                <w:sz w:val="24"/>
                <w:szCs w:val="24"/>
              </w:rPr>
              <w:t>常性</w:t>
            </w:r>
            <w:r>
              <w:rPr>
                <w:rFonts w:ascii="宋体"/>
                <w:kern w:val="0"/>
                <w:sz w:val="24"/>
                <w:szCs w:val="24"/>
              </w:rPr>
              <w:br/>
            </w:r>
            <w:r>
              <w:rPr>
                <w:rFonts w:ascii="宋体" w:hAnsi="宋体" w:hint="eastAsia"/>
                <w:kern w:val="0"/>
                <w:sz w:val="24"/>
                <w:szCs w:val="24"/>
              </w:rPr>
              <w:t>补助</w:t>
            </w:r>
          </w:p>
          <w:p w:rsidR="00C372DB" w:rsidRDefault="00BE1C2A">
            <w:pPr>
              <w:widowControl/>
              <w:jc w:val="center"/>
              <w:rPr>
                <w:rFonts w:ascii="宋体"/>
                <w:kern w:val="0"/>
                <w:sz w:val="24"/>
                <w:szCs w:val="24"/>
              </w:rPr>
            </w:pPr>
            <w:r>
              <w:rPr>
                <w:rFonts w:ascii="宋体" w:hAnsi="宋体" w:hint="eastAsia"/>
                <w:kern w:val="0"/>
                <w:sz w:val="24"/>
                <w:szCs w:val="24"/>
              </w:rPr>
              <w:t>收入</w:t>
            </w:r>
          </w:p>
        </w:tc>
        <w:tc>
          <w:tcPr>
            <w:tcW w:w="333" w:type="pct"/>
            <w:tcBorders>
              <w:top w:val="single" w:sz="6"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中央、</w:t>
            </w:r>
          </w:p>
          <w:p w:rsidR="00C372DB" w:rsidRDefault="00BE1C2A">
            <w:pPr>
              <w:widowControl/>
              <w:jc w:val="center"/>
              <w:rPr>
                <w:rFonts w:ascii="宋体"/>
                <w:kern w:val="0"/>
                <w:sz w:val="24"/>
                <w:szCs w:val="24"/>
              </w:rPr>
            </w:pPr>
            <w:r>
              <w:rPr>
                <w:rFonts w:ascii="宋体" w:hAnsi="宋体" w:hint="eastAsia"/>
                <w:kern w:val="0"/>
                <w:sz w:val="24"/>
                <w:szCs w:val="24"/>
              </w:rPr>
              <w:t>地方</w:t>
            </w:r>
          </w:p>
          <w:p w:rsidR="00C372DB" w:rsidRDefault="00BE1C2A">
            <w:pPr>
              <w:widowControl/>
              <w:jc w:val="center"/>
              <w:rPr>
                <w:rFonts w:ascii="宋体"/>
                <w:kern w:val="0"/>
                <w:sz w:val="24"/>
                <w:szCs w:val="24"/>
              </w:rPr>
            </w:pPr>
            <w:r>
              <w:rPr>
                <w:rFonts w:ascii="宋体" w:hAnsi="宋体" w:hint="eastAsia"/>
                <w:kern w:val="0"/>
                <w:sz w:val="24"/>
                <w:szCs w:val="24"/>
              </w:rPr>
              <w:t>财政</w:t>
            </w:r>
            <w:r>
              <w:rPr>
                <w:rFonts w:ascii="宋体"/>
                <w:kern w:val="0"/>
                <w:sz w:val="24"/>
                <w:szCs w:val="24"/>
              </w:rPr>
              <w:br/>
            </w:r>
            <w:r>
              <w:rPr>
                <w:rFonts w:ascii="宋体" w:hAnsi="宋体" w:hint="eastAsia"/>
                <w:kern w:val="0"/>
                <w:sz w:val="24"/>
                <w:szCs w:val="24"/>
              </w:rPr>
              <w:t>专项</w:t>
            </w:r>
          </w:p>
          <w:p w:rsidR="00C372DB" w:rsidRDefault="00BE1C2A">
            <w:pPr>
              <w:widowControl/>
              <w:jc w:val="center"/>
              <w:rPr>
                <w:rFonts w:ascii="宋体"/>
                <w:kern w:val="0"/>
                <w:sz w:val="24"/>
                <w:szCs w:val="24"/>
              </w:rPr>
            </w:pPr>
            <w:r>
              <w:rPr>
                <w:rFonts w:ascii="宋体" w:hAnsi="宋体" w:hint="eastAsia"/>
                <w:kern w:val="0"/>
                <w:sz w:val="24"/>
                <w:szCs w:val="24"/>
              </w:rPr>
              <w:t>投入</w:t>
            </w:r>
          </w:p>
        </w:tc>
        <w:tc>
          <w:tcPr>
            <w:tcW w:w="226" w:type="pct"/>
            <w:tcBorders>
              <w:top w:val="single" w:sz="6"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社会</w:t>
            </w:r>
          </w:p>
          <w:p w:rsidR="00C372DB" w:rsidRDefault="00BE1C2A">
            <w:pPr>
              <w:widowControl/>
              <w:jc w:val="center"/>
              <w:rPr>
                <w:rFonts w:ascii="宋体"/>
                <w:kern w:val="0"/>
                <w:sz w:val="24"/>
                <w:szCs w:val="24"/>
              </w:rPr>
            </w:pPr>
            <w:r>
              <w:rPr>
                <w:rFonts w:ascii="宋体" w:hAnsi="宋体" w:hint="eastAsia"/>
                <w:kern w:val="0"/>
                <w:sz w:val="24"/>
                <w:szCs w:val="24"/>
              </w:rPr>
              <w:t>捐赠</w:t>
            </w:r>
            <w:r>
              <w:rPr>
                <w:rFonts w:ascii="宋体"/>
                <w:kern w:val="0"/>
                <w:sz w:val="24"/>
                <w:szCs w:val="24"/>
              </w:rPr>
              <w:br/>
            </w:r>
            <w:r>
              <w:rPr>
                <w:rFonts w:ascii="宋体" w:hAnsi="宋体" w:hint="eastAsia"/>
                <w:kern w:val="0"/>
                <w:sz w:val="24"/>
                <w:szCs w:val="24"/>
              </w:rPr>
              <w:t>金额</w:t>
            </w:r>
          </w:p>
        </w:tc>
        <w:tc>
          <w:tcPr>
            <w:tcW w:w="226" w:type="pct"/>
            <w:tcBorders>
              <w:top w:val="single" w:sz="6"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其</w:t>
            </w:r>
          </w:p>
          <w:p w:rsidR="00C372DB" w:rsidRDefault="00BE1C2A">
            <w:pPr>
              <w:widowControl/>
              <w:jc w:val="center"/>
              <w:rPr>
                <w:rFonts w:ascii="宋体"/>
                <w:kern w:val="0"/>
                <w:sz w:val="24"/>
                <w:szCs w:val="24"/>
              </w:rPr>
            </w:pPr>
            <w:r>
              <w:rPr>
                <w:rFonts w:ascii="宋体" w:hAnsi="宋体" w:hint="eastAsia"/>
                <w:kern w:val="0"/>
                <w:sz w:val="24"/>
                <w:szCs w:val="24"/>
              </w:rPr>
              <w:t>它</w:t>
            </w:r>
          </w:p>
          <w:p w:rsidR="00C372DB" w:rsidRDefault="00BE1C2A">
            <w:pPr>
              <w:widowControl/>
              <w:jc w:val="center"/>
              <w:rPr>
                <w:rFonts w:ascii="宋体"/>
                <w:kern w:val="0"/>
                <w:sz w:val="24"/>
                <w:szCs w:val="24"/>
              </w:rPr>
            </w:pPr>
            <w:r>
              <w:rPr>
                <w:rFonts w:ascii="宋体" w:hAnsi="宋体" w:hint="eastAsia"/>
                <w:kern w:val="0"/>
                <w:sz w:val="24"/>
                <w:szCs w:val="24"/>
              </w:rPr>
              <w:t>收</w:t>
            </w:r>
          </w:p>
          <w:p w:rsidR="00C372DB" w:rsidRDefault="00BE1C2A">
            <w:pPr>
              <w:widowControl/>
              <w:jc w:val="center"/>
              <w:rPr>
                <w:rFonts w:ascii="宋体"/>
                <w:kern w:val="0"/>
                <w:sz w:val="24"/>
                <w:szCs w:val="24"/>
              </w:rPr>
            </w:pPr>
            <w:r>
              <w:rPr>
                <w:rFonts w:ascii="宋体" w:hAnsi="宋体" w:hint="eastAsia"/>
                <w:kern w:val="0"/>
                <w:sz w:val="24"/>
                <w:szCs w:val="24"/>
              </w:rPr>
              <w:t>入</w:t>
            </w:r>
          </w:p>
        </w:tc>
        <w:tc>
          <w:tcPr>
            <w:tcW w:w="439" w:type="pct"/>
            <w:vMerge/>
            <w:tcBorders>
              <w:top w:val="single" w:sz="6" w:space="0" w:color="auto"/>
              <w:left w:val="nil"/>
              <w:bottom w:val="single" w:sz="6" w:space="0" w:color="auto"/>
              <w:right w:val="single" w:sz="6" w:space="0" w:color="auto"/>
            </w:tcBorders>
            <w:vAlign w:val="center"/>
          </w:tcPr>
          <w:p w:rsidR="00C372DB" w:rsidRDefault="00C372DB">
            <w:pPr>
              <w:widowControl/>
              <w:jc w:val="left"/>
              <w:rPr>
                <w:rFonts w:ascii="宋体"/>
                <w:kern w:val="0"/>
                <w:sz w:val="24"/>
                <w:szCs w:val="24"/>
              </w:rPr>
            </w:pPr>
          </w:p>
        </w:tc>
        <w:tc>
          <w:tcPr>
            <w:tcW w:w="333" w:type="pct"/>
            <w:tcBorders>
              <w:top w:val="single" w:sz="6" w:space="0" w:color="auto"/>
              <w:left w:val="nil"/>
              <w:bottom w:val="single" w:sz="6" w:space="0" w:color="auto"/>
              <w:right w:val="single" w:sz="6" w:space="0" w:color="auto"/>
            </w:tcBorders>
            <w:vAlign w:val="center"/>
          </w:tcPr>
          <w:p w:rsidR="00C372DB" w:rsidRDefault="00BE1C2A">
            <w:pPr>
              <w:widowControl/>
              <w:rPr>
                <w:rFonts w:ascii="宋体"/>
                <w:kern w:val="0"/>
                <w:sz w:val="24"/>
                <w:szCs w:val="24"/>
              </w:rPr>
            </w:pPr>
            <w:r>
              <w:rPr>
                <w:rFonts w:ascii="宋体" w:hAnsi="宋体" w:hint="eastAsia"/>
                <w:kern w:val="0"/>
                <w:sz w:val="24"/>
                <w:szCs w:val="24"/>
              </w:rPr>
              <w:t>征地、</w:t>
            </w:r>
          </w:p>
          <w:p w:rsidR="00C372DB" w:rsidRDefault="00BE1C2A">
            <w:pPr>
              <w:widowControl/>
              <w:rPr>
                <w:rFonts w:ascii="宋体"/>
                <w:kern w:val="0"/>
                <w:sz w:val="24"/>
                <w:szCs w:val="24"/>
              </w:rPr>
            </w:pPr>
            <w:r>
              <w:rPr>
                <w:rFonts w:ascii="宋体" w:hAnsi="宋体" w:hint="eastAsia"/>
                <w:kern w:val="0"/>
                <w:sz w:val="24"/>
                <w:szCs w:val="24"/>
              </w:rPr>
              <w:t>基础</w:t>
            </w:r>
          </w:p>
          <w:p w:rsidR="00C372DB" w:rsidRDefault="00BE1C2A">
            <w:pPr>
              <w:widowControl/>
              <w:rPr>
                <w:rFonts w:ascii="宋体"/>
                <w:kern w:val="0"/>
                <w:sz w:val="24"/>
                <w:szCs w:val="24"/>
              </w:rPr>
            </w:pPr>
            <w:r>
              <w:rPr>
                <w:rFonts w:ascii="宋体" w:hAnsi="宋体" w:hint="eastAsia"/>
                <w:kern w:val="0"/>
                <w:sz w:val="24"/>
                <w:szCs w:val="24"/>
              </w:rPr>
              <w:t>设施</w:t>
            </w:r>
            <w:r>
              <w:rPr>
                <w:rFonts w:ascii="宋体"/>
                <w:kern w:val="0"/>
                <w:sz w:val="24"/>
                <w:szCs w:val="24"/>
              </w:rPr>
              <w:br/>
            </w:r>
            <w:r>
              <w:rPr>
                <w:rFonts w:ascii="宋体" w:hAnsi="宋体" w:hint="eastAsia"/>
                <w:kern w:val="0"/>
                <w:sz w:val="24"/>
                <w:szCs w:val="24"/>
              </w:rPr>
              <w:t>建设</w:t>
            </w:r>
          </w:p>
        </w:tc>
        <w:tc>
          <w:tcPr>
            <w:tcW w:w="386" w:type="pct"/>
            <w:tcBorders>
              <w:top w:val="single" w:sz="6"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采购教</w:t>
            </w:r>
          </w:p>
          <w:p w:rsidR="00C372DB" w:rsidRDefault="00BE1C2A">
            <w:pPr>
              <w:widowControl/>
              <w:jc w:val="center"/>
              <w:rPr>
                <w:rFonts w:ascii="宋体"/>
                <w:kern w:val="0"/>
                <w:sz w:val="24"/>
                <w:szCs w:val="24"/>
              </w:rPr>
            </w:pPr>
            <w:r>
              <w:rPr>
                <w:rFonts w:ascii="宋体" w:hAnsi="宋体" w:hint="eastAsia"/>
                <w:kern w:val="0"/>
                <w:sz w:val="24"/>
                <w:szCs w:val="24"/>
              </w:rPr>
              <w:t>学科研</w:t>
            </w:r>
          </w:p>
          <w:p w:rsidR="00C372DB" w:rsidRDefault="00BE1C2A">
            <w:pPr>
              <w:widowControl/>
              <w:jc w:val="center"/>
              <w:rPr>
                <w:rFonts w:ascii="宋体"/>
                <w:kern w:val="0"/>
                <w:sz w:val="24"/>
                <w:szCs w:val="24"/>
              </w:rPr>
            </w:pPr>
            <w:r>
              <w:rPr>
                <w:rFonts w:ascii="宋体" w:hAnsi="宋体" w:hint="eastAsia"/>
                <w:kern w:val="0"/>
                <w:sz w:val="24"/>
                <w:szCs w:val="24"/>
              </w:rPr>
              <w:t>仪器设备</w:t>
            </w:r>
          </w:p>
        </w:tc>
        <w:tc>
          <w:tcPr>
            <w:tcW w:w="386" w:type="pct"/>
            <w:tcBorders>
              <w:top w:val="single" w:sz="6"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日常教</w:t>
            </w:r>
          </w:p>
          <w:p w:rsidR="00C372DB" w:rsidRDefault="00BE1C2A">
            <w:pPr>
              <w:widowControl/>
              <w:jc w:val="center"/>
              <w:rPr>
                <w:rFonts w:ascii="宋体"/>
                <w:kern w:val="0"/>
                <w:sz w:val="24"/>
                <w:szCs w:val="24"/>
              </w:rPr>
            </w:pPr>
            <w:r>
              <w:rPr>
                <w:rFonts w:ascii="宋体" w:hAnsi="宋体" w:hint="eastAsia"/>
                <w:kern w:val="0"/>
                <w:sz w:val="24"/>
                <w:szCs w:val="24"/>
              </w:rPr>
              <w:t>学经费</w:t>
            </w:r>
          </w:p>
        </w:tc>
        <w:tc>
          <w:tcPr>
            <w:tcW w:w="226" w:type="pct"/>
            <w:tcBorders>
              <w:top w:val="single" w:sz="6"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教学</w:t>
            </w:r>
          </w:p>
          <w:p w:rsidR="00C372DB" w:rsidRDefault="00BE1C2A">
            <w:pPr>
              <w:widowControl/>
              <w:jc w:val="center"/>
              <w:rPr>
                <w:rFonts w:ascii="宋体"/>
                <w:kern w:val="0"/>
                <w:sz w:val="24"/>
                <w:szCs w:val="24"/>
              </w:rPr>
            </w:pPr>
            <w:r>
              <w:rPr>
                <w:rFonts w:ascii="宋体" w:hAnsi="宋体" w:hint="eastAsia"/>
                <w:kern w:val="0"/>
                <w:sz w:val="24"/>
                <w:szCs w:val="24"/>
              </w:rPr>
              <w:t>改革</w:t>
            </w:r>
          </w:p>
          <w:p w:rsidR="00C372DB" w:rsidRDefault="00BE1C2A">
            <w:pPr>
              <w:widowControl/>
              <w:jc w:val="center"/>
              <w:rPr>
                <w:rFonts w:ascii="宋体"/>
                <w:kern w:val="0"/>
                <w:sz w:val="24"/>
                <w:szCs w:val="24"/>
              </w:rPr>
            </w:pPr>
            <w:r>
              <w:rPr>
                <w:rFonts w:ascii="宋体" w:hAnsi="宋体" w:hint="eastAsia"/>
                <w:kern w:val="0"/>
                <w:sz w:val="24"/>
                <w:szCs w:val="24"/>
              </w:rPr>
              <w:t>及</w:t>
            </w:r>
          </w:p>
          <w:p w:rsidR="00C372DB" w:rsidRDefault="00BE1C2A">
            <w:pPr>
              <w:widowControl/>
              <w:jc w:val="center"/>
              <w:rPr>
                <w:rFonts w:ascii="宋体"/>
                <w:kern w:val="0"/>
                <w:sz w:val="24"/>
                <w:szCs w:val="24"/>
              </w:rPr>
            </w:pPr>
            <w:r>
              <w:rPr>
                <w:rFonts w:ascii="宋体" w:hAnsi="宋体" w:hint="eastAsia"/>
                <w:kern w:val="0"/>
                <w:sz w:val="24"/>
                <w:szCs w:val="24"/>
              </w:rPr>
              <w:t>研究</w:t>
            </w:r>
          </w:p>
        </w:tc>
        <w:tc>
          <w:tcPr>
            <w:tcW w:w="333" w:type="pct"/>
            <w:tcBorders>
              <w:top w:val="single" w:sz="6"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师</w:t>
            </w:r>
          </w:p>
          <w:p w:rsidR="00C372DB" w:rsidRDefault="00BE1C2A">
            <w:pPr>
              <w:widowControl/>
              <w:jc w:val="center"/>
              <w:rPr>
                <w:rFonts w:ascii="宋体"/>
                <w:kern w:val="0"/>
                <w:sz w:val="24"/>
                <w:szCs w:val="24"/>
              </w:rPr>
            </w:pPr>
            <w:r>
              <w:rPr>
                <w:rFonts w:ascii="宋体" w:hAnsi="宋体" w:hint="eastAsia"/>
                <w:kern w:val="0"/>
                <w:sz w:val="24"/>
                <w:szCs w:val="24"/>
              </w:rPr>
              <w:t>资</w:t>
            </w:r>
          </w:p>
          <w:p w:rsidR="00C372DB" w:rsidRDefault="00BE1C2A">
            <w:pPr>
              <w:widowControl/>
              <w:jc w:val="center"/>
              <w:rPr>
                <w:rFonts w:ascii="宋体"/>
                <w:kern w:val="0"/>
                <w:sz w:val="24"/>
                <w:szCs w:val="24"/>
              </w:rPr>
            </w:pPr>
            <w:r>
              <w:rPr>
                <w:rFonts w:ascii="宋体" w:hAnsi="宋体" w:hint="eastAsia"/>
                <w:kern w:val="0"/>
                <w:sz w:val="24"/>
                <w:szCs w:val="24"/>
              </w:rPr>
              <w:t>建</w:t>
            </w:r>
          </w:p>
          <w:p w:rsidR="00C372DB" w:rsidRDefault="00BE1C2A">
            <w:pPr>
              <w:widowControl/>
              <w:jc w:val="center"/>
              <w:rPr>
                <w:rFonts w:ascii="宋体"/>
                <w:kern w:val="0"/>
                <w:sz w:val="24"/>
                <w:szCs w:val="24"/>
              </w:rPr>
            </w:pPr>
            <w:r>
              <w:rPr>
                <w:rFonts w:ascii="宋体" w:hAnsi="宋体" w:hint="eastAsia"/>
                <w:kern w:val="0"/>
                <w:sz w:val="24"/>
                <w:szCs w:val="24"/>
              </w:rPr>
              <w:t>设</w:t>
            </w:r>
          </w:p>
        </w:tc>
        <w:tc>
          <w:tcPr>
            <w:tcW w:w="227" w:type="pct"/>
            <w:tcBorders>
              <w:top w:val="single" w:sz="6" w:space="0" w:color="auto"/>
              <w:left w:val="nil"/>
              <w:bottom w:val="single" w:sz="6" w:space="0" w:color="auto"/>
              <w:right w:val="single" w:sz="6"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购</w:t>
            </w:r>
          </w:p>
          <w:p w:rsidR="00C372DB" w:rsidRDefault="00BE1C2A">
            <w:pPr>
              <w:widowControl/>
              <w:jc w:val="center"/>
              <w:rPr>
                <w:rFonts w:ascii="宋体"/>
                <w:kern w:val="0"/>
                <w:sz w:val="24"/>
                <w:szCs w:val="24"/>
              </w:rPr>
            </w:pPr>
            <w:r>
              <w:rPr>
                <w:rFonts w:ascii="宋体" w:hAnsi="宋体" w:hint="eastAsia"/>
                <w:kern w:val="0"/>
                <w:sz w:val="24"/>
                <w:szCs w:val="24"/>
              </w:rPr>
              <w:t>置</w:t>
            </w:r>
          </w:p>
          <w:p w:rsidR="00C372DB" w:rsidRDefault="00BE1C2A">
            <w:pPr>
              <w:widowControl/>
              <w:jc w:val="center"/>
              <w:rPr>
                <w:rFonts w:ascii="宋体"/>
                <w:kern w:val="0"/>
                <w:sz w:val="24"/>
                <w:szCs w:val="24"/>
              </w:rPr>
            </w:pPr>
            <w:r>
              <w:rPr>
                <w:rFonts w:ascii="宋体" w:hAnsi="宋体" w:hint="eastAsia"/>
                <w:kern w:val="0"/>
                <w:sz w:val="24"/>
                <w:szCs w:val="24"/>
              </w:rPr>
              <w:t>图</w:t>
            </w:r>
          </w:p>
          <w:p w:rsidR="00C372DB" w:rsidRDefault="00BE1C2A">
            <w:pPr>
              <w:widowControl/>
              <w:jc w:val="center"/>
              <w:rPr>
                <w:rFonts w:ascii="宋体"/>
                <w:kern w:val="0"/>
                <w:sz w:val="24"/>
                <w:szCs w:val="24"/>
              </w:rPr>
            </w:pPr>
            <w:r>
              <w:rPr>
                <w:rFonts w:ascii="宋体" w:hAnsi="宋体" w:hint="eastAsia"/>
                <w:kern w:val="0"/>
                <w:sz w:val="24"/>
                <w:szCs w:val="24"/>
              </w:rPr>
              <w:t>书</w:t>
            </w:r>
          </w:p>
        </w:tc>
        <w:tc>
          <w:tcPr>
            <w:tcW w:w="280" w:type="pct"/>
            <w:tcBorders>
              <w:top w:val="single" w:sz="6" w:space="0" w:color="auto"/>
              <w:left w:val="nil"/>
              <w:bottom w:val="single" w:sz="6" w:space="0" w:color="auto"/>
              <w:right w:val="single" w:sz="4" w:space="0" w:color="auto"/>
            </w:tcBorders>
            <w:vAlign w:val="center"/>
          </w:tcPr>
          <w:p w:rsidR="00C372DB" w:rsidRDefault="00BE1C2A">
            <w:pPr>
              <w:widowControl/>
              <w:jc w:val="center"/>
              <w:rPr>
                <w:rFonts w:ascii="宋体"/>
                <w:kern w:val="0"/>
                <w:sz w:val="24"/>
                <w:szCs w:val="24"/>
              </w:rPr>
            </w:pPr>
            <w:r>
              <w:rPr>
                <w:rFonts w:ascii="宋体" w:hAnsi="宋体" w:hint="eastAsia"/>
                <w:kern w:val="0"/>
                <w:sz w:val="24"/>
                <w:szCs w:val="24"/>
              </w:rPr>
              <w:t>其</w:t>
            </w:r>
          </w:p>
          <w:p w:rsidR="00C372DB" w:rsidRDefault="00BE1C2A">
            <w:pPr>
              <w:widowControl/>
              <w:jc w:val="center"/>
              <w:rPr>
                <w:rFonts w:ascii="宋体"/>
                <w:kern w:val="0"/>
                <w:sz w:val="24"/>
                <w:szCs w:val="24"/>
              </w:rPr>
            </w:pPr>
            <w:r>
              <w:rPr>
                <w:rFonts w:ascii="宋体" w:hAnsi="宋体" w:hint="eastAsia"/>
                <w:kern w:val="0"/>
                <w:sz w:val="24"/>
                <w:szCs w:val="24"/>
              </w:rPr>
              <w:t>它</w:t>
            </w:r>
          </w:p>
          <w:p w:rsidR="00C372DB" w:rsidRDefault="00BE1C2A">
            <w:pPr>
              <w:widowControl/>
              <w:jc w:val="center"/>
              <w:rPr>
                <w:rFonts w:ascii="宋体"/>
                <w:kern w:val="0"/>
                <w:sz w:val="24"/>
                <w:szCs w:val="24"/>
              </w:rPr>
            </w:pPr>
            <w:r>
              <w:rPr>
                <w:rFonts w:ascii="宋体" w:hAnsi="宋体" w:hint="eastAsia"/>
                <w:kern w:val="0"/>
                <w:sz w:val="24"/>
                <w:szCs w:val="24"/>
              </w:rPr>
              <w:t>支</w:t>
            </w:r>
          </w:p>
          <w:p w:rsidR="00C372DB" w:rsidRDefault="00BE1C2A">
            <w:pPr>
              <w:widowControl/>
              <w:jc w:val="center"/>
              <w:rPr>
                <w:rFonts w:ascii="宋体"/>
                <w:kern w:val="0"/>
                <w:sz w:val="24"/>
                <w:szCs w:val="24"/>
              </w:rPr>
            </w:pPr>
            <w:r>
              <w:rPr>
                <w:rFonts w:ascii="宋体" w:hAnsi="宋体" w:hint="eastAsia"/>
                <w:kern w:val="0"/>
                <w:sz w:val="24"/>
                <w:szCs w:val="24"/>
              </w:rPr>
              <w:t>出</w:t>
            </w:r>
          </w:p>
        </w:tc>
      </w:tr>
      <w:tr w:rsidR="00C372DB">
        <w:trPr>
          <w:trHeight w:val="219"/>
        </w:trPr>
        <w:tc>
          <w:tcPr>
            <w:tcW w:w="333" w:type="pct"/>
            <w:tcBorders>
              <w:top w:val="single" w:sz="4" w:space="0" w:color="auto"/>
              <w:left w:val="single" w:sz="4" w:space="0" w:color="auto"/>
              <w:bottom w:val="single" w:sz="4" w:space="0" w:color="auto"/>
              <w:right w:val="single" w:sz="4" w:space="0" w:color="auto"/>
            </w:tcBorders>
            <w:vAlign w:val="center"/>
          </w:tcPr>
          <w:p w:rsidR="00C372DB" w:rsidRDefault="00BE1C2A">
            <w:pPr>
              <w:widowControl/>
              <w:jc w:val="center"/>
              <w:rPr>
                <w:rFonts w:ascii="宋体"/>
                <w:kern w:val="0"/>
                <w:sz w:val="24"/>
                <w:szCs w:val="24"/>
              </w:rPr>
            </w:pPr>
            <w:r>
              <w:rPr>
                <w:rFonts w:ascii="宋体" w:hAnsi="宋体"/>
                <w:kern w:val="0"/>
                <w:sz w:val="24"/>
                <w:szCs w:val="24"/>
              </w:rPr>
              <w:t>201</w:t>
            </w:r>
            <w:r>
              <w:rPr>
                <w:rFonts w:ascii="宋体" w:hAnsi="宋体" w:hint="eastAsia"/>
                <w:kern w:val="0"/>
                <w:sz w:val="24"/>
                <w:szCs w:val="24"/>
              </w:rPr>
              <w:t>9年</w:t>
            </w:r>
          </w:p>
        </w:tc>
        <w:tc>
          <w:tcPr>
            <w:tcW w:w="439"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830.28</w:t>
            </w:r>
          </w:p>
        </w:tc>
        <w:tc>
          <w:tcPr>
            <w:tcW w:w="386"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154.7</w:t>
            </w:r>
          </w:p>
        </w:tc>
        <w:tc>
          <w:tcPr>
            <w:tcW w:w="439"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115.58</w:t>
            </w:r>
          </w:p>
        </w:tc>
        <w:tc>
          <w:tcPr>
            <w:tcW w:w="333"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560</w:t>
            </w:r>
          </w:p>
        </w:tc>
        <w:tc>
          <w:tcPr>
            <w:tcW w:w="226" w:type="pct"/>
            <w:tcBorders>
              <w:top w:val="single" w:sz="4" w:space="0" w:color="auto"/>
              <w:left w:val="nil"/>
              <w:bottom w:val="single" w:sz="4" w:space="0" w:color="auto"/>
              <w:right w:val="single" w:sz="6" w:space="0" w:color="auto"/>
            </w:tcBorders>
            <w:vAlign w:val="center"/>
          </w:tcPr>
          <w:p w:rsidR="00C372DB" w:rsidRDefault="00C372DB">
            <w:pPr>
              <w:widowControl/>
              <w:jc w:val="center"/>
              <w:rPr>
                <w:rFonts w:ascii="宋体" w:hAnsi="宋体"/>
                <w:kern w:val="0"/>
                <w:sz w:val="24"/>
                <w:szCs w:val="24"/>
              </w:rPr>
            </w:pPr>
          </w:p>
        </w:tc>
        <w:tc>
          <w:tcPr>
            <w:tcW w:w="226" w:type="pct"/>
            <w:tcBorders>
              <w:top w:val="single" w:sz="4" w:space="0" w:color="auto"/>
              <w:left w:val="nil"/>
              <w:bottom w:val="single" w:sz="4" w:space="0" w:color="auto"/>
              <w:right w:val="single" w:sz="6" w:space="0" w:color="auto"/>
            </w:tcBorders>
            <w:vAlign w:val="center"/>
          </w:tcPr>
          <w:p w:rsidR="00C372DB" w:rsidRDefault="00C372DB">
            <w:pPr>
              <w:widowControl/>
              <w:jc w:val="center"/>
              <w:rPr>
                <w:rFonts w:ascii="宋体" w:hAnsi="宋体"/>
                <w:kern w:val="0"/>
                <w:sz w:val="24"/>
                <w:szCs w:val="24"/>
              </w:rPr>
            </w:pPr>
          </w:p>
        </w:tc>
        <w:tc>
          <w:tcPr>
            <w:tcW w:w="439"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111.25</w:t>
            </w:r>
          </w:p>
        </w:tc>
        <w:tc>
          <w:tcPr>
            <w:tcW w:w="333" w:type="pct"/>
            <w:tcBorders>
              <w:top w:val="single" w:sz="4" w:space="0" w:color="auto"/>
              <w:left w:val="nil"/>
              <w:bottom w:val="single" w:sz="4" w:space="0" w:color="auto"/>
              <w:right w:val="single" w:sz="6" w:space="0" w:color="auto"/>
            </w:tcBorders>
            <w:vAlign w:val="center"/>
          </w:tcPr>
          <w:p w:rsidR="00C372DB" w:rsidRDefault="00C372DB">
            <w:pPr>
              <w:widowControl/>
              <w:jc w:val="center"/>
              <w:rPr>
                <w:rFonts w:ascii="宋体" w:hAnsi="宋体"/>
                <w:kern w:val="0"/>
                <w:sz w:val="24"/>
                <w:szCs w:val="24"/>
              </w:rPr>
            </w:pPr>
          </w:p>
        </w:tc>
        <w:tc>
          <w:tcPr>
            <w:tcW w:w="386"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56.31</w:t>
            </w:r>
          </w:p>
        </w:tc>
        <w:tc>
          <w:tcPr>
            <w:tcW w:w="386"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39.74</w:t>
            </w:r>
          </w:p>
        </w:tc>
        <w:tc>
          <w:tcPr>
            <w:tcW w:w="226" w:type="pct"/>
            <w:tcBorders>
              <w:top w:val="single" w:sz="4" w:space="0" w:color="auto"/>
              <w:left w:val="nil"/>
              <w:bottom w:val="single" w:sz="4" w:space="0" w:color="auto"/>
              <w:right w:val="single" w:sz="6" w:space="0" w:color="auto"/>
            </w:tcBorders>
            <w:vAlign w:val="center"/>
          </w:tcPr>
          <w:p w:rsidR="00C372DB" w:rsidRDefault="00C372DB">
            <w:pPr>
              <w:widowControl/>
              <w:jc w:val="center"/>
              <w:rPr>
                <w:rFonts w:ascii="宋体" w:hAnsi="宋体"/>
                <w:kern w:val="0"/>
                <w:sz w:val="24"/>
                <w:szCs w:val="24"/>
              </w:rPr>
            </w:pPr>
          </w:p>
        </w:tc>
        <w:tc>
          <w:tcPr>
            <w:tcW w:w="333"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15.2</w:t>
            </w:r>
          </w:p>
        </w:tc>
        <w:tc>
          <w:tcPr>
            <w:tcW w:w="227" w:type="pct"/>
            <w:tcBorders>
              <w:top w:val="single" w:sz="4" w:space="0" w:color="auto"/>
              <w:left w:val="nil"/>
              <w:bottom w:val="single" w:sz="4" w:space="0" w:color="auto"/>
              <w:right w:val="single" w:sz="6" w:space="0" w:color="auto"/>
            </w:tcBorders>
            <w:vAlign w:val="center"/>
          </w:tcPr>
          <w:p w:rsidR="00C372DB" w:rsidRDefault="00C372DB">
            <w:pPr>
              <w:widowControl/>
              <w:jc w:val="center"/>
              <w:rPr>
                <w:rFonts w:ascii="宋体" w:hAnsi="宋体"/>
                <w:kern w:val="0"/>
                <w:sz w:val="24"/>
                <w:szCs w:val="24"/>
              </w:rPr>
            </w:pPr>
          </w:p>
        </w:tc>
        <w:tc>
          <w:tcPr>
            <w:tcW w:w="280" w:type="pct"/>
            <w:tcBorders>
              <w:top w:val="single" w:sz="4" w:space="0" w:color="auto"/>
              <w:left w:val="nil"/>
              <w:bottom w:val="single" w:sz="4" w:space="0" w:color="auto"/>
              <w:right w:val="single" w:sz="4" w:space="0" w:color="auto"/>
            </w:tcBorders>
            <w:vAlign w:val="center"/>
          </w:tcPr>
          <w:p w:rsidR="00C372DB" w:rsidRDefault="00C372DB">
            <w:pPr>
              <w:widowControl/>
              <w:jc w:val="center"/>
              <w:rPr>
                <w:rFonts w:ascii="宋体" w:hAnsi="宋体"/>
                <w:kern w:val="0"/>
                <w:sz w:val="24"/>
                <w:szCs w:val="24"/>
              </w:rPr>
            </w:pPr>
          </w:p>
        </w:tc>
      </w:tr>
      <w:tr w:rsidR="00C372DB">
        <w:trPr>
          <w:trHeight w:val="219"/>
        </w:trPr>
        <w:tc>
          <w:tcPr>
            <w:tcW w:w="333" w:type="pct"/>
            <w:tcBorders>
              <w:top w:val="single" w:sz="4" w:space="0" w:color="auto"/>
              <w:left w:val="single" w:sz="4" w:space="0" w:color="auto"/>
              <w:bottom w:val="single" w:sz="4" w:space="0" w:color="auto"/>
              <w:right w:val="single" w:sz="4"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2020年</w:t>
            </w:r>
          </w:p>
        </w:tc>
        <w:tc>
          <w:tcPr>
            <w:tcW w:w="439"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1239.84</w:t>
            </w:r>
          </w:p>
        </w:tc>
        <w:tc>
          <w:tcPr>
            <w:tcW w:w="386"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175.5</w:t>
            </w:r>
          </w:p>
        </w:tc>
        <w:tc>
          <w:tcPr>
            <w:tcW w:w="439"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139.04</w:t>
            </w:r>
          </w:p>
        </w:tc>
        <w:tc>
          <w:tcPr>
            <w:tcW w:w="333"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925.3</w:t>
            </w:r>
          </w:p>
        </w:tc>
        <w:tc>
          <w:tcPr>
            <w:tcW w:w="226" w:type="pct"/>
            <w:tcBorders>
              <w:top w:val="single" w:sz="4" w:space="0" w:color="auto"/>
              <w:left w:val="nil"/>
              <w:bottom w:val="single" w:sz="4" w:space="0" w:color="auto"/>
              <w:right w:val="single" w:sz="6" w:space="0" w:color="auto"/>
            </w:tcBorders>
            <w:vAlign w:val="center"/>
          </w:tcPr>
          <w:p w:rsidR="00C372DB" w:rsidRDefault="00C372DB">
            <w:pPr>
              <w:widowControl/>
              <w:jc w:val="center"/>
              <w:rPr>
                <w:rFonts w:ascii="宋体" w:hAnsi="宋体"/>
                <w:kern w:val="0"/>
                <w:sz w:val="24"/>
                <w:szCs w:val="24"/>
              </w:rPr>
            </w:pPr>
          </w:p>
        </w:tc>
        <w:tc>
          <w:tcPr>
            <w:tcW w:w="226" w:type="pct"/>
            <w:tcBorders>
              <w:top w:val="single" w:sz="4" w:space="0" w:color="auto"/>
              <w:left w:val="nil"/>
              <w:bottom w:val="single" w:sz="4" w:space="0" w:color="auto"/>
              <w:right w:val="single" w:sz="6" w:space="0" w:color="auto"/>
            </w:tcBorders>
            <w:vAlign w:val="center"/>
          </w:tcPr>
          <w:p w:rsidR="00C372DB" w:rsidRDefault="00C372DB">
            <w:pPr>
              <w:widowControl/>
              <w:jc w:val="center"/>
              <w:rPr>
                <w:rFonts w:ascii="宋体" w:hAnsi="宋体"/>
                <w:kern w:val="0"/>
                <w:sz w:val="24"/>
                <w:szCs w:val="24"/>
              </w:rPr>
            </w:pPr>
          </w:p>
        </w:tc>
        <w:tc>
          <w:tcPr>
            <w:tcW w:w="439"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449.32</w:t>
            </w:r>
          </w:p>
        </w:tc>
        <w:tc>
          <w:tcPr>
            <w:tcW w:w="333" w:type="pct"/>
            <w:tcBorders>
              <w:top w:val="single" w:sz="4" w:space="0" w:color="auto"/>
              <w:left w:val="nil"/>
              <w:bottom w:val="single" w:sz="4" w:space="0" w:color="auto"/>
              <w:right w:val="single" w:sz="6" w:space="0" w:color="auto"/>
            </w:tcBorders>
            <w:vAlign w:val="center"/>
          </w:tcPr>
          <w:p w:rsidR="00C372DB" w:rsidRDefault="00C372DB">
            <w:pPr>
              <w:widowControl/>
              <w:jc w:val="center"/>
              <w:rPr>
                <w:rFonts w:ascii="宋体" w:hAnsi="宋体"/>
                <w:kern w:val="0"/>
                <w:sz w:val="24"/>
                <w:szCs w:val="24"/>
              </w:rPr>
            </w:pPr>
          </w:p>
        </w:tc>
        <w:tc>
          <w:tcPr>
            <w:tcW w:w="386"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197.6</w:t>
            </w:r>
          </w:p>
        </w:tc>
        <w:tc>
          <w:tcPr>
            <w:tcW w:w="386"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232.7988</w:t>
            </w:r>
          </w:p>
        </w:tc>
        <w:tc>
          <w:tcPr>
            <w:tcW w:w="226" w:type="pct"/>
            <w:tcBorders>
              <w:top w:val="single" w:sz="4" w:space="0" w:color="auto"/>
              <w:left w:val="nil"/>
              <w:bottom w:val="single" w:sz="4" w:space="0" w:color="auto"/>
              <w:right w:val="single" w:sz="6" w:space="0" w:color="auto"/>
            </w:tcBorders>
            <w:vAlign w:val="center"/>
          </w:tcPr>
          <w:p w:rsidR="00C372DB" w:rsidRDefault="00C372DB">
            <w:pPr>
              <w:widowControl/>
              <w:jc w:val="center"/>
              <w:rPr>
                <w:rFonts w:ascii="宋体" w:hAnsi="宋体"/>
                <w:kern w:val="0"/>
                <w:sz w:val="24"/>
                <w:szCs w:val="24"/>
              </w:rPr>
            </w:pPr>
          </w:p>
        </w:tc>
        <w:tc>
          <w:tcPr>
            <w:tcW w:w="333" w:type="pct"/>
            <w:tcBorders>
              <w:top w:val="single" w:sz="4" w:space="0" w:color="auto"/>
              <w:left w:val="nil"/>
              <w:bottom w:val="single" w:sz="4" w:space="0" w:color="auto"/>
              <w:right w:val="single" w:sz="6" w:space="0" w:color="auto"/>
            </w:tcBorders>
            <w:vAlign w:val="center"/>
          </w:tcPr>
          <w:p w:rsidR="00C372DB" w:rsidRDefault="00BE1C2A">
            <w:pPr>
              <w:widowControl/>
              <w:jc w:val="center"/>
              <w:rPr>
                <w:rFonts w:ascii="宋体" w:hAnsi="宋体"/>
                <w:kern w:val="0"/>
                <w:sz w:val="24"/>
                <w:szCs w:val="24"/>
              </w:rPr>
            </w:pPr>
            <w:r>
              <w:rPr>
                <w:rFonts w:ascii="宋体" w:hAnsi="宋体" w:hint="eastAsia"/>
                <w:kern w:val="0"/>
                <w:sz w:val="24"/>
                <w:szCs w:val="24"/>
              </w:rPr>
              <w:t>18.9</w:t>
            </w:r>
          </w:p>
        </w:tc>
        <w:tc>
          <w:tcPr>
            <w:tcW w:w="227" w:type="pct"/>
            <w:tcBorders>
              <w:top w:val="single" w:sz="4" w:space="0" w:color="auto"/>
              <w:left w:val="nil"/>
              <w:bottom w:val="single" w:sz="4" w:space="0" w:color="auto"/>
              <w:right w:val="single" w:sz="6" w:space="0" w:color="auto"/>
            </w:tcBorders>
            <w:vAlign w:val="center"/>
          </w:tcPr>
          <w:p w:rsidR="00C372DB" w:rsidRDefault="00C372DB">
            <w:pPr>
              <w:widowControl/>
              <w:jc w:val="center"/>
              <w:rPr>
                <w:rFonts w:ascii="宋体" w:hAnsi="宋体"/>
                <w:kern w:val="0"/>
                <w:sz w:val="24"/>
                <w:szCs w:val="24"/>
              </w:rPr>
            </w:pPr>
          </w:p>
        </w:tc>
        <w:tc>
          <w:tcPr>
            <w:tcW w:w="280" w:type="pct"/>
            <w:tcBorders>
              <w:top w:val="single" w:sz="4" w:space="0" w:color="auto"/>
              <w:left w:val="nil"/>
              <w:bottom w:val="single" w:sz="4" w:space="0" w:color="auto"/>
              <w:right w:val="single" w:sz="4" w:space="0" w:color="auto"/>
            </w:tcBorders>
            <w:vAlign w:val="center"/>
          </w:tcPr>
          <w:p w:rsidR="00C372DB" w:rsidRDefault="00C372DB">
            <w:pPr>
              <w:widowControl/>
              <w:jc w:val="center"/>
              <w:rPr>
                <w:rFonts w:ascii="宋体" w:hAnsi="宋体"/>
                <w:kern w:val="0"/>
                <w:sz w:val="24"/>
                <w:szCs w:val="24"/>
              </w:rPr>
            </w:pPr>
          </w:p>
        </w:tc>
      </w:tr>
    </w:tbl>
    <w:p w:rsidR="00C372DB" w:rsidRDefault="00C372DB">
      <w:pPr>
        <w:widowControl/>
        <w:shd w:val="clear" w:color="auto" w:fill="FFFFFF"/>
        <w:rPr>
          <w:rFonts w:ascii="宋体" w:cs="Arial"/>
          <w:spacing w:val="-2"/>
          <w:position w:val="-2"/>
          <w:sz w:val="24"/>
          <w:szCs w:val="24"/>
        </w:rPr>
      </w:pPr>
    </w:p>
    <w:p w:rsidR="00C372DB" w:rsidRPr="008E035C" w:rsidRDefault="00BE1C2A">
      <w:pPr>
        <w:widowControl/>
        <w:shd w:val="clear" w:color="auto" w:fill="FFFFFF"/>
        <w:rPr>
          <w:rFonts w:ascii="黑体" w:eastAsia="黑体" w:hAnsi="黑体" w:cs="Arial"/>
          <w:spacing w:val="-2"/>
          <w:position w:val="-2"/>
          <w:sz w:val="30"/>
          <w:szCs w:val="30"/>
        </w:rPr>
      </w:pPr>
      <w:r w:rsidRPr="008E035C">
        <w:rPr>
          <w:rFonts w:ascii="黑体" w:eastAsia="黑体" w:hAnsi="黑体" w:hint="eastAsia"/>
          <w:spacing w:val="-2"/>
          <w:kern w:val="0"/>
          <w:position w:val="-2"/>
          <w:sz w:val="30"/>
          <w:szCs w:val="30"/>
        </w:rPr>
        <w:t>第七部分</w:t>
      </w:r>
      <w:r w:rsidRPr="008E035C">
        <w:rPr>
          <w:rFonts w:ascii="黑体" w:eastAsia="黑体" w:hAnsi="黑体"/>
          <w:spacing w:val="-2"/>
          <w:kern w:val="0"/>
          <w:position w:val="-2"/>
          <w:sz w:val="30"/>
          <w:szCs w:val="30"/>
        </w:rPr>
        <w:t>.</w:t>
      </w:r>
      <w:r w:rsidRPr="008E035C">
        <w:rPr>
          <w:rFonts w:ascii="黑体" w:eastAsia="黑体" w:hAnsi="黑体" w:hint="eastAsia"/>
          <w:spacing w:val="-2"/>
          <w:kern w:val="0"/>
          <w:position w:val="-2"/>
          <w:sz w:val="30"/>
          <w:szCs w:val="30"/>
        </w:rPr>
        <w:t>主要问题改进措施</w:t>
      </w:r>
    </w:p>
    <w:p w:rsidR="00C372DB" w:rsidRDefault="00BE1C2A">
      <w:pPr>
        <w:widowControl/>
        <w:shd w:val="clear" w:color="auto" w:fill="FFFFFF"/>
        <w:rPr>
          <w:rFonts w:ascii="黑体" w:eastAsia="黑体" w:hAnsi="黑体" w:cs="Arial"/>
          <w:spacing w:val="-2"/>
          <w:position w:val="-2"/>
          <w:sz w:val="24"/>
        </w:rPr>
      </w:pPr>
      <w:r>
        <w:rPr>
          <w:rFonts w:ascii="黑体" w:eastAsia="黑体" w:hAnsi="黑体" w:cs="Arial"/>
          <w:spacing w:val="-2"/>
          <w:position w:val="-2"/>
          <w:sz w:val="28"/>
        </w:rPr>
        <w:t>7.1</w:t>
      </w:r>
      <w:r>
        <w:rPr>
          <w:rFonts w:ascii="黑体" w:eastAsia="黑体" w:hAnsi="黑体" w:cs="Arial" w:hint="eastAsia"/>
          <w:spacing w:val="-2"/>
          <w:position w:val="-2"/>
          <w:sz w:val="28"/>
        </w:rPr>
        <w:t>存在问题</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一是职教专业教师缺乏。</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职业教育不同于普通教育，需要足够数量的专业教师和实习指导教师。专业课教师必须具有专业素养，能够全方位指导学生理论课和实习实训课的开展，我校在编专</w:t>
      </w:r>
      <w:r>
        <w:rPr>
          <w:rFonts w:ascii="宋体" w:hAnsi="宋体" w:cs="Arial" w:hint="eastAsia"/>
          <w:spacing w:val="-2"/>
          <w:position w:val="-2"/>
          <w:sz w:val="24"/>
        </w:rPr>
        <w:lastRenderedPageBreak/>
        <w:t>业师资严重不足，学前教育专业课教师、计算机专业课教师、农学专业课教师、旅游专业课教师、机电专业课教师都不能满足在校生学习实训的需要，在一定程度上制约着教学质量的提升。</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二是实训基地功效未得到充分发挥。</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我校存在实训基地建设速度缓慢，实习实训装备不到位，设备老化落后，指导教师配备不齐，实</w:t>
      </w:r>
      <w:proofErr w:type="gramStart"/>
      <w:r>
        <w:rPr>
          <w:rFonts w:ascii="宋体" w:hAnsi="宋体" w:cs="Arial" w:hint="eastAsia"/>
          <w:spacing w:val="-2"/>
          <w:position w:val="-2"/>
          <w:sz w:val="24"/>
        </w:rPr>
        <w:t>训过程</w:t>
      </w:r>
      <w:proofErr w:type="gramEnd"/>
      <w:r>
        <w:rPr>
          <w:rFonts w:ascii="宋体" w:hAnsi="宋体" w:cs="Arial" w:hint="eastAsia"/>
          <w:spacing w:val="-2"/>
          <w:position w:val="-2"/>
          <w:sz w:val="24"/>
        </w:rPr>
        <w:t>与生产实际脱节等问题，给实训课的开展造成困难，实训基地难于发挥应有功效。</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三是宣传力度不足，社会认同度低。</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近几年，我校尽最大努力开展职教宣传，但影响面较小，收效甚微，社会对职业教育认同度还比较低。赤峰市高中招生实施五统一政策，选择旗域外普通高中的学生人数还很多，我校每年招生人数维持在</w:t>
      </w:r>
      <w:r>
        <w:rPr>
          <w:rFonts w:ascii="宋体" w:hAnsi="宋体" w:cs="Arial"/>
          <w:spacing w:val="-2"/>
          <w:position w:val="-2"/>
          <w:sz w:val="24"/>
        </w:rPr>
        <w:t>300</w:t>
      </w:r>
      <w:r>
        <w:rPr>
          <w:rFonts w:ascii="宋体" w:hAnsi="宋体" w:cs="Arial" w:hint="eastAsia"/>
          <w:spacing w:val="-2"/>
          <w:position w:val="-2"/>
          <w:sz w:val="24"/>
        </w:rPr>
        <w:t>人左右，还达不到计划招生人数。</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四是专业建设存在不足。</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各专业建设水平不一，学生专业志趣存在明显差异，导致专业分布</w:t>
      </w:r>
      <w:proofErr w:type="gramStart"/>
      <w:r>
        <w:rPr>
          <w:rFonts w:ascii="宋体" w:hAnsi="宋体" w:cs="Arial" w:hint="eastAsia"/>
          <w:spacing w:val="-2"/>
          <w:position w:val="-2"/>
          <w:sz w:val="24"/>
        </w:rPr>
        <w:t>不</w:t>
      </w:r>
      <w:proofErr w:type="gramEnd"/>
      <w:r>
        <w:rPr>
          <w:rFonts w:ascii="宋体" w:hAnsi="宋体" w:cs="Arial" w:hint="eastAsia"/>
          <w:spacing w:val="-2"/>
          <w:position w:val="-2"/>
          <w:sz w:val="24"/>
        </w:rPr>
        <w:t>均衡的问题。近年来选择学前专业的学生占新生总数的三分之一，工艺美术、旅游等专业人数则较少。</w:t>
      </w:r>
    </w:p>
    <w:p w:rsidR="00C372DB" w:rsidRDefault="00BE1C2A">
      <w:pPr>
        <w:widowControl/>
        <w:shd w:val="clear" w:color="auto" w:fill="FFFFFF"/>
        <w:rPr>
          <w:rFonts w:ascii="宋体" w:cs="Arial"/>
          <w:spacing w:val="-2"/>
          <w:position w:val="-2"/>
          <w:sz w:val="24"/>
        </w:rPr>
      </w:pPr>
      <w:r>
        <w:rPr>
          <w:rFonts w:ascii="黑体" w:eastAsia="黑体" w:hAnsi="黑体" w:cs="Arial"/>
          <w:spacing w:val="-2"/>
          <w:position w:val="-2"/>
          <w:sz w:val="28"/>
        </w:rPr>
        <w:t>7.2</w:t>
      </w:r>
      <w:r>
        <w:rPr>
          <w:rFonts w:ascii="黑体" w:eastAsia="黑体" w:hAnsi="黑体" w:hint="eastAsia"/>
          <w:spacing w:val="-2"/>
          <w:kern w:val="0"/>
          <w:position w:val="-2"/>
          <w:sz w:val="28"/>
        </w:rPr>
        <w:t>改进措施</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一要争取师资队伍建设。</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争取补充专业教师，扩大专业理论课教师和实习实</w:t>
      </w:r>
      <w:proofErr w:type="gramStart"/>
      <w:r>
        <w:rPr>
          <w:rFonts w:ascii="宋体" w:hAnsi="宋体" w:cs="Arial" w:hint="eastAsia"/>
          <w:spacing w:val="-2"/>
          <w:position w:val="-2"/>
          <w:sz w:val="24"/>
        </w:rPr>
        <w:t>训指导</w:t>
      </w:r>
      <w:proofErr w:type="gramEnd"/>
      <w:r>
        <w:rPr>
          <w:rFonts w:ascii="宋体" w:hAnsi="宋体" w:cs="Arial" w:hint="eastAsia"/>
          <w:spacing w:val="-2"/>
          <w:position w:val="-2"/>
          <w:sz w:val="24"/>
        </w:rPr>
        <w:t>教师队伍，增强临时代课教师聘任权限，保证科学合理师资配备，确保正常的教育教学秩序。</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二要加强实习实训基地建设。</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近年来政府加大对克旗职教实习实训的投入力度，实习实训基地和仪器设备有了很大的改善，但还存在不完备之处，今后我们将积极争取项目资金，不断推进克</w:t>
      </w:r>
      <w:proofErr w:type="gramStart"/>
      <w:r>
        <w:rPr>
          <w:rFonts w:ascii="宋体" w:hAnsi="宋体" w:cs="Arial" w:hint="eastAsia"/>
          <w:spacing w:val="-2"/>
          <w:position w:val="-2"/>
          <w:sz w:val="24"/>
        </w:rPr>
        <w:t>旗现代</w:t>
      </w:r>
      <w:proofErr w:type="gramEnd"/>
      <w:r>
        <w:rPr>
          <w:rFonts w:ascii="宋体" w:hAnsi="宋体" w:cs="Arial" w:hint="eastAsia"/>
          <w:spacing w:val="-2"/>
          <w:position w:val="-2"/>
          <w:sz w:val="24"/>
        </w:rPr>
        <w:t>职业教育体系建设，满足学生实习实训的需要，提高学生专业技能水平。</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三要加大宣传力度，提高社会对职业教育的认识。</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社会上一些家长对职业教育的认识不够，这就要求我们强化管理，提升质量，将克旗职教的品牌打造出来，拓宽渠道，加大宣传，推广开去。</w:t>
      </w:r>
    </w:p>
    <w:p w:rsidR="00C372DB" w:rsidRDefault="00BE1C2A">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四要加强专业建设，打造品牌专业。</w:t>
      </w:r>
    </w:p>
    <w:p w:rsidR="00C372DB" w:rsidRDefault="00BE1C2A">
      <w:pPr>
        <w:widowControl/>
        <w:shd w:val="clear" w:color="auto" w:fill="FFFFFF"/>
        <w:ind w:firstLineChars="200" w:firstLine="472"/>
        <w:rPr>
          <w:rFonts w:ascii="仿宋" w:eastAsia="仿宋" w:hAnsi="仿宋" w:cs="Arial"/>
          <w:spacing w:val="-2"/>
          <w:position w:val="-2"/>
          <w:sz w:val="24"/>
        </w:rPr>
      </w:pPr>
      <w:r>
        <w:rPr>
          <w:rFonts w:ascii="宋体" w:hAnsi="宋体" w:cs="Arial" w:hint="eastAsia"/>
          <w:spacing w:val="-2"/>
          <w:position w:val="-2"/>
          <w:sz w:val="24"/>
        </w:rPr>
        <w:t>学习国家职业教育发展政策，组织专家学者对克旗职业教育发展进行基层设计，高起点规划，争取资金投入，重点进行专业建设，打造符合克旗区位优势，在全市及至自治区具有较高影响力的精品专业，为地方经济发展服务</w:t>
      </w:r>
      <w:r>
        <w:rPr>
          <w:rFonts w:ascii="仿宋" w:eastAsia="仿宋" w:hAnsi="仿宋" w:cs="Arial" w:hint="eastAsia"/>
          <w:spacing w:val="-2"/>
          <w:position w:val="-2"/>
          <w:sz w:val="24"/>
        </w:rPr>
        <w:t>。</w:t>
      </w:r>
    </w:p>
    <w:sectPr w:rsidR="00C372DB" w:rsidSect="00C372DB">
      <w:footerReference w:type="default" r:id="rId9"/>
      <w:pgSz w:w="11906" w:h="16838"/>
      <w:pgMar w:top="1701" w:right="1418" w:bottom="1418"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6E8" w:rsidRDefault="00BD36E8" w:rsidP="00C372DB">
      <w:pPr>
        <w:spacing w:line="240" w:lineRule="auto"/>
      </w:pPr>
      <w:r>
        <w:separator/>
      </w:r>
    </w:p>
  </w:endnote>
  <w:endnote w:type="continuationSeparator" w:id="0">
    <w:p w:rsidR="00BD36E8" w:rsidRDefault="00BD36E8" w:rsidP="00C372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Semilight">
    <w:charset w:val="86"/>
    <w:family w:val="swiss"/>
    <w:pitch w:val="default"/>
    <w:sig w:usb0="900002AF" w:usb1="01D77CFB" w:usb2="00000012" w:usb3="00000000" w:csb0="203E01BD" w:csb1="D7FF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2A" w:rsidRDefault="00BE1C2A">
    <w:pPr>
      <w:pStyle w:val="a5"/>
      <w:jc w:val="center"/>
    </w:pPr>
  </w:p>
  <w:p w:rsidR="00BE1C2A" w:rsidRDefault="00BE1C2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2A" w:rsidRDefault="00BE1C2A">
    <w:pPr>
      <w:pStyle w:val="a5"/>
      <w:jc w:val="center"/>
    </w:pPr>
    <w:r w:rsidRPr="00C372DB">
      <w:fldChar w:fldCharType="begin"/>
    </w:r>
    <w:r>
      <w:instrText xml:space="preserve"> PAGE   \* MERGEFORMAT </w:instrText>
    </w:r>
    <w:r w:rsidRPr="00C372DB">
      <w:fldChar w:fldCharType="separate"/>
    </w:r>
    <w:r w:rsidR="00C64F2F" w:rsidRPr="00C64F2F">
      <w:rPr>
        <w:noProof/>
        <w:lang w:val="zh-CN"/>
      </w:rPr>
      <w:t>3</w:t>
    </w:r>
    <w:r>
      <w:rPr>
        <w:lang w:val="zh-CN"/>
      </w:rPr>
      <w:fldChar w:fldCharType="end"/>
    </w:r>
  </w:p>
  <w:p w:rsidR="00BE1C2A" w:rsidRDefault="00BE1C2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6E8" w:rsidRDefault="00BD36E8" w:rsidP="00C372DB">
      <w:pPr>
        <w:spacing w:line="240" w:lineRule="auto"/>
      </w:pPr>
      <w:r>
        <w:separator/>
      </w:r>
    </w:p>
  </w:footnote>
  <w:footnote w:type="continuationSeparator" w:id="0">
    <w:p w:rsidR="00BD36E8" w:rsidRDefault="00BD36E8" w:rsidP="00C372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2A" w:rsidRDefault="00BE1C2A" w:rsidP="008E035C">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2088"/>
    <w:rsid w:val="0002509B"/>
    <w:rsid w:val="00055130"/>
    <w:rsid w:val="000551B5"/>
    <w:rsid w:val="00086E96"/>
    <w:rsid w:val="00087259"/>
    <w:rsid w:val="00091D2F"/>
    <w:rsid w:val="00091FAD"/>
    <w:rsid w:val="000945BC"/>
    <w:rsid w:val="000C2684"/>
    <w:rsid w:val="000C4FAB"/>
    <w:rsid w:val="000D0377"/>
    <w:rsid w:val="000D3D9E"/>
    <w:rsid w:val="000E08A1"/>
    <w:rsid w:val="000E527E"/>
    <w:rsid w:val="001249EF"/>
    <w:rsid w:val="00124AEE"/>
    <w:rsid w:val="001530F8"/>
    <w:rsid w:val="00162FC4"/>
    <w:rsid w:val="0016635A"/>
    <w:rsid w:val="001839E8"/>
    <w:rsid w:val="0019671D"/>
    <w:rsid w:val="001B2939"/>
    <w:rsid w:val="001B3365"/>
    <w:rsid w:val="001B6781"/>
    <w:rsid w:val="001C0A8E"/>
    <w:rsid w:val="001E653E"/>
    <w:rsid w:val="001F3DA9"/>
    <w:rsid w:val="00216BFB"/>
    <w:rsid w:val="002337E5"/>
    <w:rsid w:val="0023737A"/>
    <w:rsid w:val="002503F1"/>
    <w:rsid w:val="00256338"/>
    <w:rsid w:val="00290C27"/>
    <w:rsid w:val="002A4901"/>
    <w:rsid w:val="002F3A5C"/>
    <w:rsid w:val="00301D7E"/>
    <w:rsid w:val="00311AE9"/>
    <w:rsid w:val="0032230F"/>
    <w:rsid w:val="00361F39"/>
    <w:rsid w:val="00374F93"/>
    <w:rsid w:val="0038595C"/>
    <w:rsid w:val="00395A0D"/>
    <w:rsid w:val="003A12ED"/>
    <w:rsid w:val="003A6EEF"/>
    <w:rsid w:val="003D4494"/>
    <w:rsid w:val="003D59A5"/>
    <w:rsid w:val="003E0221"/>
    <w:rsid w:val="004008F7"/>
    <w:rsid w:val="004100DF"/>
    <w:rsid w:val="00440F5F"/>
    <w:rsid w:val="00452581"/>
    <w:rsid w:val="004825A6"/>
    <w:rsid w:val="004A3E1A"/>
    <w:rsid w:val="00514D0B"/>
    <w:rsid w:val="0053019B"/>
    <w:rsid w:val="00530C6F"/>
    <w:rsid w:val="005474B5"/>
    <w:rsid w:val="005561AD"/>
    <w:rsid w:val="005563E2"/>
    <w:rsid w:val="00582EA4"/>
    <w:rsid w:val="005A2D81"/>
    <w:rsid w:val="005C619C"/>
    <w:rsid w:val="005D3510"/>
    <w:rsid w:val="00607EFC"/>
    <w:rsid w:val="00636F00"/>
    <w:rsid w:val="0063790A"/>
    <w:rsid w:val="00656F87"/>
    <w:rsid w:val="006618F5"/>
    <w:rsid w:val="00693502"/>
    <w:rsid w:val="006A2088"/>
    <w:rsid w:val="006B7AFB"/>
    <w:rsid w:val="006D06FA"/>
    <w:rsid w:val="006D0E45"/>
    <w:rsid w:val="006D130A"/>
    <w:rsid w:val="006E10A8"/>
    <w:rsid w:val="0071627D"/>
    <w:rsid w:val="00732F55"/>
    <w:rsid w:val="007360E5"/>
    <w:rsid w:val="00737855"/>
    <w:rsid w:val="007379AD"/>
    <w:rsid w:val="00742D63"/>
    <w:rsid w:val="00751FC9"/>
    <w:rsid w:val="00754880"/>
    <w:rsid w:val="00755350"/>
    <w:rsid w:val="007615B8"/>
    <w:rsid w:val="00772E47"/>
    <w:rsid w:val="00786D13"/>
    <w:rsid w:val="007A7BFF"/>
    <w:rsid w:val="007C0337"/>
    <w:rsid w:val="007D1A5E"/>
    <w:rsid w:val="007F7620"/>
    <w:rsid w:val="008138FD"/>
    <w:rsid w:val="00835B23"/>
    <w:rsid w:val="008438E9"/>
    <w:rsid w:val="00851074"/>
    <w:rsid w:val="00861C7A"/>
    <w:rsid w:val="00897E55"/>
    <w:rsid w:val="008A0BEB"/>
    <w:rsid w:val="008D0926"/>
    <w:rsid w:val="008D092B"/>
    <w:rsid w:val="008D3FA8"/>
    <w:rsid w:val="008E035C"/>
    <w:rsid w:val="008E1430"/>
    <w:rsid w:val="00902B00"/>
    <w:rsid w:val="009034DC"/>
    <w:rsid w:val="009602F4"/>
    <w:rsid w:val="00963D13"/>
    <w:rsid w:val="009B02A6"/>
    <w:rsid w:val="009B506A"/>
    <w:rsid w:val="009C7781"/>
    <w:rsid w:val="009C7BE6"/>
    <w:rsid w:val="009D7BE0"/>
    <w:rsid w:val="009F4E78"/>
    <w:rsid w:val="00A01A68"/>
    <w:rsid w:val="00A03F41"/>
    <w:rsid w:val="00A10BE1"/>
    <w:rsid w:val="00A40239"/>
    <w:rsid w:val="00A63CF1"/>
    <w:rsid w:val="00A83984"/>
    <w:rsid w:val="00AB14F8"/>
    <w:rsid w:val="00AB76E1"/>
    <w:rsid w:val="00AC1765"/>
    <w:rsid w:val="00AE0760"/>
    <w:rsid w:val="00B2694F"/>
    <w:rsid w:val="00B372B9"/>
    <w:rsid w:val="00B45A38"/>
    <w:rsid w:val="00B722A3"/>
    <w:rsid w:val="00B85142"/>
    <w:rsid w:val="00B9724E"/>
    <w:rsid w:val="00BA73E2"/>
    <w:rsid w:val="00BB5502"/>
    <w:rsid w:val="00BD36E8"/>
    <w:rsid w:val="00BE185C"/>
    <w:rsid w:val="00BE1C2A"/>
    <w:rsid w:val="00BE7963"/>
    <w:rsid w:val="00BF56A6"/>
    <w:rsid w:val="00C06979"/>
    <w:rsid w:val="00C16FFF"/>
    <w:rsid w:val="00C27FBD"/>
    <w:rsid w:val="00C372DB"/>
    <w:rsid w:val="00C64F2F"/>
    <w:rsid w:val="00C91BCA"/>
    <w:rsid w:val="00CA03B5"/>
    <w:rsid w:val="00CA4FCB"/>
    <w:rsid w:val="00CD47E3"/>
    <w:rsid w:val="00CE1DBE"/>
    <w:rsid w:val="00D01804"/>
    <w:rsid w:val="00D11EA8"/>
    <w:rsid w:val="00D15E2A"/>
    <w:rsid w:val="00D16419"/>
    <w:rsid w:val="00D27197"/>
    <w:rsid w:val="00D3230E"/>
    <w:rsid w:val="00D37541"/>
    <w:rsid w:val="00D41DB1"/>
    <w:rsid w:val="00D67FA9"/>
    <w:rsid w:val="00D953A1"/>
    <w:rsid w:val="00DA376D"/>
    <w:rsid w:val="00DA3B5A"/>
    <w:rsid w:val="00DB4B33"/>
    <w:rsid w:val="00DB7C77"/>
    <w:rsid w:val="00DC310D"/>
    <w:rsid w:val="00DD1EA7"/>
    <w:rsid w:val="00DD5841"/>
    <w:rsid w:val="00DF2430"/>
    <w:rsid w:val="00E02CD6"/>
    <w:rsid w:val="00E3107B"/>
    <w:rsid w:val="00E462E6"/>
    <w:rsid w:val="00E52C88"/>
    <w:rsid w:val="00E65A5B"/>
    <w:rsid w:val="00E81DE0"/>
    <w:rsid w:val="00E83083"/>
    <w:rsid w:val="00E85C56"/>
    <w:rsid w:val="00E973CF"/>
    <w:rsid w:val="00EA5CCD"/>
    <w:rsid w:val="00EA67D3"/>
    <w:rsid w:val="00EB5B9E"/>
    <w:rsid w:val="00EF024B"/>
    <w:rsid w:val="00EF5C06"/>
    <w:rsid w:val="00F03FE9"/>
    <w:rsid w:val="00F101E1"/>
    <w:rsid w:val="00F21ABD"/>
    <w:rsid w:val="00F43158"/>
    <w:rsid w:val="00F52D21"/>
    <w:rsid w:val="00F63399"/>
    <w:rsid w:val="00F63595"/>
    <w:rsid w:val="00F70142"/>
    <w:rsid w:val="00F80595"/>
    <w:rsid w:val="00F91BC5"/>
    <w:rsid w:val="00FA4449"/>
    <w:rsid w:val="00FB376D"/>
    <w:rsid w:val="00FE619F"/>
    <w:rsid w:val="00FF0B18"/>
    <w:rsid w:val="00FF4557"/>
    <w:rsid w:val="09A44F03"/>
    <w:rsid w:val="0D85673F"/>
    <w:rsid w:val="26707353"/>
    <w:rsid w:val="377269C0"/>
    <w:rsid w:val="47F408B8"/>
    <w:rsid w:val="566E3850"/>
    <w:rsid w:val="64D9426A"/>
    <w:rsid w:val="79BD6E95"/>
    <w:rsid w:val="7BE813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2DB"/>
    <w:pPr>
      <w:widowControl w:val="0"/>
      <w:spacing w:line="440" w:lineRule="exact"/>
      <w:jc w:val="both"/>
    </w:pPr>
    <w:rPr>
      <w:rFonts w:ascii="Times New Roman" w:hAnsi="Times New Roman"/>
      <w:kern w:val="2"/>
      <w:sz w:val="21"/>
      <w:szCs w:val="21"/>
    </w:rPr>
  </w:style>
  <w:style w:type="paragraph" w:styleId="1">
    <w:name w:val="heading 1"/>
    <w:basedOn w:val="a"/>
    <w:next w:val="a"/>
    <w:link w:val="1Char"/>
    <w:uiPriority w:val="99"/>
    <w:qFormat/>
    <w:rsid w:val="00C372DB"/>
    <w:pPr>
      <w:spacing w:before="100" w:beforeAutospacing="1" w:after="100"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C372DB"/>
    <w:pPr>
      <w:ind w:leftChars="2500" w:left="100"/>
    </w:pPr>
  </w:style>
  <w:style w:type="paragraph" w:styleId="a4">
    <w:name w:val="Balloon Text"/>
    <w:basedOn w:val="a"/>
    <w:link w:val="Char0"/>
    <w:uiPriority w:val="99"/>
    <w:semiHidden/>
    <w:qFormat/>
    <w:rsid w:val="00C372DB"/>
    <w:rPr>
      <w:sz w:val="18"/>
      <w:szCs w:val="18"/>
    </w:rPr>
  </w:style>
  <w:style w:type="paragraph" w:styleId="a5">
    <w:name w:val="footer"/>
    <w:basedOn w:val="a"/>
    <w:link w:val="Char1"/>
    <w:uiPriority w:val="99"/>
    <w:qFormat/>
    <w:rsid w:val="00C372DB"/>
    <w:pPr>
      <w:tabs>
        <w:tab w:val="center" w:pos="4153"/>
        <w:tab w:val="right" w:pos="8306"/>
      </w:tabs>
      <w:snapToGrid w:val="0"/>
      <w:jc w:val="left"/>
    </w:pPr>
    <w:rPr>
      <w:sz w:val="18"/>
      <w:szCs w:val="18"/>
    </w:rPr>
  </w:style>
  <w:style w:type="paragraph" w:styleId="a6">
    <w:name w:val="header"/>
    <w:basedOn w:val="a"/>
    <w:link w:val="Char2"/>
    <w:uiPriority w:val="99"/>
    <w:qFormat/>
    <w:rsid w:val="00C372D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C372DB"/>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qFormat/>
    <w:rsid w:val="00C372DB"/>
    <w:rPr>
      <w:rFonts w:cs="Times New Roman"/>
      <w:color w:val="0000FF"/>
      <w:u w:val="single"/>
    </w:rPr>
  </w:style>
  <w:style w:type="character" w:customStyle="1" w:styleId="Heading1Char">
    <w:name w:val="Heading 1 Char"/>
    <w:basedOn w:val="a0"/>
    <w:uiPriority w:val="99"/>
    <w:qFormat/>
    <w:locked/>
    <w:rsid w:val="00C372DB"/>
    <w:rPr>
      <w:rFonts w:ascii="宋体" w:eastAsia="宋体" w:hAnsi="宋体" w:cs="Times New Roman"/>
      <w:b/>
      <w:kern w:val="44"/>
      <w:sz w:val="48"/>
    </w:rPr>
  </w:style>
  <w:style w:type="character" w:customStyle="1" w:styleId="Char">
    <w:name w:val="日期 Char"/>
    <w:basedOn w:val="a0"/>
    <w:link w:val="a3"/>
    <w:uiPriority w:val="99"/>
    <w:qFormat/>
    <w:locked/>
    <w:rsid w:val="00C372DB"/>
    <w:rPr>
      <w:rFonts w:ascii="Times New Roman" w:eastAsia="宋体" w:hAnsi="Times New Roman" w:cs="Times New Roman"/>
      <w:sz w:val="21"/>
      <w:szCs w:val="21"/>
    </w:rPr>
  </w:style>
  <w:style w:type="character" w:customStyle="1" w:styleId="Char0">
    <w:name w:val="批注框文本 Char"/>
    <w:basedOn w:val="a0"/>
    <w:link w:val="a4"/>
    <w:uiPriority w:val="99"/>
    <w:semiHidden/>
    <w:qFormat/>
    <w:locked/>
    <w:rsid w:val="00C372DB"/>
    <w:rPr>
      <w:rFonts w:ascii="Times New Roman" w:eastAsia="宋体" w:hAnsi="Times New Roman" w:cs="Times New Roman"/>
      <w:sz w:val="18"/>
      <w:szCs w:val="18"/>
    </w:rPr>
  </w:style>
  <w:style w:type="character" w:customStyle="1" w:styleId="Char1">
    <w:name w:val="页脚 Char"/>
    <w:basedOn w:val="a0"/>
    <w:link w:val="a5"/>
    <w:uiPriority w:val="99"/>
    <w:qFormat/>
    <w:locked/>
    <w:rsid w:val="00C372DB"/>
    <w:rPr>
      <w:rFonts w:ascii="Times New Roman" w:eastAsia="宋体" w:hAnsi="Times New Roman" w:cs="Times New Roman"/>
      <w:sz w:val="18"/>
      <w:szCs w:val="18"/>
    </w:rPr>
  </w:style>
  <w:style w:type="character" w:customStyle="1" w:styleId="Char2">
    <w:name w:val="页眉 Char"/>
    <w:basedOn w:val="a0"/>
    <w:link w:val="a6"/>
    <w:uiPriority w:val="99"/>
    <w:locked/>
    <w:rsid w:val="00C372DB"/>
    <w:rPr>
      <w:rFonts w:ascii="Times New Roman" w:eastAsia="宋体" w:hAnsi="Times New Roman" w:cs="Times New Roman"/>
      <w:sz w:val="18"/>
      <w:szCs w:val="18"/>
    </w:rPr>
  </w:style>
  <w:style w:type="character" w:customStyle="1" w:styleId="1Char">
    <w:name w:val="标题 1 Char"/>
    <w:basedOn w:val="a0"/>
    <w:link w:val="1"/>
    <w:uiPriority w:val="99"/>
    <w:locked/>
    <w:rsid w:val="00C372DB"/>
    <w:rPr>
      <w:rFonts w:ascii="Times New Roman" w:eastAsia="宋体" w:hAnsi="Times New Roman" w:cs="Times New Roman"/>
      <w:b/>
      <w:bCs/>
      <w:kern w:val="44"/>
      <w:sz w:val="44"/>
      <w:szCs w:val="44"/>
    </w:rPr>
  </w:style>
  <w:style w:type="paragraph" w:customStyle="1" w:styleId="2">
    <w:name w:val="列出段落2"/>
    <w:basedOn w:val="a"/>
    <w:uiPriority w:val="99"/>
    <w:rsid w:val="00C372D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1646</Words>
  <Characters>9385</Characters>
  <Application>Microsoft Office Word</Application>
  <DocSecurity>0</DocSecurity>
  <Lines>78</Lines>
  <Paragraphs>22</Paragraphs>
  <ScaleCrop>false</ScaleCrop>
  <Company>Microsoft</Company>
  <LinksUpToDate>false</LinksUpToDate>
  <CharactersWithSpaces>11009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sww</dc:creator>
  <cp:lastModifiedBy>微软用户</cp:lastModifiedBy>
  <cp:revision>4</cp:revision>
  <dcterms:created xsi:type="dcterms:W3CDTF">2021-03-09T12:15:00Z</dcterms:created>
  <dcterms:modified xsi:type="dcterms:W3CDTF">2021-03-09T12:33:00Z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